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7D18" w:rsidP="006C7D18" w:rsidRDefault="123A55CD" w14:paraId="51829C94" w14:textId="77777777">
      <w:pPr>
        <w:tabs>
          <w:tab w:val="left" w:pos="540"/>
          <w:tab w:val="left" w:pos="900"/>
        </w:tabs>
        <w:spacing w:after="0"/>
        <w:jc w:val="center"/>
        <w:rPr>
          <w:rFonts w:ascii="Calibri" w:hAnsi="Calibri" w:eastAsia="Calibri" w:cs="Calibri"/>
          <w:b/>
          <w:bCs/>
          <w:color w:val="000000" w:themeColor="text1"/>
        </w:rPr>
      </w:pPr>
      <w:r w:rsidRPr="05C037E2">
        <w:rPr>
          <w:rFonts w:ascii="Calibri" w:hAnsi="Calibri" w:eastAsia="Calibri" w:cs="Calibri"/>
          <w:b/>
          <w:bCs/>
          <w:color w:val="000000" w:themeColor="text1"/>
        </w:rPr>
        <w:t>Worksheet for Annual Data Report to ACOTE</w:t>
      </w:r>
    </w:p>
    <w:p w:rsidRPr="006C7D18" w:rsidR="123A55CD" w:rsidP="006C7D18" w:rsidRDefault="006C7D18" w14:paraId="27DA2364" w14:textId="0356CA8E">
      <w:pPr>
        <w:tabs>
          <w:tab w:val="left" w:pos="540"/>
          <w:tab w:val="left" w:pos="900"/>
        </w:tabs>
        <w:spacing w:after="0"/>
        <w:jc w:val="center"/>
        <w:rPr>
          <w:rFonts w:ascii="Calibri" w:hAnsi="Calibri" w:eastAsia="Calibri" w:cs="Calibri"/>
          <w:color w:val="000000" w:themeColor="text1"/>
        </w:rPr>
      </w:pPr>
      <w:r w:rsidRPr="006C7D18">
        <w:rPr>
          <w:rFonts w:ascii="Calibri" w:hAnsi="Calibri" w:eastAsia="Calibri" w:cs="Calibri"/>
          <w:color w:val="000000" w:themeColor="text1"/>
        </w:rPr>
        <w:t>Accredited OTD, OTM, OTA-B, OTA-A Programs</w:t>
      </w:r>
    </w:p>
    <w:p w:rsidR="006C7D18" w:rsidP="006C7D18" w:rsidRDefault="006C7D18" w14:paraId="6A0AFAD5" w14:textId="77777777">
      <w:pPr>
        <w:tabs>
          <w:tab w:val="left" w:pos="540"/>
          <w:tab w:val="left" w:pos="900"/>
        </w:tabs>
        <w:spacing w:after="0"/>
        <w:jc w:val="center"/>
        <w:rPr>
          <w:rFonts w:ascii="Calibri" w:hAnsi="Calibri" w:eastAsia="Calibri" w:cs="Calibri"/>
          <w:color w:val="000000" w:themeColor="text1"/>
        </w:rPr>
      </w:pPr>
    </w:p>
    <w:p w:rsidR="123A55CD" w:rsidP="0091672E" w:rsidRDefault="123A55CD" w14:paraId="7C4E600A" w14:textId="4D258D3F">
      <w:pPr>
        <w:spacing w:line="240" w:lineRule="auto"/>
        <w:rPr>
          <w:rFonts w:ascii="Calibri" w:hAnsi="Calibri" w:eastAsia="Calibri" w:cs="Calibri"/>
          <w:color w:val="000000" w:themeColor="text1"/>
        </w:rPr>
      </w:pPr>
      <w:r w:rsidRPr="05C037E2">
        <w:rPr>
          <w:rFonts w:ascii="Calibri" w:hAnsi="Calibri" w:eastAsia="Calibri" w:cs="Calibri"/>
          <w:color w:val="000000" w:themeColor="text1"/>
          <w:lang w:val="en"/>
        </w:rPr>
        <w:t xml:space="preserve">Accreditation is a system for recognizing educational institutions and professional programs affiliated with those institutions for a level of performance, integrity, and quality which entitles them to the confidence of the educational community and the public they serve. ACOTE is recognized as the accrediting agency for occupational therapy education by the United States Department of Education (USDE) and the Council for Higher Education Accreditation (CHEA). Since accreditation status goes through a comprehensive review every 5, 7 or 10 years, USDE recognized institutions and professional programs are encouraged to maintain self-study and improvement mechanisms on a continuous basis, which may include collecting data on student debt, distance education, and demographics. ACOTE utilizes the Annual Reports for this purpose.  </w:t>
      </w:r>
    </w:p>
    <w:p w:rsidR="123A55CD" w:rsidP="0091672E" w:rsidRDefault="123A55CD" w14:paraId="7045F681" w14:textId="443B5030">
      <w:pPr>
        <w:spacing w:line="240" w:lineRule="auto"/>
        <w:rPr>
          <w:rFonts w:ascii="Calibri" w:hAnsi="Calibri" w:eastAsia="Calibri" w:cs="Calibri"/>
          <w:color w:val="000000" w:themeColor="text1"/>
        </w:rPr>
      </w:pPr>
      <w:r w:rsidRPr="05C037E2">
        <w:rPr>
          <w:rFonts w:ascii="Calibri" w:hAnsi="Calibri" w:eastAsia="Calibri" w:cs="Calibri"/>
          <w:color w:val="000000" w:themeColor="text1"/>
          <w:lang w:val="en"/>
        </w:rPr>
        <w:t>Program Directors will be notified by email once the electronic version is available for data input.</w:t>
      </w:r>
    </w:p>
    <w:p w:rsidR="123A55CD" w:rsidP="0091672E" w:rsidRDefault="123A55CD" w14:paraId="0D1F9B7E" w14:textId="5231B817">
      <w:pPr>
        <w:spacing w:line="240" w:lineRule="auto"/>
        <w:rPr>
          <w:rFonts w:ascii="Calibri" w:hAnsi="Calibri" w:eastAsia="Calibri" w:cs="Calibri"/>
          <w:color w:val="000000" w:themeColor="text1"/>
        </w:rPr>
      </w:pPr>
      <w:r w:rsidRPr="05C037E2">
        <w:rPr>
          <w:rFonts w:ascii="Calibri" w:hAnsi="Calibri" w:eastAsia="Calibri" w:cs="Calibri"/>
          <w:b/>
          <w:bCs/>
          <w:color w:val="000000" w:themeColor="text1"/>
          <w:lang w:val="en"/>
        </w:rPr>
        <w:t xml:space="preserve">Submission Instructions:  </w:t>
      </w:r>
    </w:p>
    <w:p w:rsidR="123A55CD" w:rsidP="0091672E" w:rsidRDefault="123A55CD" w14:paraId="00AD35C0" w14:textId="73EB7389">
      <w:pPr>
        <w:pStyle w:val="ListParagraph"/>
        <w:keepLines/>
        <w:numPr>
          <w:ilvl w:val="0"/>
          <w:numId w:val="6"/>
        </w:numPr>
        <w:spacing w:line="240" w:lineRule="auto"/>
        <w:rPr>
          <w:rFonts w:ascii="Calibri" w:hAnsi="Calibri" w:eastAsia="Calibri" w:cs="Calibri"/>
          <w:color w:val="000000" w:themeColor="text1"/>
        </w:rPr>
      </w:pPr>
      <w:r w:rsidRPr="2411D5D7">
        <w:rPr>
          <w:rFonts w:ascii="Calibri" w:hAnsi="Calibri" w:eastAsia="Calibri" w:cs="Calibri"/>
          <w:color w:val="000000" w:themeColor="text1"/>
        </w:rPr>
        <w:t xml:space="preserve">Annual Reports must be submitted </w:t>
      </w:r>
      <w:r w:rsidRPr="2411D5D7" w:rsidR="00B37372">
        <w:rPr>
          <w:rFonts w:ascii="Calibri" w:hAnsi="Calibri" w:eastAsia="Calibri" w:cs="Calibri"/>
          <w:b/>
          <w:bCs/>
          <w:color w:val="000000" w:themeColor="text1"/>
        </w:rPr>
        <w:t>via Formstack</w:t>
      </w:r>
      <w:r w:rsidRPr="2411D5D7">
        <w:rPr>
          <w:rFonts w:ascii="Calibri" w:hAnsi="Calibri" w:eastAsia="Calibri" w:cs="Calibri"/>
          <w:b/>
          <w:bCs/>
          <w:color w:val="000000" w:themeColor="text1"/>
        </w:rPr>
        <w:t xml:space="preserve"> </w:t>
      </w:r>
      <w:r w:rsidRPr="2411D5D7" w:rsidR="00B37372">
        <w:rPr>
          <w:rFonts w:ascii="Calibri" w:hAnsi="Calibri" w:eastAsia="Calibri" w:cs="Calibri"/>
          <w:b/>
          <w:bCs/>
          <w:color w:val="000000" w:themeColor="text1"/>
        </w:rPr>
        <w:t>survey</w:t>
      </w:r>
      <w:r w:rsidRPr="2411D5D7">
        <w:rPr>
          <w:rFonts w:ascii="Calibri" w:hAnsi="Calibri" w:eastAsia="Calibri" w:cs="Calibri"/>
          <w:color w:val="000000" w:themeColor="text1"/>
        </w:rPr>
        <w:t xml:space="preserve"> on or before </w:t>
      </w:r>
      <w:r w:rsidRPr="2411D5D7">
        <w:rPr>
          <w:rFonts w:ascii="Calibri" w:hAnsi="Calibri" w:eastAsia="Calibri" w:cs="Calibri"/>
          <w:b/>
          <w:bCs/>
          <w:color w:val="000000" w:themeColor="text1"/>
        </w:rPr>
        <w:t xml:space="preserve">February </w:t>
      </w:r>
      <w:r w:rsidRPr="2411D5D7" w:rsidR="284D31AA">
        <w:rPr>
          <w:rFonts w:ascii="Calibri" w:hAnsi="Calibri" w:eastAsia="Calibri" w:cs="Calibri"/>
          <w:b/>
          <w:bCs/>
          <w:color w:val="000000" w:themeColor="text1"/>
        </w:rPr>
        <w:t>7</w:t>
      </w:r>
      <w:r w:rsidRPr="2411D5D7">
        <w:rPr>
          <w:rFonts w:ascii="Calibri" w:hAnsi="Calibri" w:eastAsia="Calibri" w:cs="Calibri"/>
          <w:b/>
          <w:bCs/>
          <w:color w:val="000000" w:themeColor="text1"/>
        </w:rPr>
        <w:t>, 202</w:t>
      </w:r>
      <w:r w:rsidRPr="2411D5D7" w:rsidR="581AA7B2">
        <w:rPr>
          <w:rFonts w:ascii="Calibri" w:hAnsi="Calibri" w:eastAsia="Calibri" w:cs="Calibri"/>
          <w:b/>
          <w:bCs/>
          <w:color w:val="000000" w:themeColor="text1"/>
        </w:rPr>
        <w:t>5</w:t>
      </w:r>
      <w:r w:rsidRPr="2411D5D7">
        <w:rPr>
          <w:rFonts w:ascii="Calibri" w:hAnsi="Calibri" w:eastAsia="Calibri" w:cs="Calibri"/>
          <w:color w:val="000000" w:themeColor="text1"/>
        </w:rPr>
        <w:t xml:space="preserve">. </w:t>
      </w:r>
      <w:r w:rsidRPr="2411D5D7" w:rsidR="4C2BDBC6">
        <w:rPr>
          <w:rFonts w:ascii="Calibri" w:hAnsi="Calibri" w:eastAsia="Calibri" w:cs="Calibri"/>
          <w:color w:val="000000" w:themeColor="text1"/>
        </w:rPr>
        <w:t xml:space="preserve">Please submit it early to ensure the report is received on time. </w:t>
      </w:r>
    </w:p>
    <w:p w:rsidR="123A55CD" w:rsidP="0091672E" w:rsidRDefault="123A55CD" w14:paraId="0BF764F5" w14:textId="6FCAF739">
      <w:pPr>
        <w:pStyle w:val="ListParagraph"/>
        <w:keepLines/>
        <w:numPr>
          <w:ilvl w:val="0"/>
          <w:numId w:val="6"/>
        </w:numPr>
        <w:spacing w:line="240" w:lineRule="auto"/>
        <w:rPr>
          <w:rFonts w:ascii="Calibri" w:hAnsi="Calibri" w:eastAsia="Calibri" w:cs="Calibri"/>
          <w:color w:val="000000" w:themeColor="text1"/>
        </w:rPr>
      </w:pPr>
      <w:r w:rsidRPr="05C037E2">
        <w:rPr>
          <w:rFonts w:ascii="Calibri" w:hAnsi="Calibri" w:eastAsia="Calibri" w:cs="Calibri"/>
          <w:color w:val="000000" w:themeColor="text1"/>
          <w:lang w:val="en"/>
        </w:rPr>
        <w:t xml:space="preserve">Ensure </w:t>
      </w:r>
      <w:r w:rsidR="009E1C9F">
        <w:rPr>
          <w:rFonts w:ascii="Calibri" w:hAnsi="Calibri" w:eastAsia="Calibri" w:cs="Calibri"/>
          <w:color w:val="000000" w:themeColor="text1"/>
          <w:lang w:val="en"/>
        </w:rPr>
        <w:t xml:space="preserve">your </w:t>
      </w:r>
      <w:r w:rsidRPr="05C037E2">
        <w:rPr>
          <w:rFonts w:ascii="Calibri" w:hAnsi="Calibri" w:eastAsia="Calibri" w:cs="Calibri"/>
          <w:color w:val="000000" w:themeColor="text1"/>
          <w:lang w:val="en"/>
        </w:rPr>
        <w:t>faculty tab</w:t>
      </w:r>
      <w:r w:rsidR="009E1C9F">
        <w:rPr>
          <w:rFonts w:ascii="Calibri" w:hAnsi="Calibri" w:eastAsia="Calibri" w:cs="Calibri"/>
          <w:color w:val="000000" w:themeColor="text1"/>
          <w:lang w:val="en"/>
        </w:rPr>
        <w:t xml:space="preserve"> in the eAccreditation portal</w:t>
      </w:r>
      <w:r w:rsidRPr="05C037E2">
        <w:rPr>
          <w:rFonts w:ascii="Calibri" w:hAnsi="Calibri" w:eastAsia="Calibri" w:cs="Calibri"/>
          <w:color w:val="000000" w:themeColor="text1"/>
          <w:lang w:val="en"/>
        </w:rPr>
        <w:t xml:space="preserve"> is</w:t>
      </w:r>
      <w:r w:rsidR="00F16A8C">
        <w:rPr>
          <w:rFonts w:ascii="Calibri" w:hAnsi="Calibri" w:eastAsia="Calibri" w:cs="Calibri"/>
          <w:color w:val="000000" w:themeColor="text1"/>
          <w:lang w:val="en"/>
        </w:rPr>
        <w:t xml:space="preserve"> updated and</w:t>
      </w:r>
      <w:r w:rsidRPr="05C037E2">
        <w:rPr>
          <w:rFonts w:ascii="Calibri" w:hAnsi="Calibri" w:eastAsia="Calibri" w:cs="Calibri"/>
          <w:color w:val="000000" w:themeColor="text1"/>
          <w:lang w:val="en"/>
        </w:rPr>
        <w:t xml:space="preserve"> marked as ready for submission</w:t>
      </w:r>
      <w:r w:rsidR="00C269F5">
        <w:rPr>
          <w:rFonts w:ascii="Calibri" w:hAnsi="Calibri" w:eastAsia="Calibri" w:cs="Calibri"/>
          <w:color w:val="000000" w:themeColor="text1"/>
          <w:lang w:val="en"/>
        </w:rPr>
        <w:t>.</w:t>
      </w:r>
      <w:r w:rsidRPr="05C037E2">
        <w:rPr>
          <w:rFonts w:ascii="Calibri" w:hAnsi="Calibri" w:eastAsia="Calibri" w:cs="Calibri"/>
          <w:color w:val="000000" w:themeColor="text1"/>
          <w:lang w:val="en"/>
        </w:rPr>
        <w:t xml:space="preserve"> </w:t>
      </w:r>
    </w:p>
    <w:p w:rsidR="123A55CD" w:rsidP="0091672E" w:rsidRDefault="123A55CD" w14:paraId="00F84CAF" w14:textId="6BD616A7">
      <w:pPr>
        <w:spacing w:line="240" w:lineRule="auto"/>
        <w:rPr>
          <w:rFonts w:ascii="Calibri" w:hAnsi="Calibri" w:eastAsia="Calibri" w:cs="Calibri"/>
          <w:color w:val="000000" w:themeColor="text1"/>
        </w:rPr>
      </w:pPr>
      <w:r w:rsidRPr="05C037E2">
        <w:rPr>
          <w:rFonts w:ascii="Calibri" w:hAnsi="Calibri" w:eastAsia="Calibri" w:cs="Calibri"/>
          <w:b/>
          <w:bCs/>
          <w:color w:val="000000" w:themeColor="text1"/>
        </w:rPr>
        <w:t xml:space="preserve">Please respond using the timeframe indicated in each question and if applicable, include all additional program locations. </w:t>
      </w:r>
    </w:p>
    <w:p w:rsidRPr="00ED409B" w:rsidR="123A55CD" w:rsidP="0091672E" w:rsidRDefault="123A55CD" w14:paraId="0952ABDB" w14:textId="4DB4F75C">
      <w:pPr>
        <w:spacing w:line="240" w:lineRule="auto"/>
        <w:rPr>
          <w:rFonts w:ascii="Calibri" w:hAnsi="Calibri" w:eastAsia="Calibri" w:cs="Calibri"/>
          <w:color w:val="000000" w:themeColor="text1"/>
        </w:rPr>
      </w:pPr>
      <w:r w:rsidRPr="02127B56">
        <w:rPr>
          <w:rFonts w:ascii="Calibri" w:hAnsi="Calibri" w:eastAsia="Calibri" w:cs="Calibri"/>
          <w:b/>
          <w:bCs/>
          <w:color w:val="000000" w:themeColor="text1"/>
        </w:rPr>
        <w:t>“</w:t>
      </w:r>
      <w:r w:rsidRPr="00ED409B">
        <w:rPr>
          <w:rFonts w:ascii="Calibri" w:hAnsi="Calibri" w:eastAsia="Calibri" w:cs="Calibri"/>
          <w:b/>
          <w:bCs/>
          <w:color w:val="000000" w:themeColor="text1"/>
        </w:rPr>
        <w:t>REPORTING PERIOD</w:t>
      </w:r>
      <w:r w:rsidRPr="00ED409B">
        <w:rPr>
          <w:rFonts w:ascii="Calibri" w:hAnsi="Calibri" w:eastAsia="Calibri" w:cs="Calibri"/>
          <w:color w:val="000000" w:themeColor="text1"/>
        </w:rPr>
        <w:t>” refers to 1/1/202</w:t>
      </w:r>
      <w:r w:rsidRPr="00ED409B" w:rsidR="6A3B8F6F">
        <w:rPr>
          <w:rFonts w:ascii="Calibri" w:hAnsi="Calibri" w:eastAsia="Calibri" w:cs="Calibri"/>
          <w:color w:val="000000" w:themeColor="text1"/>
        </w:rPr>
        <w:t>4</w:t>
      </w:r>
      <w:r w:rsidRPr="00ED409B">
        <w:rPr>
          <w:rFonts w:ascii="Calibri" w:hAnsi="Calibri" w:eastAsia="Calibri" w:cs="Calibri"/>
          <w:color w:val="000000" w:themeColor="text1"/>
        </w:rPr>
        <w:t>-12/31/202</w:t>
      </w:r>
      <w:r w:rsidRPr="00ED409B" w:rsidR="6DAEAF4B">
        <w:rPr>
          <w:rFonts w:ascii="Calibri" w:hAnsi="Calibri" w:eastAsia="Calibri" w:cs="Calibri"/>
          <w:color w:val="000000" w:themeColor="text1"/>
        </w:rPr>
        <w:t>4</w:t>
      </w:r>
      <w:r w:rsidRPr="00ED409B">
        <w:rPr>
          <w:rFonts w:ascii="Calibri" w:hAnsi="Calibri" w:eastAsia="Calibri" w:cs="Calibri"/>
          <w:color w:val="000000" w:themeColor="text1"/>
        </w:rPr>
        <w:t>.</w:t>
      </w:r>
    </w:p>
    <w:p w:rsidRPr="00ED409B" w:rsidR="123A55CD" w:rsidP="0091672E" w:rsidRDefault="123A55CD" w14:paraId="3CED4690" w14:textId="32B6AA82">
      <w:pPr>
        <w:tabs>
          <w:tab w:val="left" w:pos="540"/>
          <w:tab w:val="left" w:pos="900"/>
        </w:tabs>
        <w:spacing w:line="240" w:lineRule="auto"/>
        <w:rPr>
          <w:rFonts w:ascii="Calibri" w:hAnsi="Calibri" w:eastAsia="Calibri" w:cs="Calibri"/>
          <w:color w:val="000000" w:themeColor="text1"/>
        </w:rPr>
      </w:pPr>
      <w:r w:rsidRPr="00ED409B">
        <w:rPr>
          <w:rFonts w:ascii="Calibri" w:hAnsi="Calibri" w:eastAsia="Calibri" w:cs="Calibri"/>
          <w:color w:val="000000" w:themeColor="text1"/>
        </w:rPr>
        <w:t>“</w:t>
      </w:r>
      <w:r w:rsidRPr="00ED409B">
        <w:rPr>
          <w:rFonts w:ascii="Calibri" w:hAnsi="Calibri" w:eastAsia="Calibri" w:cs="Calibri"/>
          <w:b/>
          <w:bCs/>
          <w:color w:val="000000" w:themeColor="text1"/>
        </w:rPr>
        <w:t>CURRENT/CURRENTLY</w:t>
      </w:r>
      <w:r w:rsidRPr="00ED409B">
        <w:rPr>
          <w:rFonts w:ascii="Calibri" w:hAnsi="Calibri" w:eastAsia="Calibri" w:cs="Calibri"/>
          <w:color w:val="000000" w:themeColor="text1"/>
        </w:rPr>
        <w:t>” refers to information as of the time you complete the survey.</w:t>
      </w:r>
    </w:p>
    <w:p w:rsidRPr="00996547" w:rsidR="123A55CD" w:rsidP="0091672E" w:rsidRDefault="123A55CD" w14:paraId="3B48B9C9" w14:textId="27940658">
      <w:pPr>
        <w:keepNext/>
        <w:tabs>
          <w:tab w:val="left" w:pos="540"/>
          <w:tab w:val="left" w:pos="900"/>
        </w:tabs>
        <w:spacing w:line="240" w:lineRule="auto"/>
        <w:rPr>
          <w:rFonts w:ascii="Calibri" w:hAnsi="Calibri" w:eastAsia="Calibri" w:cs="Calibri"/>
          <w:color w:val="000000" w:themeColor="text1"/>
          <w:u w:val="single"/>
        </w:rPr>
      </w:pPr>
      <w:r w:rsidRPr="00996547">
        <w:rPr>
          <w:rFonts w:ascii="Calibri" w:hAnsi="Calibri" w:eastAsia="Calibri" w:cs="Calibri"/>
          <w:b/>
          <w:bCs/>
          <w:color w:val="000000" w:themeColor="text1"/>
          <w:u w:val="single"/>
        </w:rPr>
        <w:t>SECTION I: General Program Information</w:t>
      </w:r>
    </w:p>
    <w:p w:rsidR="123A55CD" w:rsidP="0091672E" w:rsidRDefault="00FE01CE" w14:paraId="46FA052F" w14:textId="1B36B454">
      <w:pPr>
        <w:tabs>
          <w:tab w:val="left" w:pos="540"/>
          <w:tab w:val="left" w:pos="900"/>
        </w:tabs>
        <w:spacing w:line="240" w:lineRule="auto"/>
        <w:rPr>
          <w:rFonts w:ascii="Calibri" w:hAnsi="Calibri" w:eastAsia="Calibri" w:cs="Calibri"/>
          <w:color w:val="000000" w:themeColor="text1"/>
        </w:rPr>
      </w:pPr>
      <w:r>
        <w:rPr>
          <w:rFonts w:ascii="Calibri" w:hAnsi="Calibri" w:eastAsia="Calibri" w:cs="Calibri"/>
          <w:color w:val="000000" w:themeColor="text1"/>
        </w:rPr>
        <w:t xml:space="preserve">1. </w:t>
      </w:r>
      <w:r w:rsidRPr="05C037E2" w:rsidR="123A55CD">
        <w:rPr>
          <w:rFonts w:ascii="Calibri" w:hAnsi="Calibri" w:eastAsia="Calibri" w:cs="Calibri"/>
          <w:color w:val="000000" w:themeColor="text1"/>
        </w:rPr>
        <w:t>Degree level (Select only 1 level per survey)</w:t>
      </w:r>
      <w:r w:rsidR="00996547">
        <w:rPr>
          <w:rFonts w:ascii="Calibri" w:hAnsi="Calibri" w:eastAsia="Calibri" w:cs="Calibri"/>
          <w:color w:val="000000" w:themeColor="text1"/>
        </w:rPr>
        <w:t>:</w:t>
      </w:r>
    </w:p>
    <w:p w:rsidR="123A55CD" w:rsidP="0091672E" w:rsidRDefault="123A55CD" w14:paraId="2BE4FB9E" w14:textId="2221EBFC">
      <w:pPr>
        <w:tabs>
          <w:tab w:val="left" w:pos="540"/>
          <w:tab w:val="left" w:pos="900"/>
        </w:tabs>
        <w:spacing w:line="240" w:lineRule="auto"/>
        <w:ind w:left="540" w:hanging="27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OT Doctorate (OTD)</w:t>
      </w:r>
    </w:p>
    <w:p w:rsidR="123A55CD" w:rsidP="0091672E" w:rsidRDefault="123A55CD" w14:paraId="75184085" w14:textId="2550814C">
      <w:pPr>
        <w:tabs>
          <w:tab w:val="left" w:pos="540"/>
          <w:tab w:val="left" w:pos="900"/>
        </w:tabs>
        <w:spacing w:line="240" w:lineRule="auto"/>
        <w:ind w:left="540" w:hanging="27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OT Masters (OTM)</w:t>
      </w:r>
    </w:p>
    <w:p w:rsidR="123A55CD" w:rsidP="0091672E" w:rsidRDefault="123A55CD" w14:paraId="1127B33D" w14:textId="389B4297">
      <w:pPr>
        <w:tabs>
          <w:tab w:val="left" w:pos="540"/>
          <w:tab w:val="left" w:pos="900"/>
        </w:tabs>
        <w:spacing w:line="240" w:lineRule="auto"/>
        <w:ind w:left="540" w:hanging="27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OTA Bachelors (OTA-B)</w:t>
      </w:r>
    </w:p>
    <w:p w:rsidR="123A55CD" w:rsidP="0091672E" w:rsidRDefault="123A55CD" w14:paraId="7E263770" w14:textId="15D31BFE">
      <w:pPr>
        <w:tabs>
          <w:tab w:val="left" w:pos="540"/>
          <w:tab w:val="left" w:pos="900"/>
        </w:tabs>
        <w:spacing w:line="240" w:lineRule="auto"/>
        <w:ind w:left="540" w:hanging="27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OTA Associates (OTA) </w:t>
      </w:r>
      <w:r w:rsidRPr="0C844270">
        <w:rPr>
          <w:rFonts w:ascii="Calibri" w:hAnsi="Calibri" w:eastAsia="Calibri" w:cs="Calibri"/>
          <w:color w:val="000000" w:themeColor="text1"/>
        </w:rPr>
        <w:t xml:space="preserve"> </w:t>
      </w:r>
      <w:r w:rsidR="00BC31CD">
        <w:rPr>
          <w:rFonts w:ascii="Calibri" w:hAnsi="Calibri" w:eastAsia="Calibri" w:cs="Calibri"/>
          <w:color w:val="000000" w:themeColor="text1"/>
        </w:rPr>
        <w:tab/>
      </w:r>
    </w:p>
    <w:p w:rsidR="32A8AC8D" w:rsidP="0091672E" w:rsidRDefault="00FE01CE" w14:paraId="53F76BA8" w14:textId="01D6555E">
      <w:pPr>
        <w:tabs>
          <w:tab w:val="left" w:pos="540"/>
          <w:tab w:val="left" w:pos="900"/>
        </w:tabs>
        <w:spacing w:line="240" w:lineRule="auto"/>
        <w:rPr>
          <w:rFonts w:ascii="Calibri" w:hAnsi="Calibri" w:eastAsia="Calibri" w:cs="Calibri"/>
          <w:color w:val="000000" w:themeColor="text1"/>
        </w:rPr>
      </w:pPr>
      <w:r w:rsidRPr="2411D5D7">
        <w:rPr>
          <w:rFonts w:ascii="Calibri" w:hAnsi="Calibri" w:eastAsia="Calibri" w:cs="Calibri"/>
          <w:color w:val="000000" w:themeColor="text1"/>
        </w:rPr>
        <w:t xml:space="preserve">2. </w:t>
      </w:r>
      <w:r w:rsidRPr="2411D5D7" w:rsidR="32A8AC8D">
        <w:rPr>
          <w:rFonts w:ascii="Calibri" w:hAnsi="Calibri" w:eastAsia="Calibri" w:cs="Calibri"/>
          <w:color w:val="000000" w:themeColor="text1"/>
        </w:rPr>
        <w:t>Does your program offer a bridge format (</w:t>
      </w:r>
      <w:r w:rsidRPr="2411D5D7" w:rsidR="0009594C">
        <w:rPr>
          <w:rFonts w:ascii="Calibri" w:hAnsi="Calibri" w:eastAsia="Calibri" w:cs="Calibri"/>
          <w:color w:val="000000" w:themeColor="text1"/>
        </w:rPr>
        <w:t xml:space="preserve">specific to </w:t>
      </w:r>
      <w:r w:rsidRPr="2411D5D7" w:rsidR="32A8AC8D">
        <w:rPr>
          <w:rFonts w:ascii="Calibri" w:hAnsi="Calibri" w:eastAsia="Calibri" w:cs="Calibri"/>
          <w:color w:val="000000" w:themeColor="text1"/>
        </w:rPr>
        <w:t>OTA to OT education)?</w:t>
      </w:r>
    </w:p>
    <w:p w:rsidR="32A8AC8D" w:rsidP="0091672E" w:rsidRDefault="003B4279" w14:paraId="6569D102" w14:textId="778A7271">
      <w:pPr>
        <w:tabs>
          <w:tab w:val="left" w:pos="540"/>
          <w:tab w:val="left" w:pos="900"/>
        </w:tabs>
        <w:spacing w:line="240" w:lineRule="auto"/>
        <w:ind w:left="540" w:hanging="27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w:t>
      </w:r>
      <w:r w:rsidRPr="406F8A79" w:rsidR="32A8AC8D">
        <w:rPr>
          <w:rFonts w:ascii="Calibri" w:hAnsi="Calibri" w:eastAsia="Calibri" w:cs="Calibri"/>
          <w:color w:val="000000" w:themeColor="text1"/>
        </w:rPr>
        <w:t>Yes</w:t>
      </w:r>
    </w:p>
    <w:p w:rsidR="00F16A8C" w:rsidP="0091672E" w:rsidRDefault="003B4279" w14:paraId="6DB7921F" w14:textId="7436F987">
      <w:pPr>
        <w:tabs>
          <w:tab w:val="left" w:pos="540"/>
          <w:tab w:val="left" w:pos="900"/>
        </w:tabs>
        <w:spacing w:line="240" w:lineRule="auto"/>
        <w:ind w:firstLine="27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w:t>
      </w:r>
      <w:r w:rsidRPr="406F8A79" w:rsidR="32A8AC8D">
        <w:rPr>
          <w:rFonts w:ascii="Calibri" w:hAnsi="Calibri" w:eastAsia="Calibri" w:cs="Calibri"/>
          <w:color w:val="000000" w:themeColor="text1"/>
        </w:rPr>
        <w:t>No</w:t>
      </w:r>
    </w:p>
    <w:p w:rsidR="22A030D3" w:rsidP="0091672E" w:rsidRDefault="00FE01CE" w14:paraId="11E95450" w14:textId="449C1214">
      <w:pPr>
        <w:tabs>
          <w:tab w:val="left" w:pos="540"/>
          <w:tab w:val="left" w:pos="900"/>
        </w:tabs>
        <w:spacing w:line="240" w:lineRule="auto"/>
        <w:ind w:left="540" w:hanging="540"/>
        <w:rPr>
          <w:rFonts w:ascii="Calibri" w:hAnsi="Calibri" w:eastAsia="Calibri" w:cs="Calibri"/>
          <w:color w:val="000000" w:themeColor="text1"/>
        </w:rPr>
      </w:pPr>
      <w:r>
        <w:rPr>
          <w:rFonts w:ascii="Calibri" w:hAnsi="Calibri" w:eastAsia="Calibri" w:cs="Calibri"/>
          <w:color w:val="000000" w:themeColor="text1"/>
        </w:rPr>
        <w:t xml:space="preserve">3. </w:t>
      </w:r>
      <w:r w:rsidRPr="406F8A79" w:rsidR="22A030D3">
        <w:rPr>
          <w:rFonts w:ascii="Calibri" w:hAnsi="Calibri" w:eastAsia="Calibri" w:cs="Calibri"/>
          <w:color w:val="000000" w:themeColor="text1"/>
        </w:rPr>
        <w:t xml:space="preserve"> </w:t>
      </w:r>
      <w:r w:rsidRPr="406F8A79" w:rsidR="00CE0C3A">
        <w:rPr>
          <w:rFonts w:ascii="Calibri" w:hAnsi="Calibri" w:eastAsia="Calibri" w:cs="Calibri"/>
          <w:color w:val="000000" w:themeColor="text1"/>
        </w:rPr>
        <w:t>Is your program considered</w:t>
      </w:r>
      <w:r w:rsidR="00996547">
        <w:rPr>
          <w:rFonts w:ascii="Calibri" w:hAnsi="Calibri" w:eastAsia="Calibri" w:cs="Calibri"/>
          <w:color w:val="000000" w:themeColor="text1"/>
        </w:rPr>
        <w:t>:</w:t>
      </w:r>
    </w:p>
    <w:p w:rsidR="230E4386" w:rsidP="0091672E" w:rsidRDefault="003B4279" w14:paraId="58BF60A4" w14:textId="616A9355">
      <w:pPr>
        <w:tabs>
          <w:tab w:val="left" w:pos="540"/>
          <w:tab w:val="left" w:pos="900"/>
        </w:tabs>
        <w:spacing w:line="240" w:lineRule="auto"/>
        <w:ind w:left="1080" w:hanging="81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w:t>
      </w:r>
      <w:r w:rsidRPr="406F8A79" w:rsidR="230E4386">
        <w:rPr>
          <w:rFonts w:ascii="Calibri" w:hAnsi="Calibri" w:eastAsia="Calibri" w:cs="Calibri"/>
          <w:color w:val="000000" w:themeColor="text1"/>
        </w:rPr>
        <w:t>HBCU</w:t>
      </w:r>
      <w:r w:rsidR="00120D28">
        <w:rPr>
          <w:rFonts w:ascii="Calibri" w:hAnsi="Calibri" w:eastAsia="Calibri" w:cs="Calibri"/>
          <w:color w:val="000000" w:themeColor="text1"/>
        </w:rPr>
        <w:t xml:space="preserve"> (Historically Black Colleges and Universities)</w:t>
      </w:r>
    </w:p>
    <w:p w:rsidR="230E4386" w:rsidP="0091672E" w:rsidRDefault="003B4279" w14:paraId="0248DEAB" w14:textId="3BA442F4">
      <w:pPr>
        <w:tabs>
          <w:tab w:val="left" w:pos="540"/>
          <w:tab w:val="left" w:pos="900"/>
        </w:tabs>
        <w:spacing w:line="240" w:lineRule="auto"/>
        <w:ind w:left="1080" w:hanging="81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Pr>
          <w:rFonts w:ascii="Calibri" w:hAnsi="Calibri" w:eastAsia="Calibri" w:cs="Calibri"/>
          <w:color w:val="000000" w:themeColor="text1"/>
        </w:rPr>
        <w:t xml:space="preserve"> </w:t>
      </w:r>
      <w:r w:rsidRPr="2411D5D7" w:rsidR="00120D28">
        <w:rPr>
          <w:rFonts w:ascii="Calibri" w:hAnsi="Calibri" w:eastAsia="Calibri" w:cs="Calibri"/>
          <w:color w:val="000000" w:themeColor="text1"/>
        </w:rPr>
        <w:t>H</w:t>
      </w:r>
      <w:r w:rsidRPr="2411D5D7" w:rsidR="0E672EB9">
        <w:rPr>
          <w:rFonts w:ascii="Calibri" w:hAnsi="Calibri" w:eastAsia="Calibri" w:cs="Calibri"/>
          <w:color w:val="000000" w:themeColor="text1"/>
        </w:rPr>
        <w:t>SI</w:t>
      </w:r>
      <w:r w:rsidRPr="2411D5D7" w:rsidR="00120D28">
        <w:rPr>
          <w:rFonts w:ascii="Calibri" w:hAnsi="Calibri" w:eastAsia="Calibri" w:cs="Calibri"/>
          <w:color w:val="000000" w:themeColor="text1"/>
        </w:rPr>
        <w:t xml:space="preserve"> (Hispanic-Serving Institute)</w:t>
      </w:r>
    </w:p>
    <w:p w:rsidR="230E4386" w:rsidP="0091672E" w:rsidRDefault="003B4279" w14:paraId="1C210D90" w14:textId="58B7207D">
      <w:pPr>
        <w:tabs>
          <w:tab w:val="left" w:pos="540"/>
          <w:tab w:val="left" w:pos="900"/>
        </w:tabs>
        <w:spacing w:line="240" w:lineRule="auto"/>
        <w:ind w:left="1080" w:hanging="81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w:t>
      </w:r>
      <w:r w:rsidRPr="406F8A79" w:rsidR="230E4386">
        <w:rPr>
          <w:rFonts w:ascii="Calibri" w:hAnsi="Calibri" w:eastAsia="Calibri" w:cs="Calibri"/>
          <w:color w:val="000000" w:themeColor="text1"/>
        </w:rPr>
        <w:t>Other: ___________________</w:t>
      </w:r>
    </w:p>
    <w:p w:rsidR="00E44F2F" w:rsidP="0091672E" w:rsidRDefault="00120D28" w14:paraId="2C69C66E" w14:textId="77777777">
      <w:pPr>
        <w:tabs>
          <w:tab w:val="left" w:pos="540"/>
          <w:tab w:val="left" w:pos="900"/>
        </w:tabs>
        <w:spacing w:line="240" w:lineRule="auto"/>
        <w:ind w:left="1080" w:hanging="81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Pr>
          <w:rFonts w:ascii="Calibri" w:hAnsi="Calibri" w:eastAsia="Calibri" w:cs="Calibri"/>
          <w:color w:val="000000" w:themeColor="text1"/>
        </w:rPr>
        <w:t xml:space="preserve"> N</w:t>
      </w:r>
      <w:r w:rsidR="00C253E0">
        <w:rPr>
          <w:rFonts w:ascii="Calibri" w:hAnsi="Calibri" w:eastAsia="Calibri" w:cs="Calibri"/>
          <w:color w:val="000000" w:themeColor="text1"/>
        </w:rPr>
        <w:t>one of the above</w:t>
      </w:r>
    </w:p>
    <w:p w:rsidRPr="00224A2A" w:rsidR="123A55CD" w:rsidP="0091672E" w:rsidRDefault="123A55CD" w14:paraId="0C6B2267" w14:textId="43764F35">
      <w:pPr>
        <w:pStyle w:val="ListParagraph"/>
        <w:numPr>
          <w:ilvl w:val="0"/>
          <w:numId w:val="7"/>
        </w:numPr>
        <w:tabs>
          <w:tab w:val="left" w:pos="540"/>
          <w:tab w:val="left" w:pos="900"/>
        </w:tabs>
        <w:spacing w:after="0" w:line="240" w:lineRule="auto"/>
        <w:rPr>
          <w:rFonts w:ascii="Calibri" w:hAnsi="Calibri" w:eastAsia="Calibri" w:cs="Calibri"/>
          <w:color w:val="000000" w:themeColor="text1"/>
        </w:rPr>
      </w:pPr>
      <w:r w:rsidRPr="531CC8A4">
        <w:rPr>
          <w:rFonts w:ascii="Calibri" w:hAnsi="Calibri" w:eastAsia="Calibri" w:cs="Calibri"/>
          <w:color w:val="000000" w:themeColor="text1"/>
        </w:rPr>
        <w:t>Not including fieldwork, what percentage of your program is typically offered by distance</w:t>
      </w:r>
      <w:r w:rsidRPr="531CC8A4" w:rsidR="00517A75">
        <w:rPr>
          <w:rFonts w:ascii="Calibri" w:hAnsi="Calibri" w:eastAsia="Calibri" w:cs="Calibri"/>
          <w:color w:val="000000" w:themeColor="text1"/>
        </w:rPr>
        <w:t xml:space="preserve"> </w:t>
      </w:r>
      <w:r w:rsidRPr="531CC8A4">
        <w:rPr>
          <w:rFonts w:ascii="Calibri" w:hAnsi="Calibri" w:eastAsia="Calibri" w:cs="Calibri"/>
          <w:color w:val="000000" w:themeColor="text1"/>
        </w:rPr>
        <w:t xml:space="preserve">education? </w:t>
      </w:r>
      <w:r w:rsidRPr="531CC8A4">
        <w:rPr>
          <w:rFonts w:ascii="Calibri" w:hAnsi="Calibri" w:eastAsia="Calibri" w:cs="Calibri"/>
          <w:i/>
          <w:iCs/>
          <w:color w:val="000000" w:themeColor="text1"/>
        </w:rPr>
        <w:t>(This information is available to the public in the Distance Education Lists on ACOTE’s Schools page (</w:t>
      </w:r>
      <w:hyperlink r:id="rId10">
        <w:r w:rsidRPr="531CC8A4">
          <w:rPr>
            <w:rStyle w:val="Hyperlink"/>
            <w:rFonts w:ascii="Calibri" w:hAnsi="Calibri" w:eastAsia="Calibri" w:cs="Calibri"/>
            <w:i/>
            <w:iCs/>
          </w:rPr>
          <w:t>https://acoteonline.org/all-schools</w:t>
        </w:r>
      </w:hyperlink>
      <w:r w:rsidRPr="531CC8A4">
        <w:rPr>
          <w:rStyle w:val="Hyperlink"/>
          <w:rFonts w:ascii="Calibri" w:hAnsi="Calibri" w:eastAsia="Calibri" w:cs="Calibri"/>
          <w:i/>
          <w:iCs/>
        </w:rPr>
        <w:t>/</w:t>
      </w:r>
      <w:r w:rsidRPr="531CC8A4">
        <w:rPr>
          <w:rFonts w:ascii="Calibri" w:hAnsi="Calibri" w:eastAsia="Calibri" w:cs="Calibri"/>
          <w:i/>
          <w:iCs/>
          <w:color w:val="000000" w:themeColor="text1"/>
        </w:rPr>
        <w:t>).</w:t>
      </w:r>
      <w:r w:rsidRPr="531CC8A4">
        <w:rPr>
          <w:rFonts w:ascii="Calibri" w:hAnsi="Calibri" w:eastAsia="Calibri" w:cs="Calibri"/>
          <w:color w:val="000000" w:themeColor="text1"/>
        </w:rPr>
        <w:t xml:space="preserve"> Distance education is a delivery method used in whole or in part within an academic program regardless of whether face-to-face, on ground or residential option.</w:t>
      </w:r>
      <w:r>
        <w:br/>
      </w:r>
      <w:r w:rsidRPr="531CC8A4">
        <w:rPr>
          <w:rFonts w:ascii="Calibri" w:hAnsi="Calibri" w:eastAsia="Calibri" w:cs="Calibri"/>
          <w:b/>
          <w:bCs/>
          <w:i/>
          <w:iCs/>
          <w:color w:val="000000" w:themeColor="text1"/>
          <w:u w:val="single"/>
        </w:rPr>
        <w:t>DISTANCE EDUCATION</w:t>
      </w:r>
      <w:r w:rsidRPr="531CC8A4">
        <w:rPr>
          <w:rFonts w:ascii="Calibri" w:hAnsi="Calibri" w:eastAsia="Calibri" w:cs="Calibri"/>
          <w:i/>
          <w:iCs/>
          <w:color w:val="000000" w:themeColor="text1"/>
        </w:rPr>
        <w:t xml:space="preserve">: Education that uses one or more of the technologies listed below to deliver instruction to students who are separated from the faculty and to support regular and substantive interaction (as informed by the Higher Learning Commission </w:t>
      </w:r>
      <w:hyperlink r:id="rId11">
        <w:r w:rsidRPr="531CC8A4">
          <w:rPr>
            <w:rStyle w:val="Hyperlink"/>
            <w:rFonts w:ascii="Calibri" w:hAnsi="Calibri" w:eastAsia="Calibri" w:cs="Calibri"/>
            <w:i/>
            <w:iCs/>
          </w:rPr>
          <w:t>https://www.hlcommission.org/General/glossary.html</w:t>
        </w:r>
      </w:hyperlink>
      <w:r w:rsidRPr="531CC8A4">
        <w:rPr>
          <w:rFonts w:ascii="Calibri" w:hAnsi="Calibri" w:eastAsia="Calibri" w:cs="Calibri"/>
          <w:i/>
          <w:iCs/>
          <w:color w:val="000000" w:themeColor="text1"/>
        </w:rPr>
        <w:t>) between the students and the faculty, either synchronously or asynchronously. The technologies that may be used to offer distance education include:</w:t>
      </w:r>
    </w:p>
    <w:p w:rsidRPr="00F45982" w:rsidR="123A55CD" w:rsidP="0091672E" w:rsidRDefault="123A55CD" w14:paraId="7DCEAB53" w14:textId="1711D998">
      <w:pPr>
        <w:pStyle w:val="ListParagraph"/>
        <w:widowControl w:val="0"/>
        <w:numPr>
          <w:ilvl w:val="0"/>
          <w:numId w:val="14"/>
        </w:numPr>
        <w:spacing w:after="0" w:line="240" w:lineRule="auto"/>
        <w:rPr>
          <w:rFonts w:ascii="Calibri" w:hAnsi="Calibri" w:eastAsia="Calibri" w:cs="Calibri"/>
          <w:color w:val="000000" w:themeColor="text1"/>
        </w:rPr>
      </w:pPr>
      <w:r w:rsidRPr="00F45982">
        <w:rPr>
          <w:rFonts w:ascii="Calibri" w:hAnsi="Calibri" w:eastAsia="Calibri" w:cs="Calibri"/>
          <w:i/>
          <w:iCs/>
          <w:color w:val="000000" w:themeColor="text1"/>
        </w:rPr>
        <w:t>the internet</w:t>
      </w:r>
    </w:p>
    <w:p w:rsidRPr="00F45982" w:rsidR="123A55CD" w:rsidP="0091672E" w:rsidRDefault="123A55CD" w14:paraId="49B0A813" w14:textId="22D54DD3">
      <w:pPr>
        <w:pStyle w:val="ListParagraph"/>
        <w:widowControl w:val="0"/>
        <w:numPr>
          <w:ilvl w:val="0"/>
          <w:numId w:val="14"/>
        </w:numPr>
        <w:spacing w:after="0" w:line="240" w:lineRule="auto"/>
        <w:rPr>
          <w:rFonts w:ascii="Calibri" w:hAnsi="Calibri" w:eastAsia="Calibri" w:cs="Calibri"/>
          <w:color w:val="000000" w:themeColor="text1"/>
        </w:rPr>
      </w:pPr>
      <w:r w:rsidRPr="00F45982">
        <w:rPr>
          <w:rFonts w:ascii="Calibri" w:hAnsi="Calibri" w:eastAsia="Calibri" w:cs="Calibri"/>
          <w:i/>
          <w:iCs/>
          <w:color w:val="000000" w:themeColor="text1"/>
        </w:rPr>
        <w:t>one-way and two-way transmissions through open broadcast, closed circuit, cable, microwave, broadband lines, fiber optics, satellite, or wireless communications devices</w:t>
      </w:r>
    </w:p>
    <w:p w:rsidRPr="00F45982" w:rsidR="123A55CD" w:rsidP="0091672E" w:rsidRDefault="123A55CD" w14:paraId="2DB0CEEC" w14:textId="3D15F4CB">
      <w:pPr>
        <w:pStyle w:val="ListParagraph"/>
        <w:widowControl w:val="0"/>
        <w:numPr>
          <w:ilvl w:val="0"/>
          <w:numId w:val="14"/>
        </w:numPr>
        <w:spacing w:after="0" w:line="240" w:lineRule="auto"/>
        <w:contextualSpacing w:val="0"/>
        <w:rPr>
          <w:rFonts w:ascii="Calibri" w:hAnsi="Calibri" w:eastAsia="Calibri" w:cs="Calibri"/>
          <w:color w:val="000000" w:themeColor="text1"/>
        </w:rPr>
      </w:pPr>
      <w:r w:rsidRPr="00F45982">
        <w:rPr>
          <w:rFonts w:ascii="Calibri" w:hAnsi="Calibri" w:eastAsia="Calibri" w:cs="Calibri"/>
          <w:i/>
          <w:iCs/>
          <w:color w:val="000000" w:themeColor="text1"/>
        </w:rPr>
        <w:t>audio conference</w:t>
      </w:r>
    </w:p>
    <w:p w:rsidRPr="00F45982" w:rsidR="123A55CD" w:rsidP="0091672E" w:rsidRDefault="123A55CD" w14:paraId="34FBA7F6" w14:textId="0E5CEC23">
      <w:pPr>
        <w:pStyle w:val="ListParagraph"/>
        <w:widowControl w:val="0"/>
        <w:numPr>
          <w:ilvl w:val="0"/>
          <w:numId w:val="14"/>
        </w:numPr>
        <w:spacing w:after="0" w:line="240" w:lineRule="auto"/>
        <w:contextualSpacing w:val="0"/>
        <w:rPr>
          <w:rFonts w:ascii="Calibri" w:hAnsi="Calibri" w:eastAsia="Calibri" w:cs="Calibri"/>
          <w:i/>
          <w:iCs/>
          <w:color w:val="000000" w:themeColor="text1"/>
        </w:rPr>
      </w:pPr>
      <w:r w:rsidRPr="00F45982">
        <w:rPr>
          <w:rFonts w:ascii="Calibri" w:hAnsi="Calibri" w:eastAsia="Calibri" w:cs="Calibri"/>
          <w:i/>
          <w:iCs/>
          <w:color w:val="000000" w:themeColor="text1"/>
        </w:rPr>
        <w:t>other media used in a course in conjunction with any of the technologies listed in items 1-3 above</w:t>
      </w:r>
    </w:p>
    <w:p w:rsidRPr="0091672E" w:rsidR="00273FCE" w:rsidP="0091672E" w:rsidRDefault="00273FCE" w14:paraId="74B02BEC" w14:textId="77777777">
      <w:pPr>
        <w:widowControl w:val="0"/>
        <w:spacing w:after="0" w:line="240" w:lineRule="auto"/>
        <w:ind w:left="360"/>
        <w:rPr>
          <w:rFonts w:ascii="Calibri" w:hAnsi="Calibri" w:eastAsia="Calibri" w:cs="Calibri"/>
          <w:color w:val="000000" w:themeColor="text1"/>
          <w:sz w:val="16"/>
          <w:szCs w:val="16"/>
        </w:rPr>
      </w:pPr>
    </w:p>
    <w:p w:rsidRPr="00517A75" w:rsidR="123A55CD" w:rsidP="0091672E" w:rsidRDefault="123A55CD" w14:paraId="47ED34EC" w14:textId="5FB4C585">
      <w:pPr>
        <w:tabs>
          <w:tab w:val="left" w:pos="540"/>
          <w:tab w:val="left" w:pos="900"/>
        </w:tabs>
        <w:spacing w:line="240" w:lineRule="auto"/>
        <w:ind w:left="540" w:hanging="180"/>
        <w:rPr>
          <w:rFonts w:ascii="Calibri" w:hAnsi="Calibri" w:eastAsia="Calibri" w:cs="Calibri"/>
          <w:color w:val="000000" w:themeColor="text1"/>
        </w:rPr>
      </w:pPr>
      <w:r w:rsidRPr="00517A75">
        <w:rPr>
          <w:rFonts w:ascii="Segoe UI Symbol" w:hAnsi="Segoe UI Symbol" w:eastAsia="Calibri" w:cs="Segoe UI Symbol"/>
          <w:color w:val="000000" w:themeColor="text1"/>
        </w:rPr>
        <w:t>☐</w:t>
      </w:r>
      <w:r w:rsidR="00613454">
        <w:rPr>
          <w:rFonts w:ascii="Segoe UI Symbol" w:hAnsi="Segoe UI Symbol" w:eastAsia="Calibri" w:cs="Segoe UI Symbol"/>
          <w:color w:val="000000" w:themeColor="text1"/>
        </w:rPr>
        <w:t xml:space="preserve"> </w:t>
      </w:r>
      <w:r w:rsidRPr="00517A75">
        <w:rPr>
          <w:rFonts w:ascii="Calibri" w:hAnsi="Calibri" w:eastAsia="Calibri" w:cs="Calibri"/>
          <w:color w:val="000000" w:themeColor="text1"/>
        </w:rPr>
        <w:t>0%</w:t>
      </w:r>
    </w:p>
    <w:p w:rsidRPr="00517A75" w:rsidR="123A55CD" w:rsidP="0091672E" w:rsidRDefault="123A55CD" w14:paraId="355AE966" w14:textId="350A5676">
      <w:pPr>
        <w:tabs>
          <w:tab w:val="left" w:pos="540"/>
          <w:tab w:val="left" w:pos="900"/>
        </w:tabs>
        <w:spacing w:line="240" w:lineRule="auto"/>
        <w:ind w:left="540" w:hanging="180"/>
        <w:rPr>
          <w:rFonts w:ascii="Calibri" w:hAnsi="Calibri" w:eastAsia="Calibri" w:cs="Calibri"/>
          <w:color w:val="000000" w:themeColor="text1"/>
        </w:rPr>
      </w:pPr>
      <w:r w:rsidRPr="00517A75">
        <w:rPr>
          <w:rFonts w:ascii="Segoe UI Symbol" w:hAnsi="Segoe UI Symbol" w:eastAsia="Calibri" w:cs="Segoe UI Symbol"/>
          <w:color w:val="000000" w:themeColor="text1"/>
        </w:rPr>
        <w:t>☐</w:t>
      </w:r>
      <w:r w:rsidR="00613454">
        <w:rPr>
          <w:rFonts w:ascii="Segoe UI Symbol" w:hAnsi="Segoe UI Symbol" w:eastAsia="Calibri" w:cs="Segoe UI Symbol"/>
          <w:color w:val="000000" w:themeColor="text1"/>
        </w:rPr>
        <w:t xml:space="preserve"> </w:t>
      </w:r>
      <w:r w:rsidRPr="00517A75">
        <w:rPr>
          <w:rFonts w:ascii="Calibri" w:hAnsi="Calibri" w:eastAsia="Calibri" w:cs="Calibri"/>
          <w:color w:val="000000" w:themeColor="text1"/>
        </w:rPr>
        <w:t>1-24%</w:t>
      </w:r>
    </w:p>
    <w:p w:rsidRPr="00517A75" w:rsidR="123A55CD" w:rsidP="0091672E" w:rsidRDefault="123A55CD" w14:paraId="73A508B7" w14:textId="68A3A9DB">
      <w:pPr>
        <w:tabs>
          <w:tab w:val="left" w:pos="540"/>
          <w:tab w:val="left" w:pos="900"/>
        </w:tabs>
        <w:spacing w:line="240" w:lineRule="auto"/>
        <w:ind w:left="540" w:hanging="180"/>
        <w:rPr>
          <w:rFonts w:ascii="Calibri" w:hAnsi="Calibri" w:eastAsia="Calibri" w:cs="Calibri"/>
          <w:color w:val="000000" w:themeColor="text1"/>
        </w:rPr>
      </w:pPr>
      <w:r w:rsidRPr="00517A75">
        <w:rPr>
          <w:rFonts w:ascii="Segoe UI Symbol" w:hAnsi="Segoe UI Symbol" w:eastAsia="Calibri" w:cs="Segoe UI Symbol"/>
          <w:color w:val="000000" w:themeColor="text1"/>
        </w:rPr>
        <w:t>☐</w:t>
      </w:r>
      <w:r w:rsidR="00613454">
        <w:rPr>
          <w:rFonts w:ascii="Segoe UI Symbol" w:hAnsi="Segoe UI Symbol" w:eastAsia="Calibri" w:cs="Segoe UI Symbol"/>
          <w:color w:val="000000" w:themeColor="text1"/>
        </w:rPr>
        <w:t xml:space="preserve"> </w:t>
      </w:r>
      <w:r w:rsidRPr="00517A75">
        <w:rPr>
          <w:rFonts w:ascii="Calibri" w:hAnsi="Calibri" w:eastAsia="Calibri" w:cs="Calibri"/>
          <w:color w:val="000000" w:themeColor="text1"/>
        </w:rPr>
        <w:t>25-49%</w:t>
      </w:r>
    </w:p>
    <w:p w:rsidRPr="00517A75" w:rsidR="123A55CD" w:rsidP="0091672E" w:rsidRDefault="123A55CD" w14:paraId="7AA478BE" w14:textId="69B83137">
      <w:pPr>
        <w:tabs>
          <w:tab w:val="left" w:pos="540"/>
          <w:tab w:val="left" w:pos="900"/>
        </w:tabs>
        <w:spacing w:line="240" w:lineRule="auto"/>
        <w:ind w:left="540" w:hanging="180"/>
        <w:rPr>
          <w:rFonts w:ascii="Calibri" w:hAnsi="Calibri" w:eastAsia="Calibri" w:cs="Calibri"/>
          <w:color w:val="000000" w:themeColor="text1"/>
        </w:rPr>
      </w:pPr>
      <w:r w:rsidRPr="00517A75">
        <w:rPr>
          <w:rFonts w:ascii="Segoe UI Symbol" w:hAnsi="Segoe UI Symbol" w:eastAsia="Calibri" w:cs="Segoe UI Symbol"/>
          <w:color w:val="000000" w:themeColor="text1"/>
        </w:rPr>
        <w:t>☐</w:t>
      </w:r>
      <w:r w:rsidR="00613454">
        <w:rPr>
          <w:rFonts w:ascii="Segoe UI Symbol" w:hAnsi="Segoe UI Symbol" w:eastAsia="Calibri" w:cs="Segoe UI Symbol"/>
          <w:color w:val="000000" w:themeColor="text1"/>
        </w:rPr>
        <w:t xml:space="preserve"> </w:t>
      </w:r>
      <w:r w:rsidRPr="00517A75">
        <w:rPr>
          <w:rFonts w:ascii="Calibri" w:hAnsi="Calibri" w:eastAsia="Calibri" w:cs="Calibri"/>
          <w:color w:val="000000" w:themeColor="text1"/>
        </w:rPr>
        <w:t>50-74%</w:t>
      </w:r>
    </w:p>
    <w:p w:rsidRPr="00517A75" w:rsidR="123A55CD" w:rsidP="0091672E" w:rsidRDefault="123A55CD" w14:paraId="58C85037" w14:textId="5A44F215">
      <w:pPr>
        <w:tabs>
          <w:tab w:val="left" w:pos="540"/>
          <w:tab w:val="left" w:pos="900"/>
        </w:tabs>
        <w:spacing w:line="240" w:lineRule="auto"/>
        <w:ind w:left="540" w:hanging="180"/>
        <w:rPr>
          <w:rFonts w:ascii="Calibri" w:hAnsi="Calibri" w:eastAsia="Calibri" w:cs="Calibri"/>
          <w:color w:val="000000" w:themeColor="text1"/>
        </w:rPr>
      </w:pPr>
      <w:r w:rsidRPr="00517A75">
        <w:rPr>
          <w:rFonts w:ascii="Segoe UI Symbol" w:hAnsi="Segoe UI Symbol" w:eastAsia="Calibri" w:cs="Segoe UI Symbol"/>
          <w:color w:val="000000" w:themeColor="text1"/>
        </w:rPr>
        <w:t>☐</w:t>
      </w:r>
      <w:r w:rsidR="00613454">
        <w:rPr>
          <w:rFonts w:ascii="Segoe UI Symbol" w:hAnsi="Segoe UI Symbol" w:eastAsia="Calibri" w:cs="Segoe UI Symbol"/>
          <w:color w:val="000000" w:themeColor="text1"/>
        </w:rPr>
        <w:t xml:space="preserve"> </w:t>
      </w:r>
      <w:r w:rsidRPr="00517A75">
        <w:rPr>
          <w:rFonts w:ascii="Calibri" w:hAnsi="Calibri" w:eastAsia="Calibri" w:cs="Calibri"/>
          <w:color w:val="000000" w:themeColor="text1"/>
        </w:rPr>
        <w:t>75-100%</w:t>
      </w:r>
    </w:p>
    <w:p w:rsidRPr="00224A2A" w:rsidR="123A55CD" w:rsidP="0091672E" w:rsidRDefault="123A55CD" w14:paraId="2B013445" w14:textId="63B5267E">
      <w:pPr>
        <w:pStyle w:val="ListParagraph"/>
        <w:keepNext/>
        <w:keepLines/>
        <w:numPr>
          <w:ilvl w:val="0"/>
          <w:numId w:val="7"/>
        </w:numPr>
        <w:tabs>
          <w:tab w:val="left" w:pos="540"/>
          <w:tab w:val="left" w:pos="900"/>
        </w:tabs>
        <w:spacing w:line="240" w:lineRule="auto"/>
        <w:rPr>
          <w:rFonts w:ascii="Calibri" w:hAnsi="Calibri" w:eastAsia="Calibri" w:cs="Calibri"/>
          <w:color w:val="000000" w:themeColor="text1"/>
        </w:rPr>
      </w:pPr>
      <w:r w:rsidRPr="00224A2A">
        <w:rPr>
          <w:rFonts w:ascii="Calibri" w:hAnsi="Calibri" w:eastAsia="Calibri" w:cs="Calibri"/>
          <w:color w:val="000000" w:themeColor="text1"/>
        </w:rPr>
        <w:t>Did you make any permanent changes in the student cohorts admitted during this reporting period?</w:t>
      </w:r>
    </w:p>
    <w:p w:rsidR="123A55CD" w:rsidP="0091672E" w:rsidRDefault="123A55CD" w14:paraId="5055C167" w14:textId="2207E713">
      <w:pPr>
        <w:tabs>
          <w:tab w:val="left" w:pos="900"/>
        </w:tabs>
        <w:spacing w:line="240" w:lineRule="auto"/>
        <w:ind w:left="720" w:hanging="36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00613454">
        <w:rPr>
          <w:rFonts w:ascii="Segoe UI Symbol" w:hAnsi="Segoe UI Symbol" w:eastAsia="Calibri" w:cs="Segoe UI Symbol"/>
          <w:color w:val="000000" w:themeColor="text1"/>
        </w:rPr>
        <w:t xml:space="preserve"> </w:t>
      </w:r>
      <w:r w:rsidRPr="05C037E2">
        <w:rPr>
          <w:rFonts w:ascii="Calibri" w:hAnsi="Calibri" w:eastAsia="Calibri" w:cs="Calibri"/>
          <w:color w:val="000000" w:themeColor="text1"/>
        </w:rPr>
        <w:t>Same/unchanged</w:t>
      </w:r>
    </w:p>
    <w:p w:rsidR="123A55CD" w:rsidP="0091672E" w:rsidRDefault="123A55CD" w14:paraId="1DE0D636" w14:textId="24387668">
      <w:pPr>
        <w:tabs>
          <w:tab w:val="left" w:pos="900"/>
        </w:tabs>
        <w:spacing w:line="240" w:lineRule="auto"/>
        <w:ind w:left="720" w:hanging="360"/>
        <w:rPr>
          <w:rFonts w:ascii="Calibri" w:hAnsi="Calibri" w:eastAsia="Calibri" w:cs="Calibri"/>
          <w:color w:val="000000" w:themeColor="text1"/>
        </w:rPr>
      </w:pPr>
      <w:r w:rsidRPr="05C037E2">
        <w:rPr>
          <w:rFonts w:ascii="Calibri" w:hAnsi="Calibri" w:eastAsia="Calibri" w:cs="Calibri"/>
          <w:color w:val="000000" w:themeColor="text1"/>
        </w:rPr>
        <w:t>☐</w:t>
      </w:r>
      <w:r w:rsidR="00613454">
        <w:rPr>
          <w:rFonts w:ascii="Calibri" w:hAnsi="Calibri" w:eastAsia="Calibri" w:cs="Calibri"/>
          <w:color w:val="000000" w:themeColor="text1"/>
        </w:rPr>
        <w:t xml:space="preserve"> </w:t>
      </w:r>
      <w:r w:rsidRPr="05C037E2">
        <w:rPr>
          <w:rFonts w:ascii="Calibri" w:hAnsi="Calibri" w:eastAsia="Calibri" w:cs="Calibri"/>
          <w:color w:val="000000" w:themeColor="text1"/>
        </w:rPr>
        <w:t>Reduced class size</w:t>
      </w:r>
    </w:p>
    <w:p w:rsidR="123A55CD" w:rsidP="0091672E" w:rsidRDefault="123A55CD" w14:paraId="0FD483B5" w14:textId="25233798">
      <w:pPr>
        <w:tabs>
          <w:tab w:val="left" w:pos="900"/>
        </w:tabs>
        <w:spacing w:line="240" w:lineRule="auto"/>
        <w:ind w:left="720" w:hanging="360"/>
        <w:rPr>
          <w:rFonts w:ascii="Calibri" w:hAnsi="Calibri" w:eastAsia="Calibri" w:cs="Calibri"/>
          <w:color w:val="000000" w:themeColor="text1"/>
        </w:rPr>
      </w:pPr>
      <w:r w:rsidRPr="05C037E2">
        <w:rPr>
          <w:rFonts w:ascii="Calibri" w:hAnsi="Calibri" w:eastAsia="Calibri" w:cs="Calibri"/>
          <w:color w:val="000000" w:themeColor="text1"/>
        </w:rPr>
        <w:t>☐</w:t>
      </w:r>
      <w:r w:rsidR="00613454">
        <w:rPr>
          <w:rFonts w:ascii="Calibri" w:hAnsi="Calibri" w:eastAsia="Calibri" w:cs="Calibri"/>
          <w:color w:val="000000" w:themeColor="text1"/>
        </w:rPr>
        <w:t xml:space="preserve"> </w:t>
      </w:r>
      <w:r w:rsidRPr="05C037E2">
        <w:rPr>
          <w:rFonts w:ascii="Calibri" w:hAnsi="Calibri" w:eastAsia="Calibri" w:cs="Calibri"/>
          <w:color w:val="000000" w:themeColor="text1"/>
        </w:rPr>
        <w:t>Increased class size</w:t>
      </w:r>
    </w:p>
    <w:p w:rsidR="123A55CD" w:rsidP="0091672E" w:rsidRDefault="000A1C3B" w14:paraId="5E7225CA" w14:textId="21CA1EFA">
      <w:pPr>
        <w:keepNext/>
        <w:keepLines/>
        <w:tabs>
          <w:tab w:val="left" w:pos="360"/>
          <w:tab w:val="left" w:pos="900"/>
          <w:tab w:val="left" w:pos="4070"/>
        </w:tabs>
        <w:spacing w:line="240" w:lineRule="auto"/>
        <w:ind w:left="540" w:hanging="360"/>
        <w:rPr>
          <w:rFonts w:ascii="Calibri" w:hAnsi="Calibri" w:eastAsia="Calibri" w:cs="Calibri"/>
          <w:color w:val="000000" w:themeColor="text1"/>
        </w:rPr>
      </w:pPr>
      <w:r>
        <w:rPr>
          <w:rFonts w:ascii="Calibri" w:hAnsi="Calibri" w:eastAsia="Calibri" w:cs="Calibri"/>
          <w:color w:val="000000" w:themeColor="text1"/>
        </w:rPr>
        <w:tab/>
      </w:r>
      <w:r w:rsidRPr="05C037E2" w:rsidR="123A55CD">
        <w:rPr>
          <w:rFonts w:ascii="Calibri" w:hAnsi="Calibri" w:eastAsia="Calibri" w:cs="Calibri"/>
          <w:color w:val="000000" w:themeColor="text1"/>
        </w:rPr>
        <w:t>☐</w:t>
      </w:r>
      <w:r w:rsidR="00613454">
        <w:rPr>
          <w:rFonts w:ascii="Calibri" w:hAnsi="Calibri" w:eastAsia="Calibri" w:cs="Calibri"/>
          <w:color w:val="000000" w:themeColor="text1"/>
        </w:rPr>
        <w:t xml:space="preserve"> </w:t>
      </w:r>
      <w:r w:rsidRPr="05C037E2" w:rsidR="123A55CD">
        <w:rPr>
          <w:rFonts w:ascii="Calibri" w:hAnsi="Calibri" w:eastAsia="Calibri" w:cs="Calibri"/>
          <w:color w:val="000000" w:themeColor="text1"/>
        </w:rPr>
        <w:t xml:space="preserve">Other, briefly describe: </w:t>
      </w:r>
    </w:p>
    <w:p w:rsidRPr="00273FCE" w:rsidR="123A55CD" w:rsidP="0091672E" w:rsidRDefault="123A55CD" w14:paraId="10FD58B8" w14:textId="00ACED46">
      <w:pPr>
        <w:pStyle w:val="ListParagraph"/>
        <w:numPr>
          <w:ilvl w:val="0"/>
          <w:numId w:val="7"/>
        </w:numPr>
        <w:tabs>
          <w:tab w:val="left" w:pos="540"/>
          <w:tab w:val="left" w:pos="900"/>
        </w:tabs>
        <w:spacing w:line="240" w:lineRule="auto"/>
        <w:rPr>
          <w:rFonts w:ascii="Calibri" w:hAnsi="Calibri" w:eastAsia="Calibri" w:cs="Calibri"/>
          <w:color w:val="000000" w:themeColor="text1"/>
        </w:rPr>
      </w:pPr>
      <w:r w:rsidRPr="00273FCE">
        <w:rPr>
          <w:rFonts w:ascii="Calibri" w:hAnsi="Calibri" w:eastAsia="Calibri" w:cs="Calibri"/>
          <w:color w:val="000000" w:themeColor="text1"/>
        </w:rPr>
        <w:t>During this reporting period, were any changes made to space available for classrooms, laboratories, offices, or private advising of students?</w:t>
      </w:r>
    </w:p>
    <w:p w:rsidR="123A55CD" w:rsidP="0091672E" w:rsidRDefault="123A55CD" w14:paraId="23534DFA" w14:textId="6E9E45DB">
      <w:pPr>
        <w:tabs>
          <w:tab w:val="left" w:pos="540"/>
          <w:tab w:val="left" w:pos="900"/>
        </w:tabs>
        <w:spacing w:line="240" w:lineRule="auto"/>
        <w:ind w:left="540" w:hanging="9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00613454">
        <w:rPr>
          <w:rFonts w:ascii="Segoe UI Symbol" w:hAnsi="Segoe UI Symbol" w:eastAsia="Calibri" w:cs="Segoe UI Symbol"/>
          <w:color w:val="000000" w:themeColor="text1"/>
        </w:rPr>
        <w:t xml:space="preserve"> </w:t>
      </w:r>
      <w:r w:rsidRPr="05C037E2">
        <w:rPr>
          <w:rFonts w:ascii="Calibri" w:hAnsi="Calibri" w:eastAsia="Calibri" w:cs="Calibri"/>
          <w:color w:val="000000" w:themeColor="text1"/>
        </w:rPr>
        <w:t>Yes</w:t>
      </w:r>
    </w:p>
    <w:p w:rsidR="123A55CD" w:rsidP="0091672E" w:rsidRDefault="123A55CD" w14:paraId="6C954E42" w14:textId="48EADC18">
      <w:pPr>
        <w:tabs>
          <w:tab w:val="left" w:pos="540"/>
          <w:tab w:val="left" w:pos="900"/>
        </w:tabs>
        <w:spacing w:line="240" w:lineRule="auto"/>
        <w:ind w:left="540" w:hanging="90"/>
        <w:rPr>
          <w:rFonts w:ascii="Calibri" w:hAnsi="Calibri" w:eastAsia="Calibri" w:cs="Calibri"/>
          <w:color w:val="000000" w:themeColor="text1"/>
        </w:rPr>
      </w:pPr>
      <w:r w:rsidRPr="05C037E2">
        <w:rPr>
          <w:rFonts w:ascii="Calibri" w:hAnsi="Calibri" w:eastAsia="Calibri" w:cs="Calibri"/>
          <w:color w:val="000000" w:themeColor="text1"/>
        </w:rPr>
        <w:t>☐</w:t>
      </w:r>
      <w:r w:rsidR="00613454">
        <w:rPr>
          <w:rFonts w:ascii="Calibri" w:hAnsi="Calibri" w:eastAsia="Calibri" w:cs="Calibri"/>
          <w:color w:val="000000" w:themeColor="text1"/>
        </w:rPr>
        <w:t xml:space="preserve"> </w:t>
      </w:r>
      <w:r w:rsidRPr="05C037E2">
        <w:rPr>
          <w:rFonts w:ascii="Calibri" w:hAnsi="Calibri" w:eastAsia="Calibri" w:cs="Calibri"/>
          <w:color w:val="000000" w:themeColor="text1"/>
        </w:rPr>
        <w:t>No</w:t>
      </w:r>
    </w:p>
    <w:p w:rsidR="00273FCE" w:rsidP="0091672E" w:rsidRDefault="123A55CD" w14:paraId="105EB3D6" w14:textId="77777777">
      <w:pPr>
        <w:tabs>
          <w:tab w:val="left" w:pos="540"/>
          <w:tab w:val="left" w:pos="900"/>
        </w:tabs>
        <w:spacing w:line="240" w:lineRule="auto"/>
        <w:ind w:firstLine="450"/>
        <w:rPr>
          <w:rFonts w:ascii="Calibri" w:hAnsi="Calibri" w:eastAsia="Calibri" w:cs="Calibri"/>
          <w:color w:val="000000" w:themeColor="text1"/>
        </w:rPr>
      </w:pPr>
      <w:r w:rsidRPr="05C037E2">
        <w:rPr>
          <w:rFonts w:ascii="Calibri" w:hAnsi="Calibri" w:eastAsia="Calibri" w:cs="Calibri"/>
          <w:color w:val="000000" w:themeColor="text1"/>
        </w:rPr>
        <w:t xml:space="preserve">If yes, please explain: </w:t>
      </w:r>
    </w:p>
    <w:p w:rsidR="00224A2A" w:rsidP="0091672E" w:rsidRDefault="123A55CD" w14:paraId="39B3EBDC" w14:textId="77777777">
      <w:pPr>
        <w:pStyle w:val="ListParagraph"/>
        <w:numPr>
          <w:ilvl w:val="0"/>
          <w:numId w:val="7"/>
        </w:numPr>
        <w:tabs>
          <w:tab w:val="left" w:pos="540"/>
          <w:tab w:val="left" w:pos="900"/>
        </w:tabs>
        <w:spacing w:line="240" w:lineRule="auto"/>
        <w:rPr>
          <w:rFonts w:ascii="Calibri" w:hAnsi="Calibri" w:eastAsia="Calibri" w:cs="Calibri"/>
          <w:color w:val="000000" w:themeColor="text1"/>
        </w:rPr>
      </w:pPr>
      <w:r w:rsidRPr="2411D5D7">
        <w:rPr>
          <w:rFonts w:ascii="Calibri" w:hAnsi="Calibri" w:eastAsia="Calibri" w:cs="Calibri"/>
          <w:color w:val="000000" w:themeColor="text1"/>
        </w:rPr>
        <w:t>How many total credits are required to complete the occupational therapy or occupational</w:t>
      </w:r>
      <w:r w:rsidRPr="2411D5D7" w:rsidR="001C7BEA">
        <w:rPr>
          <w:rFonts w:ascii="Calibri" w:hAnsi="Calibri" w:eastAsia="Calibri" w:cs="Calibri"/>
          <w:color w:val="000000" w:themeColor="text1"/>
        </w:rPr>
        <w:t xml:space="preserve"> </w:t>
      </w:r>
      <w:r w:rsidRPr="2411D5D7">
        <w:rPr>
          <w:rFonts w:ascii="Calibri" w:hAnsi="Calibri" w:eastAsia="Calibri" w:cs="Calibri"/>
          <w:color w:val="000000" w:themeColor="text1"/>
        </w:rPr>
        <w:t xml:space="preserve">therapy </w:t>
      </w:r>
      <w:r w:rsidRPr="2411D5D7" w:rsidR="00273FCE">
        <w:rPr>
          <w:rFonts w:ascii="Calibri" w:hAnsi="Calibri" w:eastAsia="Calibri" w:cs="Calibri"/>
          <w:color w:val="000000" w:themeColor="text1"/>
        </w:rPr>
        <w:t>a</w:t>
      </w:r>
      <w:r w:rsidRPr="2411D5D7">
        <w:rPr>
          <w:rFonts w:ascii="Calibri" w:hAnsi="Calibri" w:eastAsia="Calibri" w:cs="Calibri"/>
          <w:color w:val="000000" w:themeColor="text1"/>
        </w:rPr>
        <w:t xml:space="preserve">ssistant degree program of study? This number should include </w:t>
      </w:r>
      <w:r w:rsidRPr="41DBAF8B">
        <w:rPr>
          <w:rFonts w:ascii="Calibri" w:hAnsi="Calibri" w:eastAsia="Calibri" w:cs="Calibri"/>
          <w:b/>
          <w:color w:val="000000" w:themeColor="text1"/>
          <w:u w:val="single"/>
        </w:rPr>
        <w:t>only</w:t>
      </w:r>
      <w:r w:rsidRPr="41DBAF8B">
        <w:rPr>
          <w:rFonts w:ascii="Calibri" w:hAnsi="Calibri" w:eastAsia="Calibri" w:cs="Calibri"/>
          <w:color w:val="000000" w:themeColor="text1"/>
          <w:u w:val="single"/>
        </w:rPr>
        <w:t xml:space="preserve"> </w:t>
      </w:r>
      <w:r w:rsidRPr="2411D5D7">
        <w:rPr>
          <w:rFonts w:ascii="Calibri" w:hAnsi="Calibri" w:eastAsia="Calibri" w:cs="Calibri"/>
          <w:color w:val="000000" w:themeColor="text1"/>
        </w:rPr>
        <w:t>the credits within the program and NOT prerequisites. _________</w:t>
      </w:r>
    </w:p>
    <w:p w:rsidR="2411D5D7" w:rsidP="0091672E" w:rsidRDefault="2411D5D7" w14:paraId="6CFC4081" w14:textId="43375DDE">
      <w:pPr>
        <w:pStyle w:val="ListParagraph"/>
        <w:tabs>
          <w:tab w:val="left" w:pos="540"/>
          <w:tab w:val="left" w:pos="900"/>
        </w:tabs>
        <w:spacing w:line="240" w:lineRule="auto"/>
        <w:ind w:left="360"/>
        <w:rPr>
          <w:rFonts w:ascii="Calibri" w:hAnsi="Calibri" w:eastAsia="Calibri" w:cs="Calibri"/>
          <w:color w:val="000000" w:themeColor="text1"/>
        </w:rPr>
      </w:pPr>
    </w:p>
    <w:p w:rsidRPr="00224A2A" w:rsidR="123A55CD" w:rsidP="0091672E" w:rsidRDefault="123A55CD" w14:paraId="085E3C28" w14:textId="39A2E83B">
      <w:pPr>
        <w:pStyle w:val="ListParagraph"/>
        <w:numPr>
          <w:ilvl w:val="0"/>
          <w:numId w:val="7"/>
        </w:numPr>
        <w:tabs>
          <w:tab w:val="left" w:pos="540"/>
          <w:tab w:val="left" w:pos="900"/>
        </w:tabs>
        <w:spacing w:line="240" w:lineRule="auto"/>
        <w:rPr>
          <w:rFonts w:ascii="Calibri" w:hAnsi="Calibri" w:eastAsia="Calibri" w:cs="Calibri"/>
          <w:color w:val="000000" w:themeColor="text1"/>
        </w:rPr>
      </w:pPr>
      <w:r w:rsidRPr="00224A2A">
        <w:rPr>
          <w:rFonts w:ascii="Calibri" w:hAnsi="Calibri" w:eastAsia="Calibri" w:cs="Calibri"/>
          <w:color w:val="000000" w:themeColor="text1"/>
        </w:rPr>
        <w:t>Indicate program length beginning when students are considered enrolled in the program:</w:t>
      </w:r>
    </w:p>
    <w:p w:rsidR="123A55CD" w:rsidP="0091672E" w:rsidRDefault="123A55CD" w14:paraId="150E1A93" w14:textId="28779A09">
      <w:pPr>
        <w:tabs>
          <w:tab w:val="left" w:pos="720"/>
          <w:tab w:val="left" w:pos="900"/>
        </w:tabs>
        <w:spacing w:line="240" w:lineRule="auto"/>
        <w:ind w:left="360"/>
        <w:rPr>
          <w:rFonts w:ascii="Calibri" w:hAnsi="Calibri" w:eastAsia="Calibri" w:cs="Calibri"/>
          <w:color w:val="000000" w:themeColor="text1"/>
        </w:rPr>
      </w:pPr>
      <w:r w:rsidRPr="406F8A79">
        <w:rPr>
          <w:rFonts w:ascii="Calibri" w:hAnsi="Calibri" w:eastAsia="Calibri" w:cs="Calibri"/>
          <w:color w:val="000000" w:themeColor="text1"/>
        </w:rPr>
        <w:t xml:space="preserve">a. Only include the </w:t>
      </w:r>
      <w:r w:rsidRPr="406F8A79">
        <w:rPr>
          <w:rFonts w:ascii="Calibri" w:hAnsi="Calibri" w:eastAsia="Calibri" w:cs="Calibri"/>
          <w:b/>
          <w:bCs/>
          <w:color w:val="000000" w:themeColor="text1"/>
          <w:u w:val="single"/>
        </w:rPr>
        <w:t>weeks</w:t>
      </w:r>
      <w:r w:rsidRPr="406F8A79">
        <w:rPr>
          <w:rFonts w:ascii="Calibri" w:hAnsi="Calibri" w:eastAsia="Calibri" w:cs="Calibri"/>
          <w:color w:val="000000" w:themeColor="text1"/>
        </w:rPr>
        <w:t xml:space="preserve"> that classes are in sessions and the weeks students are on fieldwork, baccalaureate project or capstone (e.g., 96): ______ </w:t>
      </w:r>
      <w:r w:rsidR="00C253E0">
        <w:rPr>
          <w:rFonts w:ascii="Calibri" w:hAnsi="Calibri" w:eastAsia="Calibri" w:cs="Calibri"/>
          <w:color w:val="000000" w:themeColor="text1"/>
        </w:rPr>
        <w:t>numbers only</w:t>
      </w:r>
      <w:r w:rsidRPr="406F8A79" w:rsidR="0028683C">
        <w:rPr>
          <w:rFonts w:ascii="Calibri" w:hAnsi="Calibri" w:eastAsia="Calibri" w:cs="Calibri"/>
          <w:color w:val="000000" w:themeColor="text1"/>
        </w:rPr>
        <w:t xml:space="preserve"> </w:t>
      </w:r>
    </w:p>
    <w:p w:rsidR="123A55CD" w:rsidP="0091672E" w:rsidRDefault="123A55CD" w14:paraId="77D48D11" w14:textId="613FE391">
      <w:pPr>
        <w:tabs>
          <w:tab w:val="left" w:pos="1080"/>
        </w:tabs>
        <w:spacing w:line="240" w:lineRule="auto"/>
        <w:ind w:left="360"/>
        <w:rPr>
          <w:rFonts w:ascii="Calibri" w:hAnsi="Calibri" w:eastAsia="Calibri" w:cs="Calibri"/>
          <w:color w:val="000000" w:themeColor="text1"/>
        </w:rPr>
      </w:pPr>
      <w:r w:rsidRPr="406F8A79">
        <w:rPr>
          <w:rFonts w:ascii="Calibri" w:hAnsi="Calibri" w:eastAsia="Calibri" w:cs="Calibri"/>
          <w:color w:val="000000" w:themeColor="text1"/>
        </w:rPr>
        <w:t xml:space="preserve">b. Include all </w:t>
      </w:r>
      <w:r w:rsidRPr="406F8A79">
        <w:rPr>
          <w:rFonts w:ascii="Calibri" w:hAnsi="Calibri" w:eastAsia="Calibri" w:cs="Calibri"/>
          <w:b/>
          <w:bCs/>
          <w:color w:val="000000" w:themeColor="text1"/>
          <w:u w:val="single"/>
        </w:rPr>
        <w:t>weeks</w:t>
      </w:r>
      <w:r w:rsidRPr="406F8A79">
        <w:rPr>
          <w:rFonts w:ascii="Calibri" w:hAnsi="Calibri" w:eastAsia="Calibri" w:cs="Calibri"/>
          <w:color w:val="000000" w:themeColor="text1"/>
        </w:rPr>
        <w:t xml:space="preserve"> including breaks (e.g., 112): _____ </w:t>
      </w:r>
      <w:r w:rsidR="00C253E0">
        <w:rPr>
          <w:rFonts w:ascii="Calibri" w:hAnsi="Calibri" w:eastAsia="Calibri" w:cs="Calibri"/>
          <w:color w:val="000000" w:themeColor="text1"/>
        </w:rPr>
        <w:t>numbers only</w:t>
      </w:r>
    </w:p>
    <w:p w:rsidR="00224A2A" w:rsidP="0091672E" w:rsidRDefault="117B1679" w14:paraId="748470A4" w14:textId="5D4A7CC2">
      <w:pPr>
        <w:tabs>
          <w:tab w:val="left" w:pos="1080"/>
        </w:tabs>
        <w:spacing w:line="240" w:lineRule="auto"/>
        <w:ind w:left="360"/>
        <w:rPr>
          <w:rFonts w:ascii="Calibri" w:hAnsi="Calibri" w:eastAsia="Calibri" w:cs="Calibri"/>
          <w:color w:val="000000" w:themeColor="text1"/>
        </w:rPr>
      </w:pPr>
      <w:r w:rsidRPr="33634CCE" w:rsidR="117B1679">
        <w:rPr>
          <w:rFonts w:ascii="Calibri" w:hAnsi="Calibri" w:eastAsia="Calibri" w:cs="Calibri"/>
          <w:color w:val="000000" w:themeColor="text1" w:themeTint="FF" w:themeShade="FF"/>
        </w:rPr>
        <w:t xml:space="preserve">c.  </w:t>
      </w:r>
      <w:r w:rsidRPr="33634CCE" w:rsidR="123A55CD">
        <w:rPr>
          <w:rFonts w:ascii="Calibri" w:hAnsi="Calibri" w:eastAsia="Calibri" w:cs="Calibri"/>
          <w:color w:val="000000" w:themeColor="text1" w:themeTint="FF" w:themeShade="FF"/>
        </w:rPr>
        <w:t xml:space="preserve">If the program does not meet the </w:t>
      </w:r>
      <w:hyperlink r:id="R0b8778cda0254ae8">
        <w:r w:rsidRPr="33634CCE" w:rsidR="00050596">
          <w:rPr>
            <w:rStyle w:val="Hyperlink"/>
            <w:rFonts w:ascii="Calibri" w:hAnsi="Calibri" w:eastAsia="Calibri" w:cs="Calibri"/>
          </w:rPr>
          <w:t>Commonly Accepted Standard</w:t>
        </w:r>
      </w:hyperlink>
      <w:r w:rsidRPr="33634CCE" w:rsidR="00050596">
        <w:rPr>
          <w:rFonts w:ascii="Calibri" w:hAnsi="Calibri" w:eastAsia="Calibri" w:cs="Calibri"/>
          <w:color w:val="000000" w:themeColor="text1" w:themeTint="FF" w:themeShade="FF"/>
        </w:rPr>
        <w:t xml:space="preserve"> </w:t>
      </w:r>
      <w:r w:rsidRPr="33634CCE" w:rsidR="123A55CD">
        <w:rPr>
          <w:rFonts w:ascii="Calibri" w:hAnsi="Calibri" w:eastAsia="Calibri" w:cs="Calibri"/>
          <w:color w:val="000000" w:themeColor="text1" w:themeTint="FF" w:themeShade="FF"/>
        </w:rPr>
        <w:t>for the occupational therapy educational degree level</w:t>
      </w:r>
      <w:r w:rsidRPr="33634CCE" w:rsidR="007877F6">
        <w:rPr>
          <w:color w:val="FF0000"/>
        </w:rPr>
        <w:t xml:space="preserve"> </w:t>
      </w:r>
      <w:r w:rsidRPr="33634CCE" w:rsidR="123A55CD">
        <w:rPr>
          <w:rFonts w:ascii="Calibri" w:hAnsi="Calibri" w:eastAsia="Calibri" w:cs="Calibri"/>
          <w:color w:val="000000" w:themeColor="text1" w:themeTint="FF" w:themeShade="FF"/>
        </w:rPr>
        <w:t>provide a rationale for the length (enter N/A if it does): _______</w:t>
      </w:r>
    </w:p>
    <w:p w:rsidRPr="006C7D18" w:rsidR="00C253E0" w:rsidP="0091672E" w:rsidRDefault="123A55CD" w14:paraId="7DF23B65" w14:textId="7397466C">
      <w:pPr>
        <w:pStyle w:val="ListParagraph"/>
        <w:numPr>
          <w:ilvl w:val="0"/>
          <w:numId w:val="7"/>
        </w:numPr>
        <w:tabs>
          <w:tab w:val="left" w:pos="1080"/>
        </w:tabs>
        <w:spacing w:line="240" w:lineRule="auto"/>
        <w:rPr>
          <w:rFonts w:ascii="Calibri" w:hAnsi="Calibri" w:eastAsia="Calibri" w:cs="Calibri"/>
          <w:color w:val="000000" w:themeColor="text1"/>
        </w:rPr>
      </w:pPr>
      <w:r w:rsidRPr="531CC8A4">
        <w:rPr>
          <w:rFonts w:ascii="Calibri" w:hAnsi="Calibri" w:eastAsia="Calibri" w:cs="Calibri"/>
          <w:color w:val="000000" w:themeColor="text1"/>
        </w:rPr>
        <w:t>If you have a master’s or doctoral degree program, are students required to complete their baccalaureate degree before they start the master’s program</w:t>
      </w:r>
      <w:r w:rsidRPr="531CC8A4" w:rsidR="00F80546">
        <w:rPr>
          <w:rFonts w:ascii="Calibri" w:hAnsi="Calibri" w:eastAsia="Calibri" w:cs="Calibri"/>
          <w:color w:val="000000" w:themeColor="text1"/>
        </w:rPr>
        <w:t xml:space="preserve"> coursework</w:t>
      </w:r>
      <w:r w:rsidRPr="531CC8A4">
        <w:rPr>
          <w:rFonts w:ascii="Calibri" w:hAnsi="Calibri" w:eastAsia="Calibri" w:cs="Calibri"/>
          <w:color w:val="000000" w:themeColor="text1"/>
        </w:rPr>
        <w:t>?</w:t>
      </w:r>
    </w:p>
    <w:p w:rsidR="123A55CD" w:rsidP="0091672E" w:rsidRDefault="123A55CD" w14:paraId="25FDA987" w14:textId="50DD86CE">
      <w:pPr>
        <w:tabs>
          <w:tab w:val="left" w:pos="1080"/>
        </w:tabs>
        <w:spacing w:line="240" w:lineRule="auto"/>
        <w:ind w:left="720" w:hanging="36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Yes</w:t>
      </w:r>
    </w:p>
    <w:p w:rsidR="123A55CD" w:rsidP="0091672E" w:rsidRDefault="123A55CD" w14:paraId="147BFDE7" w14:textId="4924EDBD">
      <w:pPr>
        <w:tabs>
          <w:tab w:val="left" w:pos="1080"/>
        </w:tabs>
        <w:spacing w:line="240" w:lineRule="auto"/>
        <w:ind w:left="1080" w:hanging="720"/>
        <w:rPr>
          <w:rFonts w:ascii="Calibri" w:hAnsi="Calibri" w:eastAsia="Calibri" w:cs="Calibri"/>
          <w:color w:val="000000" w:themeColor="text1"/>
        </w:rPr>
      </w:pPr>
      <w:r w:rsidRPr="05C037E2">
        <w:rPr>
          <w:rFonts w:ascii="Calibri" w:hAnsi="Calibri" w:eastAsia="Calibri" w:cs="Calibri"/>
          <w:color w:val="000000" w:themeColor="text1"/>
        </w:rPr>
        <w:t>☐ No</w:t>
      </w:r>
    </w:p>
    <w:p w:rsidR="123A55CD" w:rsidP="0091672E" w:rsidRDefault="123A55CD" w14:paraId="52A3D2E7" w14:textId="0AE95916">
      <w:pPr>
        <w:tabs>
          <w:tab w:val="left" w:pos="1080"/>
        </w:tabs>
        <w:spacing w:line="240" w:lineRule="auto"/>
        <w:ind w:left="1080" w:hanging="720"/>
        <w:rPr>
          <w:rFonts w:ascii="Calibri" w:hAnsi="Calibri" w:eastAsia="Calibri" w:cs="Calibri"/>
          <w:color w:val="000000" w:themeColor="text1"/>
        </w:rPr>
      </w:pPr>
      <w:r w:rsidRPr="05C037E2">
        <w:rPr>
          <w:rFonts w:ascii="Calibri" w:hAnsi="Calibri" w:eastAsia="Calibri" w:cs="Calibri"/>
          <w:color w:val="000000" w:themeColor="text1"/>
        </w:rPr>
        <w:t>☐ N/A</w:t>
      </w:r>
    </w:p>
    <w:p w:rsidR="123A55CD" w:rsidP="0091672E" w:rsidRDefault="123A55CD" w14:paraId="37CFC1C2" w14:textId="570E636D">
      <w:pPr>
        <w:tabs>
          <w:tab w:val="left" w:pos="540"/>
          <w:tab w:val="left" w:pos="900"/>
        </w:tabs>
        <w:spacing w:line="240" w:lineRule="auto"/>
        <w:rPr>
          <w:rFonts w:ascii="Calibri" w:hAnsi="Calibri" w:eastAsia="Calibri" w:cs="Calibri"/>
          <w:color w:val="000000" w:themeColor="text1"/>
        </w:rPr>
      </w:pPr>
      <w:r w:rsidRPr="05C037E2">
        <w:rPr>
          <w:rFonts w:ascii="Calibri" w:hAnsi="Calibri" w:eastAsia="Calibri" w:cs="Calibri"/>
          <w:b/>
          <w:bCs/>
          <w:color w:val="000000" w:themeColor="text1"/>
          <w:u w:val="single"/>
        </w:rPr>
        <w:t>Section II:  Applicants and Enrollment</w:t>
      </w:r>
    </w:p>
    <w:p w:rsidRPr="006C7D18" w:rsidR="123A55CD" w:rsidP="0091672E" w:rsidRDefault="123A55CD" w14:paraId="6AE4DF69" w14:textId="69A1D46F">
      <w:pPr>
        <w:pStyle w:val="ListParagraph"/>
        <w:numPr>
          <w:ilvl w:val="0"/>
          <w:numId w:val="8"/>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 xml:space="preserve">What was the number of annual slots available for admission to the program during this </w:t>
      </w:r>
      <w:r w:rsidRPr="006C7D18">
        <w:rPr>
          <w:rFonts w:ascii="Calibri" w:hAnsi="Calibri" w:eastAsia="Calibri" w:cs="Calibri"/>
          <w:b/>
          <w:bCs/>
          <w:color w:val="000000" w:themeColor="text1"/>
        </w:rPr>
        <w:t>reporting period</w:t>
      </w:r>
      <w:r w:rsidRPr="006C7D18">
        <w:rPr>
          <w:rFonts w:ascii="Calibri" w:hAnsi="Calibri" w:eastAsia="Calibri" w:cs="Calibri"/>
          <w:color w:val="000000" w:themeColor="text1"/>
        </w:rPr>
        <w:t xml:space="preserve"> (including all accredited program locations)?</w:t>
      </w:r>
    </w:p>
    <w:p w:rsidR="123A55CD" w:rsidP="0091672E" w:rsidRDefault="123A55CD" w14:paraId="2FB91954" w14:textId="1E67EE5B">
      <w:pPr>
        <w:tabs>
          <w:tab w:val="left" w:pos="540"/>
          <w:tab w:val="left" w:pos="900"/>
        </w:tabs>
        <w:spacing w:line="240" w:lineRule="auto"/>
        <w:ind w:left="1440" w:hanging="1080"/>
        <w:rPr>
          <w:rFonts w:ascii="Calibri" w:hAnsi="Calibri" w:eastAsia="Calibri" w:cs="Calibri"/>
          <w:color w:val="000000" w:themeColor="text1"/>
        </w:rPr>
      </w:pPr>
      <w:r w:rsidRPr="05C037E2">
        <w:rPr>
          <w:rFonts w:ascii="Calibri" w:hAnsi="Calibri" w:eastAsia="Calibri" w:cs="Calibri"/>
          <w:color w:val="000000" w:themeColor="text1"/>
        </w:rPr>
        <w:t>Annual Admission Slots #__________</w:t>
      </w:r>
    </w:p>
    <w:p w:rsidRPr="006C7D18" w:rsidR="5105366C" w:rsidP="0091672E" w:rsidRDefault="123A55CD" w14:paraId="30221BB0" w14:textId="3416D3FA">
      <w:pPr>
        <w:pStyle w:val="ListParagraph"/>
        <w:numPr>
          <w:ilvl w:val="0"/>
          <w:numId w:val="8"/>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lang w:val="en"/>
        </w:rPr>
        <w:t xml:space="preserve">For the slots indicated in question II.1., what was the number of completed applications for admission to the program </w:t>
      </w:r>
      <w:r w:rsidRPr="006C7D18">
        <w:rPr>
          <w:rFonts w:ascii="Calibri" w:hAnsi="Calibri" w:eastAsia="Calibri" w:cs="Calibri"/>
          <w:color w:val="000000" w:themeColor="text1"/>
        </w:rPr>
        <w:t>(including all accredited program locations)?</w:t>
      </w:r>
    </w:p>
    <w:p w:rsidR="123A55CD" w:rsidP="0091672E" w:rsidRDefault="123A55CD" w14:paraId="0873B78B" w14:textId="5E492C35">
      <w:pPr>
        <w:tabs>
          <w:tab w:val="left" w:pos="540"/>
          <w:tab w:val="left" w:pos="900"/>
        </w:tabs>
        <w:spacing w:line="240" w:lineRule="auto"/>
        <w:ind w:left="900" w:hanging="540"/>
        <w:rPr>
          <w:rFonts w:ascii="Calibri" w:hAnsi="Calibri" w:eastAsia="Calibri" w:cs="Calibri"/>
          <w:color w:val="000000" w:themeColor="text1"/>
        </w:rPr>
      </w:pPr>
      <w:r w:rsidRPr="05C037E2">
        <w:rPr>
          <w:rFonts w:ascii="Calibri" w:hAnsi="Calibri" w:eastAsia="Calibri" w:cs="Calibri"/>
          <w:color w:val="000000" w:themeColor="text1"/>
        </w:rPr>
        <w:t>Completed Applications #___________</w:t>
      </w:r>
    </w:p>
    <w:p w:rsidRPr="006C7D18" w:rsidR="123A55CD" w:rsidP="0091672E" w:rsidRDefault="123A55CD" w14:paraId="046525A9" w14:textId="0367CE25">
      <w:pPr>
        <w:pStyle w:val="ListParagraph"/>
        <w:numPr>
          <w:ilvl w:val="0"/>
          <w:numId w:val="8"/>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lang w:val="en"/>
        </w:rPr>
        <w:t xml:space="preserve">For the slots indicated in question II.1, what was the number of students who were admitted and enrolled in the program </w:t>
      </w:r>
      <w:r w:rsidRPr="006C7D18">
        <w:rPr>
          <w:rFonts w:ascii="Calibri" w:hAnsi="Calibri" w:eastAsia="Calibri" w:cs="Calibri"/>
          <w:color w:val="000000" w:themeColor="text1"/>
        </w:rPr>
        <w:t>(including all accredited program locations)</w:t>
      </w:r>
      <w:r w:rsidRPr="006C7D18">
        <w:rPr>
          <w:rFonts w:ascii="Calibri" w:hAnsi="Calibri" w:eastAsia="Calibri" w:cs="Calibri"/>
          <w:color w:val="000000" w:themeColor="text1"/>
          <w:lang w:val="en"/>
        </w:rPr>
        <w:t>?</w:t>
      </w:r>
    </w:p>
    <w:p w:rsidR="123A55CD" w:rsidP="0091672E" w:rsidRDefault="123A55CD" w14:paraId="423770F6" w14:textId="1147E859">
      <w:pPr>
        <w:tabs>
          <w:tab w:val="left" w:pos="540"/>
          <w:tab w:val="left" w:pos="900"/>
        </w:tabs>
        <w:spacing w:line="240" w:lineRule="auto"/>
        <w:ind w:left="1440" w:hanging="1080"/>
        <w:rPr>
          <w:rFonts w:ascii="Calibri" w:hAnsi="Calibri" w:eastAsia="Calibri" w:cs="Calibri"/>
          <w:color w:val="000000" w:themeColor="text1"/>
        </w:rPr>
      </w:pPr>
      <w:r w:rsidRPr="05C037E2">
        <w:rPr>
          <w:rFonts w:ascii="Calibri" w:hAnsi="Calibri" w:eastAsia="Calibri" w:cs="Calibri"/>
          <w:color w:val="000000" w:themeColor="text1"/>
        </w:rPr>
        <w:t>Students Admitted and Enrolled #_________</w:t>
      </w:r>
    </w:p>
    <w:p w:rsidRPr="006C7D18" w:rsidR="123A55CD" w:rsidP="0091672E" w:rsidRDefault="123A55CD" w14:paraId="345A5AF8" w14:textId="6D3FA9D1">
      <w:pPr>
        <w:pStyle w:val="ListParagraph"/>
        <w:numPr>
          <w:ilvl w:val="0"/>
          <w:numId w:val="8"/>
        </w:numPr>
        <w:tabs>
          <w:tab w:val="left" w:pos="540"/>
          <w:tab w:val="left" w:pos="900"/>
          <w:tab w:val="left" w:pos="108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 xml:space="preserve">The total number of students </w:t>
      </w:r>
      <w:r w:rsidRPr="006C7D18">
        <w:rPr>
          <w:rFonts w:ascii="Calibri" w:hAnsi="Calibri" w:eastAsia="Calibri" w:cs="Calibri"/>
          <w:b/>
          <w:bCs/>
          <w:color w:val="000000" w:themeColor="text1"/>
        </w:rPr>
        <w:t>CURRENTLY</w:t>
      </w:r>
      <w:r w:rsidRPr="006C7D18">
        <w:rPr>
          <w:rFonts w:ascii="Calibri" w:hAnsi="Calibri" w:eastAsia="Calibri" w:cs="Calibri"/>
          <w:color w:val="000000" w:themeColor="text1"/>
        </w:rPr>
        <w:t xml:space="preserve"> enrolled in this program. Include students from all current cohorts, including fieldwork students if they are considered enrolled during fieldwork. (Include all accredited program locations): </w:t>
      </w:r>
    </w:p>
    <w:p w:rsidR="123A55CD" w:rsidP="0091672E" w:rsidRDefault="123A55CD" w14:paraId="7972DD53" w14:textId="6B16FE3B">
      <w:pPr>
        <w:tabs>
          <w:tab w:val="left" w:pos="540"/>
          <w:tab w:val="left" w:pos="900"/>
          <w:tab w:val="left" w:pos="1080"/>
        </w:tabs>
        <w:spacing w:line="240" w:lineRule="auto"/>
        <w:ind w:left="900" w:hanging="540"/>
        <w:rPr>
          <w:rFonts w:ascii="Calibri" w:hAnsi="Calibri" w:eastAsia="Calibri" w:cs="Calibri"/>
          <w:color w:val="000000" w:themeColor="text1"/>
        </w:rPr>
      </w:pPr>
      <w:r w:rsidRPr="05C037E2">
        <w:rPr>
          <w:rFonts w:ascii="Calibri" w:hAnsi="Calibri" w:eastAsia="Calibri" w:cs="Calibri"/>
          <w:color w:val="000000" w:themeColor="text1"/>
        </w:rPr>
        <w:t>Current Total Enrollment #__________</w:t>
      </w:r>
    </w:p>
    <w:p w:rsidRPr="00396001" w:rsidR="123A55CD" w:rsidP="0091672E" w:rsidRDefault="123A55CD" w14:paraId="54E25611" w14:textId="59C1FC47">
      <w:pPr>
        <w:pStyle w:val="ListParagraph"/>
        <w:numPr>
          <w:ilvl w:val="0"/>
          <w:numId w:val="8"/>
        </w:numPr>
        <w:tabs>
          <w:tab w:val="left" w:pos="540"/>
          <w:tab w:val="left" w:pos="900"/>
        </w:tabs>
        <w:spacing w:after="0" w:line="240" w:lineRule="auto"/>
        <w:rPr>
          <w:rFonts w:ascii="Calibri" w:hAnsi="Calibri" w:eastAsia="Calibri" w:cs="Calibri"/>
          <w:color w:val="000000" w:themeColor="text1"/>
        </w:rPr>
      </w:pPr>
      <w:r w:rsidRPr="531CC8A4">
        <w:rPr>
          <w:rFonts w:ascii="Calibri" w:hAnsi="Calibri" w:eastAsia="Calibri" w:cs="Calibri"/>
          <w:color w:val="000000" w:themeColor="text1"/>
        </w:rPr>
        <w:t xml:space="preserve">The number of student </w:t>
      </w:r>
      <w:r w:rsidRPr="531CC8A4" w:rsidR="005A494E">
        <w:rPr>
          <w:rFonts w:ascii="Calibri" w:hAnsi="Calibri" w:eastAsia="Calibri" w:cs="Calibri"/>
          <w:color w:val="000000" w:themeColor="text1"/>
        </w:rPr>
        <w:t>cohorts offered</w:t>
      </w:r>
      <w:r w:rsidRPr="531CC8A4">
        <w:rPr>
          <w:rFonts w:ascii="Calibri" w:hAnsi="Calibri" w:eastAsia="Calibri" w:cs="Calibri"/>
          <w:color w:val="000000" w:themeColor="text1"/>
        </w:rPr>
        <w:t xml:space="preserve"> during the reporting period: #__________</w:t>
      </w:r>
    </w:p>
    <w:p w:rsidR="2411D5D7" w:rsidP="0091672E" w:rsidRDefault="2411D5D7" w14:paraId="39815EB8" w14:textId="0113C46C">
      <w:pPr>
        <w:pStyle w:val="ListParagraph"/>
        <w:tabs>
          <w:tab w:val="left" w:pos="540"/>
          <w:tab w:val="left" w:pos="900"/>
        </w:tabs>
        <w:spacing w:after="0" w:line="240" w:lineRule="auto"/>
        <w:ind w:left="360"/>
        <w:rPr>
          <w:rFonts w:ascii="Calibri" w:hAnsi="Calibri" w:eastAsia="Calibri" w:cs="Calibri"/>
          <w:color w:val="000000" w:themeColor="text1"/>
        </w:rPr>
      </w:pPr>
    </w:p>
    <w:p w:rsidRPr="006C7D18" w:rsidR="006C7D18" w:rsidP="0091672E" w:rsidRDefault="123A55CD" w14:paraId="60C66DDC" w14:textId="4B9C82B3">
      <w:pPr>
        <w:pStyle w:val="ListParagraph"/>
        <w:numPr>
          <w:ilvl w:val="0"/>
          <w:numId w:val="8"/>
        </w:numPr>
        <w:tabs>
          <w:tab w:val="left" w:pos="540"/>
          <w:tab w:val="left" w:pos="900"/>
          <w:tab w:val="left" w:pos="1080"/>
        </w:tabs>
        <w:spacing w:line="240" w:lineRule="auto"/>
        <w:rPr>
          <w:rFonts w:ascii="Calibri" w:hAnsi="Calibri" w:eastAsia="Calibri" w:cs="Calibri"/>
          <w:color w:val="000000" w:themeColor="text1"/>
        </w:rPr>
      </w:pPr>
      <w:r w:rsidRPr="2411D5D7">
        <w:rPr>
          <w:rFonts w:ascii="Calibri" w:hAnsi="Calibri" w:eastAsia="Calibri" w:cs="Calibri"/>
          <w:color w:val="000000" w:themeColor="text1"/>
        </w:rPr>
        <w:t>The student cohort size (</w:t>
      </w:r>
      <w:r w:rsidRPr="2411D5D7" w:rsidR="77A8FACD">
        <w:rPr>
          <w:rFonts w:ascii="Calibri" w:hAnsi="Calibri" w:eastAsia="Calibri" w:cs="Calibri"/>
          <w:color w:val="000000" w:themeColor="text1"/>
        </w:rPr>
        <w:t>if the</w:t>
      </w:r>
      <w:r w:rsidRPr="2411D5D7" w:rsidR="20033FFB">
        <w:rPr>
          <w:rFonts w:ascii="Calibri" w:hAnsi="Calibri" w:eastAsia="Calibri" w:cs="Calibri"/>
          <w:color w:val="000000" w:themeColor="text1"/>
        </w:rPr>
        <w:t>re are multiple</w:t>
      </w:r>
      <w:r w:rsidRPr="2411D5D7" w:rsidR="77A8FACD">
        <w:rPr>
          <w:rFonts w:ascii="Calibri" w:hAnsi="Calibri" w:eastAsia="Calibri" w:cs="Calibri"/>
          <w:color w:val="000000" w:themeColor="text1"/>
        </w:rPr>
        <w:t xml:space="preserve"> cohort</w:t>
      </w:r>
      <w:r w:rsidRPr="2411D5D7" w:rsidR="7AD671D9">
        <w:rPr>
          <w:rFonts w:ascii="Calibri" w:hAnsi="Calibri" w:eastAsia="Calibri" w:cs="Calibri"/>
          <w:color w:val="000000" w:themeColor="text1"/>
        </w:rPr>
        <w:t>s with different sizes,</w:t>
      </w:r>
      <w:r w:rsidRPr="2411D5D7" w:rsidR="77A8FACD">
        <w:rPr>
          <w:rFonts w:ascii="Calibri" w:hAnsi="Calibri" w:eastAsia="Calibri" w:cs="Calibri"/>
          <w:color w:val="000000" w:themeColor="text1"/>
        </w:rPr>
        <w:t xml:space="preserve"> </w:t>
      </w:r>
      <w:r w:rsidRPr="2411D5D7">
        <w:rPr>
          <w:rFonts w:ascii="Calibri" w:hAnsi="Calibri" w:eastAsia="Calibri" w:cs="Calibri"/>
          <w:color w:val="000000" w:themeColor="text1"/>
        </w:rPr>
        <w:t xml:space="preserve">average </w:t>
      </w:r>
      <w:r w:rsidRPr="2411D5D7" w:rsidR="6AE03E20">
        <w:rPr>
          <w:rFonts w:ascii="Calibri" w:hAnsi="Calibri" w:eastAsia="Calibri" w:cs="Calibri"/>
          <w:color w:val="000000" w:themeColor="text1"/>
        </w:rPr>
        <w:t xml:space="preserve">the </w:t>
      </w:r>
      <w:r w:rsidRPr="2411D5D7">
        <w:rPr>
          <w:rFonts w:ascii="Calibri" w:hAnsi="Calibri" w:eastAsia="Calibri" w:cs="Calibri"/>
          <w:color w:val="000000" w:themeColor="text1"/>
        </w:rPr>
        <w:t>number of available slots) per admission cycle: #__________</w:t>
      </w:r>
    </w:p>
    <w:p w:rsidR="2411D5D7" w:rsidP="0091672E" w:rsidRDefault="2411D5D7" w14:paraId="4622125A" w14:textId="6CBF6EE9">
      <w:pPr>
        <w:pStyle w:val="ListParagraph"/>
        <w:tabs>
          <w:tab w:val="left" w:pos="540"/>
          <w:tab w:val="left" w:pos="900"/>
          <w:tab w:val="left" w:pos="1080"/>
        </w:tabs>
        <w:spacing w:line="240" w:lineRule="auto"/>
        <w:ind w:left="360"/>
        <w:rPr>
          <w:rFonts w:ascii="Calibri" w:hAnsi="Calibri" w:eastAsia="Calibri" w:cs="Calibri"/>
          <w:color w:val="000000" w:themeColor="text1"/>
        </w:rPr>
      </w:pPr>
    </w:p>
    <w:p w:rsidRPr="006C7D18" w:rsidR="123A55CD" w:rsidP="0091672E" w:rsidRDefault="123A55CD" w14:paraId="20F30DF5" w14:textId="4B383C65">
      <w:pPr>
        <w:pStyle w:val="ListParagraph"/>
        <w:numPr>
          <w:ilvl w:val="0"/>
          <w:numId w:val="8"/>
        </w:numPr>
        <w:tabs>
          <w:tab w:val="left" w:pos="540"/>
          <w:tab w:val="left" w:pos="900"/>
        </w:tabs>
        <w:spacing w:line="240" w:lineRule="auto"/>
        <w:rPr>
          <w:rFonts w:ascii="Calibri" w:hAnsi="Calibri" w:eastAsia="Calibri" w:cs="Calibri"/>
          <w:color w:val="000000" w:themeColor="text1"/>
        </w:rPr>
      </w:pPr>
      <w:r w:rsidRPr="531CC8A4">
        <w:rPr>
          <w:rFonts w:ascii="Calibri" w:hAnsi="Calibri" w:eastAsia="Calibri" w:cs="Calibri"/>
          <w:color w:val="000000" w:themeColor="text1"/>
        </w:rPr>
        <w:t xml:space="preserve">The total number of all currently enrolled students in the program </w:t>
      </w:r>
      <w:r w:rsidRPr="531CC8A4" w:rsidR="00554B13">
        <w:rPr>
          <w:rFonts w:ascii="Calibri" w:hAnsi="Calibri" w:eastAsia="Calibri" w:cs="Calibri"/>
          <w:color w:val="000000" w:themeColor="text1"/>
        </w:rPr>
        <w:t>who</w:t>
      </w:r>
      <w:r w:rsidRPr="531CC8A4">
        <w:rPr>
          <w:rFonts w:ascii="Calibri" w:hAnsi="Calibri" w:eastAsia="Calibri" w:cs="Calibri"/>
          <w:color w:val="000000" w:themeColor="text1"/>
        </w:rPr>
        <w:t xml:space="preserve"> identify with the following racial groups. </w:t>
      </w:r>
      <w:r w:rsidRPr="531CC8A4">
        <w:rPr>
          <w:rFonts w:ascii="Calibri" w:hAnsi="Calibri" w:eastAsia="Calibri" w:cs="Calibri"/>
          <w:i/>
          <w:iCs/>
          <w:color w:val="000000" w:themeColor="text1"/>
          <w:lang w:val="en"/>
        </w:rPr>
        <w:t xml:space="preserve">Enter numbers only. This question addresses race rather than ethnicity. </w:t>
      </w:r>
    </w:p>
    <w:p w:rsidR="123A55CD" w:rsidP="0091672E" w:rsidRDefault="123A55CD" w14:paraId="7B2E4B90" w14:textId="24BB27BA">
      <w:pPr>
        <w:tabs>
          <w:tab w:val="left" w:pos="540"/>
          <w:tab w:val="left" w:pos="900"/>
          <w:tab w:val="left" w:pos="1080"/>
        </w:tabs>
        <w:spacing w:line="240" w:lineRule="auto"/>
        <w:ind w:left="720" w:hanging="360"/>
        <w:rPr>
          <w:rFonts w:ascii="Calibri" w:hAnsi="Calibri" w:eastAsia="Calibri" w:cs="Calibri"/>
          <w:color w:val="000000" w:themeColor="text1"/>
        </w:rPr>
      </w:pPr>
      <w:r w:rsidRPr="05C037E2">
        <w:rPr>
          <w:rFonts w:ascii="Calibri" w:hAnsi="Calibri" w:eastAsia="Calibri" w:cs="Calibri"/>
          <w:color w:val="000000" w:themeColor="text1"/>
        </w:rPr>
        <w:t>American Indian or Alaska Native #__________</w:t>
      </w:r>
    </w:p>
    <w:p w:rsidR="123A55CD" w:rsidP="0091672E" w:rsidRDefault="123A55CD" w14:paraId="642E1A45" w14:textId="6EC0403B">
      <w:pPr>
        <w:tabs>
          <w:tab w:val="left" w:pos="540"/>
          <w:tab w:val="left" w:pos="900"/>
          <w:tab w:val="left" w:pos="1080"/>
        </w:tabs>
        <w:spacing w:line="240" w:lineRule="auto"/>
        <w:ind w:left="720" w:hanging="360"/>
        <w:rPr>
          <w:rFonts w:ascii="Calibri" w:hAnsi="Calibri" w:eastAsia="Calibri" w:cs="Calibri"/>
          <w:color w:val="000000" w:themeColor="text1"/>
        </w:rPr>
      </w:pPr>
      <w:r w:rsidRPr="05C037E2">
        <w:rPr>
          <w:rFonts w:ascii="Calibri" w:hAnsi="Calibri" w:eastAsia="Calibri" w:cs="Calibri"/>
          <w:color w:val="000000" w:themeColor="text1"/>
        </w:rPr>
        <w:t>Asian #__________</w:t>
      </w:r>
    </w:p>
    <w:p w:rsidR="123A55CD" w:rsidP="0091672E" w:rsidRDefault="123A55CD" w14:paraId="0887451C" w14:textId="2313221B">
      <w:pPr>
        <w:tabs>
          <w:tab w:val="left" w:pos="540"/>
          <w:tab w:val="left" w:pos="900"/>
          <w:tab w:val="left" w:pos="1080"/>
        </w:tabs>
        <w:spacing w:line="240" w:lineRule="auto"/>
        <w:ind w:left="720" w:hanging="360"/>
        <w:rPr>
          <w:rFonts w:ascii="Calibri" w:hAnsi="Calibri" w:eastAsia="Calibri" w:cs="Calibri"/>
          <w:color w:val="000000" w:themeColor="text1"/>
        </w:rPr>
      </w:pPr>
      <w:r w:rsidRPr="05C037E2">
        <w:rPr>
          <w:rFonts w:ascii="Calibri" w:hAnsi="Calibri" w:eastAsia="Calibri" w:cs="Calibri"/>
          <w:color w:val="000000" w:themeColor="text1"/>
        </w:rPr>
        <w:t>Black or African American #__________</w:t>
      </w:r>
    </w:p>
    <w:p w:rsidR="123A55CD" w:rsidP="0091672E" w:rsidRDefault="123A55CD" w14:paraId="74034A06" w14:textId="7A117017">
      <w:pPr>
        <w:tabs>
          <w:tab w:val="left" w:pos="540"/>
          <w:tab w:val="left" w:pos="900"/>
          <w:tab w:val="left" w:pos="1080"/>
        </w:tabs>
        <w:spacing w:line="240" w:lineRule="auto"/>
        <w:ind w:left="720" w:hanging="360"/>
        <w:rPr>
          <w:rFonts w:ascii="Calibri" w:hAnsi="Calibri" w:eastAsia="Calibri" w:cs="Calibri"/>
          <w:color w:val="000000" w:themeColor="text1"/>
        </w:rPr>
      </w:pPr>
      <w:r w:rsidRPr="05C037E2">
        <w:rPr>
          <w:rFonts w:ascii="Calibri" w:hAnsi="Calibri" w:eastAsia="Calibri" w:cs="Calibri"/>
          <w:color w:val="000000" w:themeColor="text1"/>
        </w:rPr>
        <w:t>Native Hawaiian or Other Pacific Islander #__________</w:t>
      </w:r>
    </w:p>
    <w:p w:rsidR="123A55CD" w:rsidP="0091672E" w:rsidRDefault="123A55CD" w14:paraId="5908C097" w14:textId="472EC78F">
      <w:pPr>
        <w:tabs>
          <w:tab w:val="left" w:pos="540"/>
          <w:tab w:val="left" w:pos="900"/>
          <w:tab w:val="left" w:pos="1080"/>
        </w:tabs>
        <w:spacing w:line="240" w:lineRule="auto"/>
        <w:ind w:left="720" w:hanging="360"/>
        <w:rPr>
          <w:rFonts w:ascii="Calibri" w:hAnsi="Calibri" w:eastAsia="Calibri" w:cs="Calibri"/>
          <w:color w:val="000000" w:themeColor="text1"/>
        </w:rPr>
      </w:pPr>
      <w:r w:rsidRPr="05C037E2">
        <w:rPr>
          <w:rFonts w:ascii="Calibri" w:hAnsi="Calibri" w:eastAsia="Calibri" w:cs="Calibri"/>
          <w:color w:val="000000" w:themeColor="text1"/>
        </w:rPr>
        <w:t>White #__________</w:t>
      </w:r>
    </w:p>
    <w:p w:rsidR="006D58CE" w:rsidP="0091672E" w:rsidRDefault="00B40AEC" w14:paraId="64212FAB" w14:textId="7ABD2CC0">
      <w:pPr>
        <w:tabs>
          <w:tab w:val="left" w:pos="540"/>
          <w:tab w:val="left" w:pos="900"/>
          <w:tab w:val="left" w:pos="1080"/>
        </w:tabs>
        <w:spacing w:line="240" w:lineRule="auto"/>
        <w:ind w:left="720" w:hanging="360"/>
        <w:rPr>
          <w:rFonts w:ascii="Calibri" w:hAnsi="Calibri" w:eastAsia="Calibri" w:cs="Calibri"/>
          <w:color w:val="000000" w:themeColor="text1"/>
        </w:rPr>
      </w:pPr>
      <w:r w:rsidRPr="00E7B2C4">
        <w:rPr>
          <w:rFonts w:ascii="Calibri" w:hAnsi="Calibri" w:eastAsia="Calibri" w:cs="Calibri"/>
          <w:color w:val="000000" w:themeColor="text1"/>
        </w:rPr>
        <w:t>Identifies with more than 1</w:t>
      </w:r>
      <w:r w:rsidR="00A2646B">
        <w:rPr>
          <w:rFonts w:ascii="Calibri" w:hAnsi="Calibri" w:eastAsia="Calibri" w:cs="Calibri"/>
          <w:color w:val="000000" w:themeColor="text1"/>
        </w:rPr>
        <w:t xml:space="preserve"> race</w:t>
      </w:r>
      <w:r w:rsidRPr="00E7B2C4">
        <w:rPr>
          <w:rFonts w:ascii="Calibri" w:hAnsi="Calibri" w:eastAsia="Calibri" w:cs="Calibri"/>
          <w:color w:val="000000" w:themeColor="text1"/>
        </w:rPr>
        <w:t xml:space="preserve"> </w:t>
      </w:r>
      <w:r w:rsidR="00A2646B">
        <w:rPr>
          <w:rFonts w:ascii="Calibri" w:hAnsi="Calibri" w:eastAsia="Calibri" w:cs="Calibri"/>
          <w:color w:val="000000" w:themeColor="text1"/>
        </w:rPr>
        <w:t>#</w:t>
      </w:r>
      <w:r w:rsidRPr="00E7B2C4">
        <w:rPr>
          <w:rFonts w:ascii="Calibri" w:hAnsi="Calibri" w:eastAsia="Calibri" w:cs="Calibri"/>
          <w:color w:val="000000" w:themeColor="text1"/>
        </w:rPr>
        <w:t>_________</w:t>
      </w:r>
    </w:p>
    <w:p w:rsidR="2CF1EB77" w:rsidP="0091672E" w:rsidRDefault="2CF1EB77" w14:paraId="7DB77EFB" w14:textId="274102CC">
      <w:pPr>
        <w:tabs>
          <w:tab w:val="left" w:pos="540"/>
          <w:tab w:val="left" w:pos="900"/>
          <w:tab w:val="left" w:pos="1080"/>
        </w:tabs>
        <w:spacing w:line="240" w:lineRule="auto"/>
        <w:ind w:left="720" w:hanging="360"/>
        <w:rPr>
          <w:rFonts w:ascii="Calibri" w:hAnsi="Calibri" w:eastAsia="Calibri" w:cs="Calibri"/>
          <w:color w:val="000000" w:themeColor="text1"/>
        </w:rPr>
      </w:pPr>
      <w:r w:rsidRPr="00E7B2C4">
        <w:rPr>
          <w:rFonts w:ascii="Calibri" w:hAnsi="Calibri" w:eastAsia="Calibri" w:cs="Calibri"/>
          <w:color w:val="000000" w:themeColor="text1"/>
        </w:rPr>
        <w:t>Other # ______________</w:t>
      </w:r>
    </w:p>
    <w:p w:rsidR="123A55CD" w:rsidP="0091672E" w:rsidRDefault="123A55CD" w14:paraId="07A101C4" w14:textId="4C37BCF0">
      <w:pPr>
        <w:tabs>
          <w:tab w:val="left" w:pos="540"/>
          <w:tab w:val="left" w:pos="900"/>
          <w:tab w:val="left" w:pos="1080"/>
        </w:tabs>
        <w:spacing w:line="240" w:lineRule="auto"/>
        <w:ind w:left="720" w:hanging="360"/>
        <w:rPr>
          <w:rFonts w:ascii="Calibri" w:hAnsi="Calibri" w:eastAsia="Calibri" w:cs="Calibri"/>
          <w:color w:val="000000" w:themeColor="text1"/>
        </w:rPr>
      </w:pPr>
      <w:r w:rsidRPr="05C037E2">
        <w:rPr>
          <w:rFonts w:ascii="Calibri" w:hAnsi="Calibri" w:eastAsia="Calibri" w:cs="Calibri"/>
          <w:color w:val="000000" w:themeColor="text1"/>
        </w:rPr>
        <w:t>Decline to state #____________</w:t>
      </w:r>
    </w:p>
    <w:p w:rsidRPr="006C7D18" w:rsidR="123A55CD" w:rsidP="0091672E" w:rsidRDefault="123A55CD" w14:paraId="486CD234" w14:textId="11725571">
      <w:pPr>
        <w:pStyle w:val="ListParagraph"/>
        <w:numPr>
          <w:ilvl w:val="0"/>
          <w:numId w:val="8"/>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 xml:space="preserve">The total number of all currently enrolled students in the program </w:t>
      </w:r>
      <w:r w:rsidR="00554B13">
        <w:rPr>
          <w:rFonts w:ascii="Calibri" w:hAnsi="Calibri" w:eastAsia="Calibri" w:cs="Calibri"/>
          <w:color w:val="000000" w:themeColor="text1"/>
        </w:rPr>
        <w:t>who</w:t>
      </w:r>
      <w:r w:rsidRPr="006C7D18">
        <w:rPr>
          <w:rFonts w:ascii="Calibri" w:hAnsi="Calibri" w:eastAsia="Calibri" w:cs="Calibri"/>
          <w:color w:val="000000" w:themeColor="text1"/>
        </w:rPr>
        <w:t xml:space="preserve"> identify with the following ethnic groups.</w:t>
      </w:r>
      <w:r w:rsidRPr="006C7D18">
        <w:rPr>
          <w:rFonts w:ascii="Calibri" w:hAnsi="Calibri" w:eastAsia="Calibri" w:cs="Calibri"/>
          <w:i/>
          <w:iCs/>
          <w:color w:val="000000" w:themeColor="text1"/>
        </w:rPr>
        <w:t xml:space="preserve"> </w:t>
      </w:r>
      <w:r w:rsidRPr="006C7D18">
        <w:rPr>
          <w:rFonts w:ascii="Calibri" w:hAnsi="Calibri" w:eastAsia="Calibri" w:cs="Calibri"/>
          <w:i/>
          <w:iCs/>
          <w:color w:val="000000" w:themeColor="text1"/>
          <w:lang w:val="en"/>
        </w:rPr>
        <w:t>This question addresses ethnicity rather than race. The total of the numbers entered should equal the head count of your program, including all locations (total of the numbers entered for question II.4).</w:t>
      </w:r>
    </w:p>
    <w:p w:rsidR="123A55CD" w:rsidP="0091672E" w:rsidRDefault="123A55CD" w14:paraId="498BEC52" w14:textId="0DAF0ABB">
      <w:pPr>
        <w:tabs>
          <w:tab w:val="left" w:pos="540"/>
          <w:tab w:val="left" w:pos="900"/>
          <w:tab w:val="left" w:pos="1080"/>
        </w:tabs>
        <w:spacing w:line="240" w:lineRule="auto"/>
        <w:ind w:left="360"/>
        <w:rPr>
          <w:rFonts w:ascii="Calibri" w:hAnsi="Calibri" w:eastAsia="Calibri" w:cs="Calibri"/>
          <w:color w:val="000000" w:themeColor="text1"/>
        </w:rPr>
      </w:pPr>
      <w:r w:rsidRPr="05C037E2">
        <w:rPr>
          <w:rFonts w:ascii="Calibri" w:hAnsi="Calibri" w:eastAsia="Calibri" w:cs="Calibri"/>
          <w:color w:val="000000" w:themeColor="text1"/>
        </w:rPr>
        <w:t>Hispanic/Latino #__________</w:t>
      </w:r>
    </w:p>
    <w:p w:rsidR="123A55CD" w:rsidP="0091672E" w:rsidRDefault="123A55CD" w14:paraId="5743C6BE" w14:textId="770EBEB1">
      <w:pPr>
        <w:tabs>
          <w:tab w:val="left" w:pos="540"/>
          <w:tab w:val="left" w:pos="900"/>
          <w:tab w:val="left" w:pos="1080"/>
        </w:tabs>
        <w:spacing w:line="240" w:lineRule="auto"/>
        <w:ind w:left="360"/>
        <w:rPr>
          <w:rFonts w:ascii="Calibri" w:hAnsi="Calibri" w:eastAsia="Calibri" w:cs="Calibri"/>
          <w:color w:val="000000" w:themeColor="text1"/>
        </w:rPr>
      </w:pPr>
      <w:r w:rsidRPr="05C037E2">
        <w:rPr>
          <w:rFonts w:ascii="Calibri" w:hAnsi="Calibri" w:eastAsia="Calibri" w:cs="Calibri"/>
          <w:color w:val="000000" w:themeColor="text1"/>
        </w:rPr>
        <w:t>Non-Hispanic/Non-Latino #__________</w:t>
      </w:r>
    </w:p>
    <w:p w:rsidR="123A55CD" w:rsidP="0091672E" w:rsidRDefault="123A55CD" w14:paraId="0A55B2BB" w14:textId="6C6CEF31">
      <w:pPr>
        <w:tabs>
          <w:tab w:val="left" w:pos="540"/>
          <w:tab w:val="left" w:pos="900"/>
          <w:tab w:val="left" w:pos="1080"/>
        </w:tabs>
        <w:spacing w:line="240" w:lineRule="auto"/>
        <w:ind w:left="360"/>
        <w:rPr>
          <w:rFonts w:ascii="Calibri" w:hAnsi="Calibri" w:eastAsia="Calibri" w:cs="Calibri"/>
          <w:color w:val="000000" w:themeColor="text1"/>
        </w:rPr>
      </w:pPr>
      <w:r w:rsidRPr="05C037E2">
        <w:rPr>
          <w:rFonts w:ascii="Calibri" w:hAnsi="Calibri" w:eastAsia="Calibri" w:cs="Calibri"/>
          <w:color w:val="000000" w:themeColor="text1"/>
        </w:rPr>
        <w:t>Decline to state # ____________</w:t>
      </w:r>
    </w:p>
    <w:p w:rsidRPr="006C7D18" w:rsidR="123A55CD" w:rsidP="0091672E" w:rsidRDefault="123A55CD" w14:paraId="3F7CF66A" w14:textId="1DB8CD2E">
      <w:pPr>
        <w:pStyle w:val="ListParagraph"/>
        <w:numPr>
          <w:ilvl w:val="0"/>
          <w:numId w:val="8"/>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 xml:space="preserve">The gender, </w:t>
      </w:r>
      <w:r w:rsidRPr="006C7D18">
        <w:rPr>
          <w:rFonts w:ascii="Calibri" w:hAnsi="Calibri" w:eastAsia="Calibri" w:cs="Calibri"/>
          <w:color w:val="000000" w:themeColor="text1"/>
          <w:lang w:val="en"/>
        </w:rPr>
        <w:t xml:space="preserve">as self-identified by the student, of all students currently </w:t>
      </w:r>
      <w:r w:rsidRPr="006C7D18">
        <w:rPr>
          <w:rFonts w:ascii="Calibri" w:hAnsi="Calibri" w:eastAsia="Calibri" w:cs="Calibri"/>
          <w:color w:val="000000" w:themeColor="text1"/>
        </w:rPr>
        <w:t>enrolled in the program (</w:t>
      </w:r>
      <w:r w:rsidRPr="006C7D18">
        <w:rPr>
          <w:rFonts w:ascii="Calibri" w:hAnsi="Calibri" w:eastAsia="Calibri" w:cs="Calibri"/>
          <w:i/>
          <w:iCs/>
          <w:color w:val="000000" w:themeColor="text1"/>
          <w:lang w:val="en"/>
        </w:rPr>
        <w:t>numbers only). The total of the numbers entered should equal the head count of your program, including all locations (total of the numbers entered for question II.4).</w:t>
      </w:r>
    </w:p>
    <w:p w:rsidR="123A55CD" w:rsidP="0091672E" w:rsidRDefault="123A55CD" w14:paraId="1E037D87" w14:textId="535EDBD4">
      <w:pPr>
        <w:tabs>
          <w:tab w:val="left" w:pos="540"/>
          <w:tab w:val="left" w:pos="900"/>
          <w:tab w:val="left" w:pos="1080"/>
        </w:tabs>
        <w:spacing w:line="240" w:lineRule="auto"/>
        <w:ind w:left="720" w:hanging="360"/>
        <w:rPr>
          <w:rFonts w:ascii="Calibri" w:hAnsi="Calibri" w:eastAsia="Calibri" w:cs="Calibri"/>
          <w:color w:val="000000" w:themeColor="text1"/>
        </w:rPr>
      </w:pPr>
      <w:r w:rsidRPr="05C037E2">
        <w:rPr>
          <w:rFonts w:ascii="Calibri" w:hAnsi="Calibri" w:eastAsia="Calibri" w:cs="Calibri"/>
          <w:color w:val="000000" w:themeColor="text1"/>
        </w:rPr>
        <w:t xml:space="preserve">Male#__________ </w:t>
      </w:r>
    </w:p>
    <w:p w:rsidR="123A55CD" w:rsidP="0091672E" w:rsidRDefault="123A55CD" w14:paraId="30DF07C0" w14:textId="0FDC301E">
      <w:pPr>
        <w:tabs>
          <w:tab w:val="left" w:pos="540"/>
          <w:tab w:val="left" w:pos="900"/>
          <w:tab w:val="left" w:pos="1080"/>
        </w:tabs>
        <w:spacing w:line="240" w:lineRule="auto"/>
        <w:ind w:left="720" w:hanging="360"/>
        <w:rPr>
          <w:rFonts w:ascii="Calibri" w:hAnsi="Calibri" w:eastAsia="Calibri" w:cs="Calibri"/>
          <w:color w:val="000000" w:themeColor="text1"/>
        </w:rPr>
      </w:pPr>
      <w:r w:rsidRPr="05C037E2">
        <w:rPr>
          <w:rFonts w:ascii="Calibri" w:hAnsi="Calibri" w:eastAsia="Calibri" w:cs="Calibri"/>
          <w:color w:val="000000" w:themeColor="text1"/>
        </w:rPr>
        <w:t>Female #__________</w:t>
      </w:r>
    </w:p>
    <w:p w:rsidR="123A55CD" w:rsidP="0091672E" w:rsidRDefault="123A55CD" w14:paraId="2F3CA528" w14:textId="11083A1A">
      <w:pPr>
        <w:tabs>
          <w:tab w:val="left" w:pos="540"/>
          <w:tab w:val="left" w:pos="900"/>
          <w:tab w:val="left" w:pos="1080"/>
        </w:tabs>
        <w:spacing w:line="240" w:lineRule="auto"/>
        <w:ind w:left="720" w:hanging="360"/>
        <w:rPr>
          <w:rFonts w:ascii="Calibri" w:hAnsi="Calibri" w:eastAsia="Calibri" w:cs="Calibri"/>
          <w:color w:val="000000" w:themeColor="text1"/>
        </w:rPr>
      </w:pPr>
      <w:r w:rsidRPr="05C037E2">
        <w:rPr>
          <w:rFonts w:ascii="Calibri" w:hAnsi="Calibri" w:eastAsia="Calibri" w:cs="Calibri"/>
          <w:color w:val="000000" w:themeColor="text1"/>
        </w:rPr>
        <w:t xml:space="preserve">X #____  </w:t>
      </w:r>
    </w:p>
    <w:p w:rsidR="123A55CD" w:rsidP="0091672E" w:rsidRDefault="123A55CD" w14:paraId="0DEA35BA" w14:textId="47CBDA8A">
      <w:pPr>
        <w:tabs>
          <w:tab w:val="left" w:pos="540"/>
          <w:tab w:val="left" w:pos="900"/>
          <w:tab w:val="left" w:pos="1080"/>
        </w:tabs>
        <w:spacing w:line="240" w:lineRule="auto"/>
        <w:ind w:left="720" w:hanging="360"/>
        <w:rPr>
          <w:rFonts w:ascii="Calibri" w:hAnsi="Calibri" w:eastAsia="Calibri" w:cs="Calibri"/>
          <w:color w:val="000000" w:themeColor="text1"/>
        </w:rPr>
      </w:pPr>
      <w:r w:rsidRPr="05C037E2">
        <w:rPr>
          <w:rFonts w:ascii="Calibri" w:hAnsi="Calibri" w:eastAsia="Calibri" w:cs="Calibri"/>
          <w:color w:val="000000" w:themeColor="text1"/>
        </w:rPr>
        <w:t xml:space="preserve">Decline to state # ______ </w:t>
      </w:r>
      <w:r>
        <w:tab/>
      </w:r>
    </w:p>
    <w:p w:rsidR="123A55CD" w:rsidP="00F5251E" w:rsidRDefault="006C7D18" w14:paraId="09FF1351" w14:textId="5CB5DE68">
      <w:pPr>
        <w:tabs>
          <w:tab w:val="left" w:pos="540"/>
          <w:tab w:val="left" w:pos="900"/>
          <w:tab w:val="left" w:pos="1080"/>
        </w:tabs>
        <w:spacing w:line="240" w:lineRule="auto"/>
        <w:ind w:firstLine="360"/>
        <w:rPr>
          <w:rFonts w:ascii="Calibri" w:hAnsi="Calibri" w:eastAsia="Calibri" w:cs="Calibri"/>
          <w:color w:val="000000" w:themeColor="text1"/>
        </w:rPr>
      </w:pPr>
      <w:r>
        <w:rPr>
          <w:rFonts w:ascii="Calibri" w:hAnsi="Calibri" w:eastAsia="Calibri" w:cs="Calibri"/>
          <w:color w:val="000000" w:themeColor="text1"/>
        </w:rPr>
        <w:t xml:space="preserve">Section II </w:t>
      </w:r>
      <w:r w:rsidRPr="05C037E2" w:rsidR="123A55CD">
        <w:rPr>
          <w:rFonts w:ascii="Calibri" w:hAnsi="Calibri" w:eastAsia="Calibri" w:cs="Calibri"/>
          <w:color w:val="000000" w:themeColor="text1"/>
        </w:rPr>
        <w:t>Comments (optional):</w:t>
      </w:r>
    </w:p>
    <w:p w:rsidR="123A55CD" w:rsidP="0091672E" w:rsidRDefault="123A55CD" w14:paraId="115E2657" w14:textId="48F9CFE0">
      <w:pPr>
        <w:tabs>
          <w:tab w:val="left" w:pos="540"/>
          <w:tab w:val="left" w:pos="900"/>
        </w:tabs>
        <w:spacing w:line="240" w:lineRule="auto"/>
        <w:rPr>
          <w:rFonts w:ascii="Calibri" w:hAnsi="Calibri" w:eastAsia="Calibri" w:cs="Calibri"/>
          <w:b/>
          <w:color w:val="000000" w:themeColor="text1"/>
          <w:u w:val="single"/>
        </w:rPr>
      </w:pPr>
      <w:r w:rsidRPr="2411D5D7">
        <w:rPr>
          <w:rFonts w:ascii="Calibri" w:hAnsi="Calibri" w:eastAsia="Calibri" w:cs="Calibri"/>
          <w:b/>
          <w:bCs/>
          <w:color w:val="000000" w:themeColor="text1"/>
          <w:u w:val="single"/>
        </w:rPr>
        <w:t>SECTION III: Faculty and Staff</w:t>
      </w:r>
      <w:r w:rsidRPr="2411D5D7" w:rsidR="00B40AEC">
        <w:rPr>
          <w:rFonts w:ascii="Calibri" w:hAnsi="Calibri" w:eastAsia="Calibri" w:cs="Calibri"/>
          <w:b/>
          <w:bCs/>
          <w:color w:val="000000" w:themeColor="text1"/>
          <w:u w:val="single"/>
        </w:rPr>
        <w:t xml:space="preserve"> (</w:t>
      </w:r>
      <w:r w:rsidRPr="4C0A732A" w:rsidR="241B2803">
        <w:rPr>
          <w:rFonts w:ascii="Calibri" w:hAnsi="Calibri" w:eastAsia="Calibri" w:cs="Calibri"/>
          <w:b/>
          <w:bCs/>
          <w:color w:val="000000" w:themeColor="text1"/>
          <w:u w:val="single"/>
        </w:rPr>
        <w:t>Current</w:t>
      </w:r>
      <w:r w:rsidRPr="4C0A732A" w:rsidR="00B40AEC">
        <w:rPr>
          <w:rFonts w:ascii="Calibri" w:hAnsi="Calibri" w:eastAsia="Calibri" w:cs="Calibri"/>
          <w:b/>
          <w:bCs/>
          <w:color w:val="000000" w:themeColor="text1"/>
          <w:u w:val="single"/>
        </w:rPr>
        <w:t>)</w:t>
      </w:r>
    </w:p>
    <w:p w:rsidRPr="006C7D18" w:rsidR="00B142F8" w:rsidP="0091672E" w:rsidRDefault="123A55CD" w14:paraId="4C8B4ED5" w14:textId="40328C94">
      <w:pPr>
        <w:tabs>
          <w:tab w:val="left" w:pos="540"/>
          <w:tab w:val="left" w:pos="900"/>
        </w:tabs>
        <w:spacing w:line="240" w:lineRule="auto"/>
        <w:rPr>
          <w:rFonts w:ascii="Calibri" w:hAnsi="Calibri" w:eastAsia="Calibri" w:cs="Calibri"/>
          <w:b/>
          <w:bCs/>
          <w:color w:val="000000" w:themeColor="text1"/>
        </w:rPr>
      </w:pPr>
      <w:r w:rsidRPr="011D5291">
        <w:rPr>
          <w:rFonts w:ascii="Calibri" w:hAnsi="Calibri" w:eastAsia="Calibri" w:cs="Calibri"/>
          <w:b/>
          <w:bCs/>
          <w:color w:val="000000" w:themeColor="text1"/>
        </w:rPr>
        <w:t>You must update the FACULTY tab to include ALL faculty (adjunct, part-</w:t>
      </w:r>
      <w:r w:rsidRPr="011D5291">
        <w:rPr>
          <w:rFonts w:ascii="Calibri" w:hAnsi="Calibri" w:eastAsia="Calibri" w:cs="Calibri"/>
          <w:b/>
          <w:bCs/>
          <w:strike/>
          <w:color w:val="000000" w:themeColor="text1"/>
        </w:rPr>
        <w:t xml:space="preserve"> </w:t>
      </w:r>
      <w:r w:rsidRPr="011D5291">
        <w:rPr>
          <w:rFonts w:ascii="Calibri" w:hAnsi="Calibri" w:eastAsia="Calibri" w:cs="Calibri"/>
          <w:b/>
          <w:bCs/>
          <w:color w:val="000000" w:themeColor="text1"/>
        </w:rPr>
        <w:t>time, full-</w:t>
      </w:r>
      <w:r w:rsidRPr="011D5291">
        <w:rPr>
          <w:rFonts w:ascii="Calibri" w:hAnsi="Calibri" w:eastAsia="Calibri" w:cs="Calibri"/>
          <w:b/>
          <w:bCs/>
          <w:strike/>
          <w:color w:val="000000" w:themeColor="text1"/>
        </w:rPr>
        <w:t xml:space="preserve"> </w:t>
      </w:r>
      <w:r w:rsidRPr="011D5291">
        <w:rPr>
          <w:rFonts w:ascii="Calibri" w:hAnsi="Calibri" w:eastAsia="Calibri" w:cs="Calibri"/>
          <w:b/>
          <w:bCs/>
          <w:color w:val="000000" w:themeColor="text1"/>
        </w:rPr>
        <w:t xml:space="preserve">time) </w:t>
      </w:r>
      <w:r w:rsidRPr="011D5291" w:rsidR="00B40AEC">
        <w:rPr>
          <w:rFonts w:ascii="Calibri" w:hAnsi="Calibri" w:eastAsia="Calibri" w:cs="Calibri"/>
          <w:b/>
          <w:bCs/>
          <w:color w:val="000000" w:themeColor="text1"/>
        </w:rPr>
        <w:t xml:space="preserve">that are </w:t>
      </w:r>
      <w:r w:rsidRPr="011D5291" w:rsidR="004357DA">
        <w:rPr>
          <w:rFonts w:ascii="Calibri" w:hAnsi="Calibri" w:eastAsia="Calibri" w:cs="Calibri"/>
          <w:b/>
          <w:bCs/>
          <w:color w:val="000000" w:themeColor="text1"/>
        </w:rPr>
        <w:t>in the program (</w:t>
      </w:r>
      <w:r w:rsidR="006C7D18">
        <w:rPr>
          <w:rFonts w:ascii="Calibri" w:hAnsi="Calibri" w:eastAsia="Calibri" w:cs="Calibri"/>
          <w:b/>
          <w:bCs/>
          <w:color w:val="000000" w:themeColor="text1"/>
        </w:rPr>
        <w:t>do not</w:t>
      </w:r>
      <w:r w:rsidRPr="011D5291" w:rsidR="004357DA">
        <w:rPr>
          <w:rFonts w:ascii="Calibri" w:hAnsi="Calibri" w:eastAsia="Calibri" w:cs="Calibri"/>
          <w:b/>
          <w:bCs/>
          <w:color w:val="000000" w:themeColor="text1"/>
        </w:rPr>
        <w:t xml:space="preserve"> include faculty or adjuncts that are no longer teaching in the program) </w:t>
      </w:r>
      <w:r w:rsidRPr="011D5291">
        <w:rPr>
          <w:rFonts w:ascii="Calibri" w:hAnsi="Calibri" w:eastAsia="Calibri" w:cs="Calibri"/>
          <w:b/>
          <w:bCs/>
          <w:color w:val="000000" w:themeColor="text1"/>
        </w:rPr>
        <w:t>and mark the faculty tab as complete before submitting your annual report.</w:t>
      </w:r>
      <w:r w:rsidRPr="011D5291" w:rsidR="628F27E0">
        <w:rPr>
          <w:rFonts w:ascii="Calibri" w:hAnsi="Calibri" w:eastAsia="Calibri" w:cs="Calibri"/>
          <w:b/>
          <w:bCs/>
          <w:color w:val="000000" w:themeColor="text1"/>
        </w:rPr>
        <w:t xml:space="preserve"> Professional development plans are not requ</w:t>
      </w:r>
      <w:r w:rsidRPr="011D5291" w:rsidR="61E32848">
        <w:rPr>
          <w:rFonts w:ascii="Calibri" w:hAnsi="Calibri" w:eastAsia="Calibri" w:cs="Calibri"/>
          <w:b/>
          <w:bCs/>
          <w:color w:val="000000" w:themeColor="text1"/>
        </w:rPr>
        <w:t xml:space="preserve">ested for upload in </w:t>
      </w:r>
      <w:r w:rsidRPr="011D5291" w:rsidR="628F27E0">
        <w:rPr>
          <w:rFonts w:ascii="Calibri" w:hAnsi="Calibri" w:eastAsia="Calibri" w:cs="Calibri"/>
          <w:b/>
          <w:bCs/>
          <w:color w:val="000000" w:themeColor="text1"/>
        </w:rPr>
        <w:t>the Annual Report</w:t>
      </w:r>
      <w:r w:rsidRPr="011D5291" w:rsidR="69155403">
        <w:rPr>
          <w:rFonts w:ascii="Calibri" w:hAnsi="Calibri" w:eastAsia="Calibri" w:cs="Calibri"/>
          <w:b/>
          <w:bCs/>
          <w:color w:val="000000" w:themeColor="text1"/>
        </w:rPr>
        <w:t>.</w:t>
      </w:r>
    </w:p>
    <w:p w:rsidRPr="006C7D18" w:rsidR="123A55CD" w:rsidP="0091672E" w:rsidRDefault="006D7065" w14:paraId="668BA308" w14:textId="23F81CEA">
      <w:pPr>
        <w:pStyle w:val="ListParagraph"/>
        <w:numPr>
          <w:ilvl w:val="0"/>
          <w:numId w:val="9"/>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Did you have</w:t>
      </w:r>
      <w:r w:rsidRPr="006C7D18" w:rsidR="005A494E">
        <w:rPr>
          <w:rFonts w:ascii="Calibri" w:hAnsi="Calibri" w:eastAsia="Calibri" w:cs="Calibri"/>
          <w:color w:val="000000" w:themeColor="text1"/>
        </w:rPr>
        <w:t xml:space="preserve"> faculty</w:t>
      </w:r>
      <w:r w:rsidRPr="006C7D18" w:rsidR="123A55CD">
        <w:rPr>
          <w:rFonts w:ascii="Calibri" w:hAnsi="Calibri" w:eastAsia="Calibri" w:cs="Calibri"/>
          <w:color w:val="000000" w:themeColor="text1"/>
        </w:rPr>
        <w:t xml:space="preserve"> changes during this reporting period</w:t>
      </w:r>
      <w:r w:rsidRPr="006C7D18" w:rsidR="001E386B">
        <w:rPr>
          <w:rFonts w:ascii="Calibri" w:hAnsi="Calibri" w:eastAsia="Calibri" w:cs="Calibri"/>
          <w:color w:val="000000" w:themeColor="text1"/>
        </w:rPr>
        <w:t xml:space="preserve"> that </w:t>
      </w:r>
      <w:r w:rsidR="00767C99">
        <w:rPr>
          <w:rFonts w:ascii="Calibri" w:hAnsi="Calibri" w:eastAsia="Calibri" w:cs="Calibri"/>
          <w:color w:val="000000" w:themeColor="text1"/>
        </w:rPr>
        <w:t>were</w:t>
      </w:r>
      <w:r w:rsidRPr="006C7D18" w:rsidR="001E386B">
        <w:rPr>
          <w:rFonts w:ascii="Calibri" w:hAnsi="Calibri" w:eastAsia="Calibri" w:cs="Calibri"/>
          <w:color w:val="000000" w:themeColor="text1"/>
        </w:rPr>
        <w:t xml:space="preserve"> </w:t>
      </w:r>
      <w:r w:rsidR="00767C99">
        <w:rPr>
          <w:rFonts w:ascii="Calibri" w:hAnsi="Calibri" w:eastAsia="Calibri" w:cs="Calibri"/>
          <w:b/>
          <w:bCs/>
          <w:color w:val="000000" w:themeColor="text1"/>
          <w:u w:val="single"/>
        </w:rPr>
        <w:t>NOT</w:t>
      </w:r>
      <w:r w:rsidRPr="006C7D18" w:rsidR="001E386B">
        <w:rPr>
          <w:rFonts w:ascii="Calibri" w:hAnsi="Calibri" w:eastAsia="Calibri" w:cs="Calibri"/>
          <w:color w:val="000000" w:themeColor="text1"/>
        </w:rPr>
        <w:t xml:space="preserve"> </w:t>
      </w:r>
      <w:r w:rsidRPr="006C7D18" w:rsidR="0057376E">
        <w:rPr>
          <w:rFonts w:ascii="Calibri" w:hAnsi="Calibri" w:eastAsia="Calibri" w:cs="Calibri"/>
          <w:color w:val="000000" w:themeColor="text1"/>
        </w:rPr>
        <w:t xml:space="preserve">previously </w:t>
      </w:r>
      <w:r w:rsidRPr="006C7D18" w:rsidR="001E386B">
        <w:rPr>
          <w:rFonts w:ascii="Calibri" w:hAnsi="Calibri" w:eastAsia="Calibri" w:cs="Calibri"/>
          <w:color w:val="000000" w:themeColor="text1"/>
        </w:rPr>
        <w:t>reported to ACOTE</w:t>
      </w:r>
      <w:r w:rsidRPr="006C7D18" w:rsidR="123A55CD">
        <w:rPr>
          <w:rFonts w:ascii="Calibri" w:hAnsi="Calibri" w:eastAsia="Calibri" w:cs="Calibri"/>
          <w:color w:val="000000" w:themeColor="text1"/>
        </w:rPr>
        <w:t>?</w:t>
      </w:r>
      <w:r w:rsidRPr="006C7D18" w:rsidR="0057376E">
        <w:rPr>
          <w:rFonts w:ascii="Calibri" w:hAnsi="Calibri" w:eastAsia="Calibri" w:cs="Calibri"/>
          <w:color w:val="000000" w:themeColor="text1"/>
        </w:rPr>
        <w:t xml:space="preserve">  </w:t>
      </w:r>
    </w:p>
    <w:p w:rsidR="123A55CD" w:rsidP="0091672E" w:rsidRDefault="123A55CD" w14:paraId="1882B3D1" w14:textId="58B4E04F">
      <w:pPr>
        <w:tabs>
          <w:tab w:val="left" w:pos="540"/>
          <w:tab w:val="left" w:pos="900"/>
        </w:tabs>
        <w:spacing w:line="240" w:lineRule="auto"/>
        <w:ind w:left="900" w:hanging="54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sidR="58DC60EA">
        <w:rPr>
          <w:rFonts w:ascii="Segoe UI Symbol" w:hAnsi="Segoe UI Symbol" w:eastAsia="Calibri" w:cs="Segoe UI Symbol"/>
          <w:color w:val="000000" w:themeColor="text1"/>
        </w:rPr>
        <w:t xml:space="preserve"> </w:t>
      </w:r>
      <w:proofErr w:type="gramStart"/>
      <w:r w:rsidRPr="2411D5D7">
        <w:rPr>
          <w:rFonts w:ascii="Calibri" w:hAnsi="Calibri" w:eastAsia="Calibri" w:cs="Calibri"/>
          <w:color w:val="000000" w:themeColor="text1"/>
        </w:rPr>
        <w:t>Yes</w:t>
      </w:r>
      <w:r w:rsidRPr="2411D5D7" w:rsidR="004A4E02">
        <w:rPr>
          <w:rFonts w:ascii="Calibri" w:hAnsi="Calibri" w:eastAsia="Calibri" w:cs="Calibri"/>
          <w:color w:val="000000" w:themeColor="text1"/>
        </w:rPr>
        <w:t xml:space="preserve">  </w:t>
      </w:r>
      <w:r w:rsidRPr="2411D5D7" w:rsidR="004A4E02">
        <w:rPr>
          <w:rFonts w:ascii="Wingdings" w:hAnsi="Wingdings" w:eastAsia="Wingdings" w:cs="Wingdings"/>
          <w:color w:val="000000" w:themeColor="text1"/>
        </w:rPr>
        <w:t>à</w:t>
      </w:r>
      <w:proofErr w:type="gramEnd"/>
    </w:p>
    <w:p w:rsidR="00A2646B" w:rsidP="0091672E" w:rsidRDefault="123A55CD" w14:paraId="0882C0AF" w14:textId="4DA0697C">
      <w:pPr>
        <w:tabs>
          <w:tab w:val="left" w:pos="540"/>
          <w:tab w:val="left" w:pos="900"/>
        </w:tabs>
        <w:spacing w:line="240" w:lineRule="auto"/>
        <w:ind w:left="900" w:hanging="540"/>
        <w:rPr>
          <w:rFonts w:ascii="Calibri" w:hAnsi="Calibri" w:eastAsia="Calibri" w:cs="Calibri"/>
          <w:color w:val="000000" w:themeColor="text1"/>
        </w:rPr>
      </w:pPr>
      <w:r w:rsidRPr="2411D5D7">
        <w:rPr>
          <w:rFonts w:ascii="Calibri" w:hAnsi="Calibri" w:eastAsia="Calibri" w:cs="Calibri"/>
          <w:color w:val="000000" w:themeColor="text1"/>
        </w:rPr>
        <w:t>☐</w:t>
      </w:r>
      <w:r w:rsidRPr="2411D5D7" w:rsidR="127AE45E">
        <w:rPr>
          <w:rFonts w:ascii="Calibri" w:hAnsi="Calibri" w:eastAsia="Calibri" w:cs="Calibri"/>
          <w:color w:val="000000" w:themeColor="text1"/>
        </w:rPr>
        <w:t xml:space="preserve"> </w:t>
      </w:r>
      <w:r w:rsidRPr="2411D5D7">
        <w:rPr>
          <w:rFonts w:ascii="Calibri" w:hAnsi="Calibri" w:eastAsia="Calibri" w:cs="Calibri"/>
          <w:color w:val="000000" w:themeColor="text1"/>
        </w:rPr>
        <w:t>N</w:t>
      </w:r>
      <w:r w:rsidRPr="2411D5D7" w:rsidR="1E6775F5">
        <w:rPr>
          <w:rFonts w:ascii="Calibri" w:hAnsi="Calibri" w:eastAsia="Calibri" w:cs="Calibri"/>
          <w:color w:val="000000" w:themeColor="text1"/>
        </w:rPr>
        <w:t>o</w:t>
      </w:r>
    </w:p>
    <w:p w:rsidR="57891D13" w:rsidP="0091672E" w:rsidRDefault="57891D13" w14:paraId="45AE097E" w14:textId="05105F64">
      <w:pPr>
        <w:spacing w:line="240" w:lineRule="auto"/>
        <w:ind w:firstLine="360"/>
      </w:pPr>
      <w:r>
        <w:t>If yes</w:t>
      </w:r>
      <w:r w:rsidR="004F2E9D">
        <w:t>:</w:t>
      </w:r>
      <w:r>
        <w:t xml:space="preserve"> </w:t>
      </w:r>
    </w:p>
    <w:tbl>
      <w:tblPr>
        <w:tblStyle w:val="TableGrid"/>
        <w:tblW w:w="9132" w:type="dxa"/>
        <w:tblInd w:w="355" w:type="dxa"/>
        <w:tblLook w:val="04A0" w:firstRow="1" w:lastRow="0" w:firstColumn="1" w:lastColumn="0" w:noHBand="0" w:noVBand="1"/>
      </w:tblPr>
      <w:tblGrid>
        <w:gridCol w:w="2492"/>
        <w:gridCol w:w="1853"/>
        <w:gridCol w:w="1500"/>
        <w:gridCol w:w="1425"/>
        <w:gridCol w:w="1862"/>
      </w:tblGrid>
      <w:tr w:rsidR="007356BA" w:rsidTr="33634CCE" w14:paraId="7F6381E7" w14:textId="5543312E">
        <w:tc>
          <w:tcPr>
            <w:tcW w:w="2492" w:type="dxa"/>
            <w:tcMar/>
          </w:tcPr>
          <w:p w:rsidR="007356BA" w:rsidP="0091672E" w:rsidRDefault="007356BA" w14:paraId="604AC5F9" w14:textId="5F118001">
            <w:pPr>
              <w:tabs>
                <w:tab w:val="left" w:pos="540"/>
                <w:tab w:val="left" w:pos="900"/>
              </w:tabs>
              <w:rPr>
                <w:rFonts w:ascii="Calibri" w:hAnsi="Calibri" w:eastAsia="Calibri" w:cs="Calibri"/>
                <w:color w:val="000000" w:themeColor="text1"/>
              </w:rPr>
            </w:pPr>
            <w:r>
              <w:rPr>
                <w:rFonts w:ascii="Calibri" w:hAnsi="Calibri" w:eastAsia="Calibri" w:cs="Calibri"/>
                <w:color w:val="000000" w:themeColor="text1"/>
              </w:rPr>
              <w:t>Change to</w:t>
            </w:r>
            <w:r w:rsidR="00396001">
              <w:rPr>
                <w:rFonts w:ascii="Calibri" w:hAnsi="Calibri" w:eastAsia="Calibri" w:cs="Calibri"/>
                <w:color w:val="000000" w:themeColor="text1"/>
              </w:rPr>
              <w:t xml:space="preserve"> a…</w:t>
            </w:r>
          </w:p>
        </w:tc>
        <w:tc>
          <w:tcPr>
            <w:tcW w:w="1853" w:type="dxa"/>
            <w:tcMar/>
          </w:tcPr>
          <w:p w:rsidR="007356BA" w:rsidP="0091672E" w:rsidRDefault="007356BA" w14:paraId="2F99DD51" w14:textId="79221D4B">
            <w:pPr>
              <w:tabs>
                <w:tab w:val="left" w:pos="540"/>
                <w:tab w:val="left" w:pos="900"/>
              </w:tabs>
              <w:rPr>
                <w:rFonts w:ascii="Calibri" w:hAnsi="Calibri" w:eastAsia="Calibri" w:cs="Calibri"/>
                <w:color w:val="000000" w:themeColor="text1"/>
              </w:rPr>
            </w:pPr>
            <w:r>
              <w:rPr>
                <w:rFonts w:ascii="Calibri" w:hAnsi="Calibri" w:eastAsia="Calibri" w:cs="Calibri"/>
                <w:color w:val="000000" w:themeColor="text1"/>
              </w:rPr>
              <w:t xml:space="preserve">Name of </w:t>
            </w:r>
            <w:r w:rsidRPr="16D4949D" w:rsidR="0F6ED89F">
              <w:rPr>
                <w:rFonts w:ascii="Calibri" w:hAnsi="Calibri" w:eastAsia="Calibri" w:cs="Calibri"/>
                <w:color w:val="000000" w:themeColor="text1"/>
              </w:rPr>
              <w:t>the</w:t>
            </w:r>
            <w:r w:rsidRPr="16D4949D" w:rsidR="61FF68F3">
              <w:rPr>
                <w:rFonts w:ascii="Calibri" w:hAnsi="Calibri" w:eastAsia="Calibri" w:cs="Calibri"/>
                <w:color w:val="000000" w:themeColor="text1"/>
              </w:rPr>
              <w:t xml:space="preserve"> </w:t>
            </w:r>
            <w:r w:rsidRPr="6FD34B15" w:rsidR="3ECF390C">
              <w:rPr>
                <w:rFonts w:ascii="Calibri" w:hAnsi="Calibri" w:eastAsia="Calibri" w:cs="Calibri"/>
                <w:color w:val="000000" w:themeColor="text1"/>
              </w:rPr>
              <w:t xml:space="preserve">departing </w:t>
            </w:r>
            <w:r w:rsidRPr="6FD34B15" w:rsidR="1E9AD3A5">
              <w:rPr>
                <w:rFonts w:ascii="Calibri" w:hAnsi="Calibri" w:eastAsia="Calibri" w:cs="Calibri"/>
                <w:color w:val="000000" w:themeColor="text1"/>
              </w:rPr>
              <w:t xml:space="preserve">faculty </w:t>
            </w:r>
            <w:r w:rsidRPr="06DC523D" w:rsidR="1E9AD3A5">
              <w:rPr>
                <w:rFonts w:ascii="Calibri" w:hAnsi="Calibri" w:eastAsia="Calibri" w:cs="Calibri"/>
                <w:color w:val="000000" w:themeColor="text1"/>
              </w:rPr>
              <w:t>member</w:t>
            </w:r>
            <w:r>
              <w:rPr>
                <w:rFonts w:ascii="Calibri" w:hAnsi="Calibri" w:eastAsia="Calibri" w:cs="Calibri"/>
                <w:color w:val="000000" w:themeColor="text1"/>
              </w:rPr>
              <w:t>:</w:t>
            </w:r>
          </w:p>
        </w:tc>
        <w:tc>
          <w:tcPr>
            <w:tcW w:w="1500" w:type="dxa"/>
            <w:tcMar/>
          </w:tcPr>
          <w:p w:rsidR="007356BA" w:rsidP="0091672E" w:rsidRDefault="007356BA" w14:paraId="3CCC2991" w14:textId="76B24032">
            <w:pPr>
              <w:tabs>
                <w:tab w:val="left" w:pos="540"/>
                <w:tab w:val="left" w:pos="900"/>
              </w:tabs>
              <w:rPr>
                <w:rFonts w:ascii="Calibri" w:hAnsi="Calibri" w:eastAsia="Calibri" w:cs="Calibri"/>
                <w:color w:val="000000" w:themeColor="text1"/>
              </w:rPr>
            </w:pPr>
            <w:r>
              <w:rPr>
                <w:rFonts w:ascii="Calibri" w:hAnsi="Calibri" w:eastAsia="Calibri" w:cs="Calibri"/>
                <w:color w:val="000000" w:themeColor="text1"/>
              </w:rPr>
              <w:t>Name of replacement:</w:t>
            </w:r>
          </w:p>
        </w:tc>
        <w:tc>
          <w:tcPr>
            <w:tcW w:w="1425" w:type="dxa"/>
            <w:tcMar/>
          </w:tcPr>
          <w:p w:rsidR="00554B13" w:rsidP="0091672E" w:rsidRDefault="00554B13" w14:paraId="54B15999" w14:textId="15F575A4">
            <w:pPr>
              <w:tabs>
                <w:tab w:val="left" w:pos="540"/>
                <w:tab w:val="left" w:pos="900"/>
              </w:tabs>
              <w:rPr>
                <w:rFonts w:ascii="Calibri" w:hAnsi="Calibri" w:eastAsia="Calibri" w:cs="Calibri"/>
                <w:color w:val="000000" w:themeColor="text1"/>
              </w:rPr>
            </w:pPr>
            <w:r w:rsidRPr="33634CCE" w:rsidR="00554B13">
              <w:rPr>
                <w:rFonts w:ascii="Calibri" w:hAnsi="Calibri" w:eastAsia="Calibri" w:cs="Calibri"/>
                <w:color w:val="000000" w:themeColor="text1" w:themeTint="FF" w:themeShade="FF"/>
              </w:rPr>
              <w:t>Compliant</w:t>
            </w:r>
            <w:r w:rsidRPr="33634CCE" w:rsidR="0B706E0F">
              <w:rPr>
                <w:rFonts w:ascii="Calibri" w:hAnsi="Calibri" w:eastAsia="Calibri" w:cs="Calibri"/>
                <w:color w:val="000000" w:themeColor="text1" w:themeTint="FF" w:themeShade="FF"/>
              </w:rPr>
              <w:t xml:space="preserve"> with 2018 Standards</w:t>
            </w:r>
            <w:r w:rsidRPr="33634CCE" w:rsidR="00554B13">
              <w:rPr>
                <w:rFonts w:ascii="Calibri" w:hAnsi="Calibri" w:eastAsia="Calibri" w:cs="Calibri"/>
                <w:color w:val="000000" w:themeColor="text1" w:themeTint="FF" w:themeShade="FF"/>
              </w:rPr>
              <w:t>?</w:t>
            </w:r>
          </w:p>
        </w:tc>
        <w:tc>
          <w:tcPr>
            <w:tcW w:w="1862" w:type="dxa"/>
            <w:tcMar/>
          </w:tcPr>
          <w:p w:rsidR="00554B13" w:rsidP="0091672E" w:rsidRDefault="00554B13" w14:paraId="0DC29212" w14:textId="70319696">
            <w:pPr>
              <w:tabs>
                <w:tab w:val="left" w:pos="540"/>
                <w:tab w:val="left" w:pos="900"/>
              </w:tabs>
              <w:rPr>
                <w:rFonts w:ascii="Calibri" w:hAnsi="Calibri" w:eastAsia="Calibri" w:cs="Calibri"/>
                <w:color w:val="000000" w:themeColor="text1"/>
              </w:rPr>
            </w:pPr>
            <w:r w:rsidRPr="33634CCE" w:rsidR="00554B13">
              <w:rPr>
                <w:rFonts w:ascii="Calibri" w:hAnsi="Calibri" w:eastAsia="Calibri" w:cs="Calibri"/>
                <w:color w:val="000000" w:themeColor="text1" w:themeTint="FF" w:themeShade="FF"/>
              </w:rPr>
              <w:t>Noncomplian</w:t>
            </w:r>
            <w:r w:rsidRPr="33634CCE" w:rsidR="00554B13">
              <w:rPr>
                <w:rFonts w:ascii="Calibri" w:hAnsi="Calibri" w:eastAsia="Calibri" w:cs="Calibri"/>
                <w:color w:val="000000" w:themeColor="text1" w:themeTint="FF" w:themeShade="FF"/>
              </w:rPr>
              <w:t>t</w:t>
            </w:r>
            <w:r w:rsidRPr="33634CCE" w:rsidR="4AF476DF">
              <w:rPr>
                <w:rFonts w:ascii="Calibri" w:hAnsi="Calibri" w:eastAsia="Calibri" w:cs="Calibri"/>
                <w:color w:val="000000" w:themeColor="text1" w:themeTint="FF" w:themeShade="FF"/>
              </w:rPr>
              <w:t xml:space="preserve"> with 2018 Standards</w:t>
            </w:r>
            <w:r w:rsidRPr="33634CCE" w:rsidR="00554B13">
              <w:rPr>
                <w:rFonts w:ascii="Calibri" w:hAnsi="Calibri" w:eastAsia="Calibri" w:cs="Calibri"/>
                <w:color w:val="000000" w:themeColor="text1" w:themeTint="FF" w:themeShade="FF"/>
              </w:rPr>
              <w:t>?</w:t>
            </w:r>
          </w:p>
        </w:tc>
      </w:tr>
      <w:tr w:rsidR="007356BA" w:rsidTr="33634CCE" w14:paraId="3BD9AC93" w14:textId="58265EFE">
        <w:tc>
          <w:tcPr>
            <w:tcW w:w="2492" w:type="dxa"/>
            <w:tcMar/>
          </w:tcPr>
          <w:p w:rsidR="007356BA" w:rsidP="0091672E" w:rsidRDefault="007356BA" w14:paraId="277B8024" w14:textId="08928BC1">
            <w:pPr>
              <w:tabs>
                <w:tab w:val="left" w:pos="540"/>
                <w:tab w:val="left" w:pos="900"/>
              </w:tabs>
              <w:rPr>
                <w:rFonts w:ascii="Calibri" w:hAnsi="Calibri" w:eastAsia="Calibri" w:cs="Calibri"/>
                <w:color w:val="000000" w:themeColor="text1"/>
              </w:rPr>
            </w:pPr>
            <w:r>
              <w:rPr>
                <w:rFonts w:ascii="Calibri" w:hAnsi="Calibri" w:eastAsia="Calibri" w:cs="Calibri"/>
                <w:color w:val="000000" w:themeColor="text1"/>
              </w:rPr>
              <w:t>Academic Fieldwork Coordinator</w:t>
            </w:r>
          </w:p>
        </w:tc>
        <w:tc>
          <w:tcPr>
            <w:tcW w:w="1853" w:type="dxa"/>
            <w:tcMar/>
          </w:tcPr>
          <w:p w:rsidR="007356BA" w:rsidP="0091672E" w:rsidRDefault="007356BA" w14:paraId="47EFBD6B" w14:textId="28108F2E">
            <w:pPr>
              <w:tabs>
                <w:tab w:val="left" w:pos="540"/>
                <w:tab w:val="left" w:pos="900"/>
              </w:tabs>
              <w:rPr>
                <w:rFonts w:ascii="Calibri" w:hAnsi="Calibri" w:eastAsia="Calibri" w:cs="Calibri"/>
                <w:color w:val="000000" w:themeColor="text1"/>
              </w:rPr>
            </w:pPr>
          </w:p>
        </w:tc>
        <w:tc>
          <w:tcPr>
            <w:tcW w:w="1500" w:type="dxa"/>
            <w:tcMar/>
          </w:tcPr>
          <w:p w:rsidR="007356BA" w:rsidP="0091672E" w:rsidRDefault="007356BA" w14:paraId="534291A1" w14:textId="1E51AFC1">
            <w:pPr>
              <w:tabs>
                <w:tab w:val="left" w:pos="540"/>
                <w:tab w:val="left" w:pos="900"/>
              </w:tabs>
              <w:rPr>
                <w:rFonts w:ascii="Calibri" w:hAnsi="Calibri" w:eastAsia="Calibri" w:cs="Calibri"/>
                <w:color w:val="000000" w:themeColor="text1"/>
              </w:rPr>
            </w:pPr>
          </w:p>
        </w:tc>
        <w:tc>
          <w:tcPr>
            <w:tcW w:w="1425" w:type="dxa"/>
            <w:tcMar/>
          </w:tcPr>
          <w:p w:rsidR="007356BA" w:rsidP="0091672E" w:rsidRDefault="00396001" w14:paraId="35D4BF8E" w14:textId="6C31F0DF">
            <w:pPr>
              <w:tabs>
                <w:tab w:val="left" w:pos="540"/>
                <w:tab w:val="left" w:pos="900"/>
              </w:tabs>
              <w:rPr>
                <w:rFonts w:ascii="Calibri" w:hAnsi="Calibri" w:eastAsia="Calibri" w:cs="Calibri"/>
                <w:color w:val="000000" w:themeColor="text1"/>
              </w:rPr>
            </w:pPr>
            <w:r w:rsidRPr="33634CCE" w:rsidR="19F1ABF2">
              <w:rPr>
                <w:rFonts w:ascii="Segoe UI Symbol" w:hAnsi="Segoe UI Symbol" w:eastAsia="Calibri" w:cs="Segoe UI Symbol"/>
                <w:color w:val="000000" w:themeColor="text1" w:themeTint="FF" w:themeShade="FF"/>
              </w:rPr>
              <w:t>☐</w:t>
            </w:r>
            <w:r w:rsidRPr="33634CCE" w:rsidR="308E6E74">
              <w:rPr>
                <w:rFonts w:ascii="Calibri" w:hAnsi="Calibri" w:eastAsia="Calibri" w:cs="Calibri"/>
                <w:color w:val="000000" w:themeColor="text1" w:themeTint="FF" w:themeShade="FF"/>
              </w:rPr>
              <w:t>Compliant</w:t>
            </w:r>
          </w:p>
        </w:tc>
        <w:tc>
          <w:tcPr>
            <w:tcW w:w="1862" w:type="dxa"/>
            <w:tcMar/>
          </w:tcPr>
          <w:p w:rsidR="007356BA" w:rsidP="0091672E" w:rsidRDefault="00396001" w14:paraId="531728EA" w14:textId="7D5B22C4">
            <w:pPr>
              <w:tabs>
                <w:tab w:val="left" w:pos="540"/>
                <w:tab w:val="left" w:pos="900"/>
              </w:tabs>
              <w:rPr>
                <w:rFonts w:ascii="Calibri" w:hAnsi="Calibri" w:eastAsia="Calibri" w:cs="Calibri"/>
                <w:color w:val="000000" w:themeColor="text1"/>
              </w:rPr>
            </w:pPr>
            <w:r w:rsidRPr="33634CCE" w:rsidR="19F1ABF2">
              <w:rPr>
                <w:rFonts w:ascii="Segoe UI Symbol" w:hAnsi="Segoe UI Symbol" w:eastAsia="Calibri" w:cs="Segoe UI Symbol"/>
                <w:color w:val="000000" w:themeColor="text1" w:themeTint="FF" w:themeShade="FF"/>
              </w:rPr>
              <w:t>☐</w:t>
            </w:r>
            <w:r w:rsidRPr="33634CCE" w:rsidR="38EAEEA9">
              <w:rPr>
                <w:rFonts w:ascii="Calibri" w:hAnsi="Calibri" w:eastAsia="Calibri" w:cs="Calibri"/>
                <w:color w:val="000000" w:themeColor="text1" w:themeTint="FF" w:themeShade="FF"/>
              </w:rPr>
              <w:t>N</w:t>
            </w:r>
            <w:r w:rsidRPr="33634CCE" w:rsidR="3784A509">
              <w:rPr>
                <w:rFonts w:ascii="Calibri" w:hAnsi="Calibri" w:eastAsia="Calibri" w:cs="Calibri"/>
                <w:color w:val="000000" w:themeColor="text1" w:themeTint="FF" w:themeShade="FF"/>
              </w:rPr>
              <w:t>oncompliant</w:t>
            </w:r>
          </w:p>
        </w:tc>
      </w:tr>
      <w:tr w:rsidR="007356BA" w:rsidTr="33634CCE" w14:paraId="53D39A1B" w14:textId="61C9E748">
        <w:tc>
          <w:tcPr>
            <w:tcW w:w="2492" w:type="dxa"/>
            <w:tcMar/>
          </w:tcPr>
          <w:p w:rsidR="007356BA" w:rsidP="0091672E" w:rsidRDefault="007356BA" w14:paraId="28BE4A23" w14:textId="0615FBF7">
            <w:pPr>
              <w:tabs>
                <w:tab w:val="left" w:pos="540"/>
                <w:tab w:val="left" w:pos="900"/>
              </w:tabs>
              <w:rPr>
                <w:rFonts w:ascii="Calibri" w:hAnsi="Calibri" w:eastAsia="Calibri" w:cs="Calibri"/>
                <w:color w:val="000000" w:themeColor="text1"/>
              </w:rPr>
            </w:pPr>
            <w:r>
              <w:rPr>
                <w:rFonts w:ascii="Calibri" w:hAnsi="Calibri" w:eastAsia="Calibri" w:cs="Calibri"/>
                <w:color w:val="000000" w:themeColor="text1"/>
              </w:rPr>
              <w:t>Doctoral Capstone Coordinator</w:t>
            </w:r>
          </w:p>
        </w:tc>
        <w:tc>
          <w:tcPr>
            <w:tcW w:w="1853" w:type="dxa"/>
            <w:tcMar/>
          </w:tcPr>
          <w:p w:rsidR="007356BA" w:rsidP="0091672E" w:rsidRDefault="007356BA" w14:paraId="272EE62D" w14:textId="77777777">
            <w:pPr>
              <w:tabs>
                <w:tab w:val="left" w:pos="540"/>
                <w:tab w:val="left" w:pos="900"/>
              </w:tabs>
              <w:rPr>
                <w:rFonts w:ascii="Calibri" w:hAnsi="Calibri" w:eastAsia="Calibri" w:cs="Calibri"/>
                <w:color w:val="000000" w:themeColor="text1"/>
              </w:rPr>
            </w:pPr>
          </w:p>
        </w:tc>
        <w:tc>
          <w:tcPr>
            <w:tcW w:w="1500" w:type="dxa"/>
            <w:tcMar/>
          </w:tcPr>
          <w:p w:rsidR="007356BA" w:rsidP="0091672E" w:rsidRDefault="007356BA" w14:paraId="4D410E6F" w14:textId="77777777">
            <w:pPr>
              <w:tabs>
                <w:tab w:val="left" w:pos="540"/>
                <w:tab w:val="left" w:pos="900"/>
              </w:tabs>
              <w:rPr>
                <w:rFonts w:ascii="Calibri" w:hAnsi="Calibri" w:eastAsia="Calibri" w:cs="Calibri"/>
                <w:color w:val="000000" w:themeColor="text1"/>
              </w:rPr>
            </w:pPr>
          </w:p>
        </w:tc>
        <w:tc>
          <w:tcPr>
            <w:tcW w:w="1425" w:type="dxa"/>
            <w:tcMar/>
          </w:tcPr>
          <w:p w:rsidR="007356BA" w:rsidP="33634CCE" w:rsidRDefault="00396001" w14:paraId="7D691965" w14:textId="6C31F0DF">
            <w:pPr>
              <w:tabs>
                <w:tab w:val="left" w:pos="540"/>
                <w:tab w:val="left" w:pos="900"/>
              </w:tabs>
              <w:rPr>
                <w:rFonts w:ascii="Calibri" w:hAnsi="Calibri" w:eastAsia="Calibri" w:cs="Calibri"/>
                <w:color w:val="000000" w:themeColor="text1" w:themeTint="FF" w:themeShade="FF"/>
              </w:rPr>
            </w:pPr>
            <w:r w:rsidRPr="33634CCE" w:rsidR="0E884861">
              <w:rPr>
                <w:rFonts w:ascii="Segoe UI Symbol" w:hAnsi="Segoe UI Symbol" w:eastAsia="Calibri" w:cs="Segoe UI Symbol"/>
                <w:color w:val="000000" w:themeColor="text1" w:themeTint="FF" w:themeShade="FF"/>
              </w:rPr>
              <w:t>☐</w:t>
            </w:r>
            <w:r w:rsidRPr="33634CCE" w:rsidR="0E884861">
              <w:rPr>
                <w:rFonts w:ascii="Calibri" w:hAnsi="Calibri" w:eastAsia="Calibri" w:cs="Calibri"/>
                <w:color w:val="000000" w:themeColor="text1" w:themeTint="FF" w:themeShade="FF"/>
              </w:rPr>
              <w:t>Compliant</w:t>
            </w:r>
          </w:p>
          <w:p w:rsidR="007356BA" w:rsidP="0091672E" w:rsidRDefault="00396001" w14:paraId="28710364" w14:textId="72928579">
            <w:pPr>
              <w:tabs>
                <w:tab w:val="left" w:pos="540"/>
                <w:tab w:val="left" w:pos="900"/>
              </w:tabs>
              <w:rPr>
                <w:rFonts w:ascii="Calibri" w:hAnsi="Calibri" w:eastAsia="Calibri" w:cs="Calibri"/>
                <w:color w:val="000000" w:themeColor="text1"/>
              </w:rPr>
            </w:pPr>
          </w:p>
        </w:tc>
        <w:tc>
          <w:tcPr>
            <w:tcW w:w="1862" w:type="dxa"/>
            <w:tcMar/>
          </w:tcPr>
          <w:p w:rsidR="007356BA" w:rsidP="0091672E" w:rsidRDefault="00396001" w14:paraId="19BA9884" w14:textId="1D4E82AF">
            <w:pPr>
              <w:tabs>
                <w:tab w:val="left" w:pos="540"/>
                <w:tab w:val="left" w:pos="900"/>
              </w:tabs>
              <w:rPr>
                <w:rFonts w:ascii="Calibri" w:hAnsi="Calibri" w:eastAsia="Calibri" w:cs="Calibri"/>
                <w:color w:val="000000" w:themeColor="text1"/>
              </w:rPr>
            </w:pPr>
            <w:r w:rsidRPr="33634CCE" w:rsidR="20376E8A">
              <w:rPr>
                <w:rFonts w:ascii="Segoe UI Symbol" w:hAnsi="Segoe UI Symbol" w:eastAsia="Calibri" w:cs="Segoe UI Symbol"/>
                <w:color w:val="000000" w:themeColor="text1" w:themeTint="FF" w:themeShade="FF"/>
              </w:rPr>
              <w:t>☐</w:t>
            </w:r>
            <w:r w:rsidRPr="33634CCE" w:rsidR="20376E8A">
              <w:rPr>
                <w:rFonts w:ascii="Calibri" w:hAnsi="Calibri" w:eastAsia="Calibri" w:cs="Calibri"/>
                <w:color w:val="000000" w:themeColor="text1" w:themeTint="FF" w:themeShade="FF"/>
              </w:rPr>
              <w:t>Noncompliant</w:t>
            </w:r>
          </w:p>
        </w:tc>
      </w:tr>
      <w:tr w:rsidR="007356BA" w:rsidTr="33634CCE" w14:paraId="38B995F9" w14:textId="09920856">
        <w:tc>
          <w:tcPr>
            <w:tcW w:w="2492" w:type="dxa"/>
            <w:tcMar/>
          </w:tcPr>
          <w:p w:rsidR="007356BA" w:rsidP="0091672E" w:rsidRDefault="007356BA" w14:paraId="77CBD938" w14:textId="222BAEBF">
            <w:pPr>
              <w:tabs>
                <w:tab w:val="left" w:pos="540"/>
                <w:tab w:val="left" w:pos="900"/>
              </w:tabs>
              <w:rPr>
                <w:rFonts w:ascii="Calibri" w:hAnsi="Calibri" w:eastAsia="Calibri" w:cs="Calibri"/>
                <w:color w:val="000000" w:themeColor="text1"/>
              </w:rPr>
            </w:pPr>
            <w:r>
              <w:rPr>
                <w:rFonts w:ascii="Calibri" w:hAnsi="Calibri" w:eastAsia="Calibri" w:cs="Calibri"/>
                <w:color w:val="000000" w:themeColor="text1"/>
              </w:rPr>
              <w:t>Full-time Faculty Member</w:t>
            </w:r>
          </w:p>
        </w:tc>
        <w:tc>
          <w:tcPr>
            <w:tcW w:w="1853" w:type="dxa"/>
            <w:tcMar/>
          </w:tcPr>
          <w:p w:rsidR="007356BA" w:rsidP="0091672E" w:rsidRDefault="007356BA" w14:paraId="62592A42" w14:textId="77777777">
            <w:pPr>
              <w:tabs>
                <w:tab w:val="left" w:pos="540"/>
                <w:tab w:val="left" w:pos="900"/>
              </w:tabs>
              <w:rPr>
                <w:rFonts w:ascii="Calibri" w:hAnsi="Calibri" w:eastAsia="Calibri" w:cs="Calibri"/>
                <w:color w:val="000000" w:themeColor="text1"/>
              </w:rPr>
            </w:pPr>
          </w:p>
        </w:tc>
        <w:tc>
          <w:tcPr>
            <w:tcW w:w="1500" w:type="dxa"/>
            <w:tcMar/>
          </w:tcPr>
          <w:p w:rsidR="007356BA" w:rsidP="0091672E" w:rsidRDefault="007356BA" w14:paraId="11B71BFE" w14:textId="77777777">
            <w:pPr>
              <w:tabs>
                <w:tab w:val="left" w:pos="540"/>
                <w:tab w:val="left" w:pos="900"/>
              </w:tabs>
              <w:rPr>
                <w:rFonts w:ascii="Calibri" w:hAnsi="Calibri" w:eastAsia="Calibri" w:cs="Calibri"/>
                <w:color w:val="000000" w:themeColor="text1"/>
              </w:rPr>
            </w:pPr>
          </w:p>
        </w:tc>
        <w:tc>
          <w:tcPr>
            <w:tcW w:w="1425" w:type="dxa"/>
            <w:tcMar/>
          </w:tcPr>
          <w:p w:rsidR="007356BA" w:rsidP="33634CCE" w:rsidRDefault="00396001" w14:paraId="386B9FD4" w14:textId="4B43475C">
            <w:pPr>
              <w:pStyle w:val="Normal"/>
              <w:tabs>
                <w:tab w:val="left" w:pos="540"/>
                <w:tab w:val="left" w:pos="900"/>
              </w:tabs>
              <w:rPr>
                <w:rFonts w:ascii="Calibri" w:hAnsi="Calibri" w:eastAsia="Calibri" w:cs="Calibri"/>
                <w:color w:val="000000" w:themeColor="text1" w:themeTint="FF" w:themeShade="FF"/>
              </w:rPr>
            </w:pPr>
            <w:r w:rsidRPr="33634CCE" w:rsidR="32A2CC29">
              <w:rPr>
                <w:rFonts w:ascii="Segoe UI Symbol" w:hAnsi="Segoe UI Symbol" w:eastAsia="Calibri" w:cs="Segoe UI Symbol"/>
                <w:color w:val="000000" w:themeColor="text1" w:themeTint="FF" w:themeShade="FF"/>
              </w:rPr>
              <w:t>☐</w:t>
            </w:r>
            <w:r w:rsidRPr="33634CCE" w:rsidR="32A2CC29">
              <w:rPr>
                <w:rFonts w:ascii="Calibri" w:hAnsi="Calibri" w:eastAsia="Calibri" w:cs="Calibri"/>
                <w:color w:val="000000" w:themeColor="text1" w:themeTint="FF" w:themeShade="FF"/>
              </w:rPr>
              <w:t>Compliant</w:t>
            </w:r>
          </w:p>
          <w:p w:rsidR="007356BA" w:rsidP="33634CCE" w:rsidRDefault="00396001" w14:paraId="7618A607" w14:textId="4581EF03">
            <w:pPr>
              <w:tabs>
                <w:tab w:val="left" w:pos="540"/>
                <w:tab w:val="left" w:pos="900"/>
              </w:tabs>
              <w:rPr>
                <w:rFonts w:ascii="Segoe UI Symbol" w:hAnsi="Segoe UI Symbol" w:eastAsia="Calibri" w:cs="Segoe UI Symbol"/>
                <w:color w:val="000000" w:themeColor="text1"/>
              </w:rPr>
            </w:pPr>
          </w:p>
        </w:tc>
        <w:tc>
          <w:tcPr>
            <w:tcW w:w="1862" w:type="dxa"/>
            <w:tcMar/>
          </w:tcPr>
          <w:p w:rsidR="007356BA" w:rsidP="0091672E" w:rsidRDefault="00396001" w14:paraId="42567DBE" w14:textId="08FED58D">
            <w:pPr>
              <w:tabs>
                <w:tab w:val="left" w:pos="540"/>
                <w:tab w:val="left" w:pos="900"/>
              </w:tabs>
              <w:rPr>
                <w:rFonts w:ascii="Calibri" w:hAnsi="Calibri" w:eastAsia="Calibri" w:cs="Calibri"/>
                <w:color w:val="000000" w:themeColor="text1"/>
              </w:rPr>
            </w:pPr>
            <w:r w:rsidRPr="33634CCE" w:rsidR="1E2339CB">
              <w:rPr>
                <w:rFonts w:ascii="Segoe UI Symbol" w:hAnsi="Segoe UI Symbol" w:eastAsia="Calibri" w:cs="Segoe UI Symbol"/>
                <w:color w:val="000000" w:themeColor="text1" w:themeTint="FF" w:themeShade="FF"/>
              </w:rPr>
              <w:t>☐</w:t>
            </w:r>
            <w:r w:rsidRPr="33634CCE" w:rsidR="1E2339CB">
              <w:rPr>
                <w:rFonts w:ascii="Calibri" w:hAnsi="Calibri" w:eastAsia="Calibri" w:cs="Calibri"/>
                <w:color w:val="000000" w:themeColor="text1" w:themeTint="FF" w:themeShade="FF"/>
              </w:rPr>
              <w:t>Noncomplian</w:t>
            </w:r>
            <w:r w:rsidRPr="33634CCE" w:rsidR="2D9CE7E6">
              <w:rPr>
                <w:rFonts w:ascii="Calibri" w:hAnsi="Calibri" w:eastAsia="Calibri" w:cs="Calibri"/>
                <w:color w:val="000000" w:themeColor="text1" w:themeTint="FF" w:themeShade="FF"/>
              </w:rPr>
              <w:t>t</w:t>
            </w:r>
          </w:p>
        </w:tc>
      </w:tr>
      <w:tr w:rsidR="007356BA" w:rsidTr="33634CCE" w14:paraId="6EE48A50" w14:textId="1BA5628F">
        <w:tc>
          <w:tcPr>
            <w:tcW w:w="2492" w:type="dxa"/>
            <w:tcMar/>
          </w:tcPr>
          <w:p w:rsidR="007356BA" w:rsidP="0091672E" w:rsidRDefault="007356BA" w14:paraId="42BB3BDC" w14:textId="4D2C64E8">
            <w:pPr>
              <w:tabs>
                <w:tab w:val="left" w:pos="540"/>
                <w:tab w:val="left" w:pos="900"/>
              </w:tabs>
              <w:rPr>
                <w:rFonts w:ascii="Calibri" w:hAnsi="Calibri" w:eastAsia="Calibri" w:cs="Calibri"/>
                <w:color w:val="000000" w:themeColor="text1"/>
              </w:rPr>
            </w:pPr>
            <w:r>
              <w:rPr>
                <w:rFonts w:ascii="Calibri" w:hAnsi="Calibri" w:eastAsia="Calibri" w:cs="Calibri"/>
                <w:color w:val="000000" w:themeColor="text1"/>
              </w:rPr>
              <w:t>Part-time Faculty Member</w:t>
            </w:r>
          </w:p>
        </w:tc>
        <w:tc>
          <w:tcPr>
            <w:tcW w:w="1853" w:type="dxa"/>
            <w:tcMar/>
          </w:tcPr>
          <w:p w:rsidR="007356BA" w:rsidP="0091672E" w:rsidRDefault="007356BA" w14:paraId="23F44EED" w14:textId="77777777">
            <w:pPr>
              <w:tabs>
                <w:tab w:val="left" w:pos="540"/>
                <w:tab w:val="left" w:pos="900"/>
              </w:tabs>
              <w:rPr>
                <w:rFonts w:ascii="Calibri" w:hAnsi="Calibri" w:eastAsia="Calibri" w:cs="Calibri"/>
                <w:color w:val="000000" w:themeColor="text1"/>
              </w:rPr>
            </w:pPr>
          </w:p>
        </w:tc>
        <w:tc>
          <w:tcPr>
            <w:tcW w:w="1500" w:type="dxa"/>
            <w:tcMar/>
          </w:tcPr>
          <w:p w:rsidR="007356BA" w:rsidP="0091672E" w:rsidRDefault="007356BA" w14:paraId="6E849211" w14:textId="77777777">
            <w:pPr>
              <w:tabs>
                <w:tab w:val="left" w:pos="540"/>
                <w:tab w:val="left" w:pos="900"/>
              </w:tabs>
              <w:rPr>
                <w:rFonts w:ascii="Calibri" w:hAnsi="Calibri" w:eastAsia="Calibri" w:cs="Calibri"/>
                <w:color w:val="000000" w:themeColor="text1"/>
              </w:rPr>
            </w:pPr>
          </w:p>
        </w:tc>
        <w:tc>
          <w:tcPr>
            <w:tcW w:w="1425" w:type="dxa"/>
            <w:tcMar/>
          </w:tcPr>
          <w:p w:rsidR="007356BA" w:rsidP="33634CCE" w:rsidRDefault="00396001" w14:paraId="68B560C6" w14:textId="6C31F0DF">
            <w:pPr>
              <w:tabs>
                <w:tab w:val="left" w:pos="540"/>
                <w:tab w:val="left" w:pos="900"/>
              </w:tabs>
              <w:rPr>
                <w:rFonts w:ascii="Calibri" w:hAnsi="Calibri" w:eastAsia="Calibri" w:cs="Calibri"/>
                <w:color w:val="000000" w:themeColor="text1" w:themeTint="FF" w:themeShade="FF"/>
              </w:rPr>
            </w:pPr>
            <w:r w:rsidRPr="33634CCE" w:rsidR="18ABB0D9">
              <w:rPr>
                <w:rFonts w:ascii="Segoe UI Symbol" w:hAnsi="Segoe UI Symbol" w:eastAsia="Calibri" w:cs="Segoe UI Symbol"/>
                <w:color w:val="000000" w:themeColor="text1" w:themeTint="FF" w:themeShade="FF"/>
              </w:rPr>
              <w:t>☐</w:t>
            </w:r>
            <w:r w:rsidRPr="33634CCE" w:rsidR="18ABB0D9">
              <w:rPr>
                <w:rFonts w:ascii="Calibri" w:hAnsi="Calibri" w:eastAsia="Calibri" w:cs="Calibri"/>
                <w:color w:val="000000" w:themeColor="text1" w:themeTint="FF" w:themeShade="FF"/>
              </w:rPr>
              <w:t>Compliant</w:t>
            </w:r>
          </w:p>
          <w:p w:rsidR="007356BA" w:rsidP="0091672E" w:rsidRDefault="00396001" w14:paraId="7F9DAE89" w14:textId="1852F287">
            <w:pPr>
              <w:tabs>
                <w:tab w:val="left" w:pos="540"/>
                <w:tab w:val="left" w:pos="900"/>
              </w:tabs>
              <w:rPr>
                <w:rFonts w:ascii="Calibri" w:hAnsi="Calibri" w:eastAsia="Calibri" w:cs="Calibri"/>
                <w:color w:val="000000" w:themeColor="text1"/>
              </w:rPr>
            </w:pPr>
          </w:p>
        </w:tc>
        <w:tc>
          <w:tcPr>
            <w:tcW w:w="1862" w:type="dxa"/>
            <w:tcMar/>
          </w:tcPr>
          <w:p w:rsidR="007356BA" w:rsidP="33634CCE" w:rsidRDefault="00396001" w14:paraId="065AB4C2" w14:textId="7D5B22C4">
            <w:pPr>
              <w:tabs>
                <w:tab w:val="left" w:pos="540"/>
                <w:tab w:val="left" w:pos="900"/>
              </w:tabs>
              <w:rPr>
                <w:rFonts w:ascii="Calibri" w:hAnsi="Calibri" w:eastAsia="Calibri" w:cs="Calibri"/>
                <w:color w:val="000000" w:themeColor="text1" w:themeTint="FF" w:themeShade="FF"/>
              </w:rPr>
            </w:pPr>
            <w:r w:rsidRPr="33634CCE" w:rsidR="52DAD651">
              <w:rPr>
                <w:rFonts w:ascii="Segoe UI Symbol" w:hAnsi="Segoe UI Symbol" w:eastAsia="Calibri" w:cs="Segoe UI Symbol"/>
                <w:color w:val="000000" w:themeColor="text1" w:themeTint="FF" w:themeShade="FF"/>
              </w:rPr>
              <w:t>☐</w:t>
            </w:r>
            <w:r w:rsidRPr="33634CCE" w:rsidR="52DAD651">
              <w:rPr>
                <w:rFonts w:ascii="Calibri" w:hAnsi="Calibri" w:eastAsia="Calibri" w:cs="Calibri"/>
                <w:color w:val="000000" w:themeColor="text1" w:themeTint="FF" w:themeShade="FF"/>
              </w:rPr>
              <w:t>Noncompliant</w:t>
            </w:r>
          </w:p>
          <w:p w:rsidR="007356BA" w:rsidP="0091672E" w:rsidRDefault="00396001" w14:paraId="32C2DB1F" w14:textId="5C281C1B">
            <w:pPr>
              <w:tabs>
                <w:tab w:val="left" w:pos="540"/>
                <w:tab w:val="left" w:pos="900"/>
              </w:tabs>
              <w:rPr>
                <w:rFonts w:ascii="Calibri" w:hAnsi="Calibri" w:eastAsia="Calibri" w:cs="Calibri"/>
                <w:color w:val="000000" w:themeColor="text1"/>
              </w:rPr>
            </w:pPr>
          </w:p>
        </w:tc>
      </w:tr>
    </w:tbl>
    <w:p w:rsidRPr="001575C4" w:rsidR="00A2646B" w:rsidP="0091672E" w:rsidRDefault="00A2646B" w14:paraId="3730ED3B" w14:textId="77777777">
      <w:pPr>
        <w:tabs>
          <w:tab w:val="left" w:pos="540"/>
          <w:tab w:val="left" w:pos="900"/>
        </w:tabs>
        <w:spacing w:line="240" w:lineRule="auto"/>
        <w:ind w:left="900"/>
        <w:rPr>
          <w:rFonts w:ascii="Calibri" w:hAnsi="Calibri" w:eastAsia="Calibri" w:cs="Calibri"/>
          <w:color w:val="000000" w:themeColor="text1"/>
          <w:sz w:val="6"/>
          <w:szCs w:val="6"/>
        </w:rPr>
      </w:pPr>
    </w:p>
    <w:p w:rsidRPr="006C7D18" w:rsidR="123A55CD" w:rsidP="0091672E" w:rsidRDefault="123A55CD" w14:paraId="7B413844" w14:textId="7D2707FD">
      <w:pPr>
        <w:pStyle w:val="ListParagraph"/>
        <w:numPr>
          <w:ilvl w:val="0"/>
          <w:numId w:val="9"/>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 xml:space="preserve">Do you currently have clerical and support staff, consistent with institutional practices in accordance with </w:t>
      </w:r>
      <w:r w:rsidR="001D56EA">
        <w:rPr>
          <w:rFonts w:ascii="Calibri" w:hAnsi="Calibri" w:eastAsia="Calibri" w:cs="Calibri"/>
          <w:color w:val="000000" w:themeColor="text1"/>
        </w:rPr>
        <w:t xml:space="preserve">2018 </w:t>
      </w:r>
      <w:r w:rsidRPr="006C7D18">
        <w:rPr>
          <w:rFonts w:ascii="Calibri" w:hAnsi="Calibri" w:eastAsia="Calibri" w:cs="Calibri"/>
          <w:color w:val="000000" w:themeColor="text1"/>
        </w:rPr>
        <w:t xml:space="preserve">Standard A.2.10. Clerical and Support Staff? </w:t>
      </w:r>
    </w:p>
    <w:p w:rsidR="123A55CD" w:rsidP="0091672E" w:rsidRDefault="123A55CD" w14:paraId="6E534019" w14:textId="474F74B3">
      <w:pPr>
        <w:tabs>
          <w:tab w:val="left" w:pos="540"/>
          <w:tab w:val="left" w:pos="900"/>
        </w:tabs>
        <w:spacing w:line="240" w:lineRule="auto"/>
        <w:ind w:left="900" w:hanging="54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sidR="0CD5C5F4">
        <w:rPr>
          <w:rFonts w:ascii="Segoe UI Symbol" w:hAnsi="Segoe UI Symbol" w:eastAsia="Calibri" w:cs="Segoe UI Symbol"/>
          <w:color w:val="000000" w:themeColor="text1"/>
        </w:rPr>
        <w:t xml:space="preserve"> </w:t>
      </w:r>
      <w:r w:rsidRPr="2411D5D7">
        <w:rPr>
          <w:rFonts w:ascii="Calibri" w:hAnsi="Calibri" w:eastAsia="Calibri" w:cs="Calibri"/>
          <w:color w:val="000000" w:themeColor="text1"/>
        </w:rPr>
        <w:t>Yes</w:t>
      </w:r>
    </w:p>
    <w:p w:rsidR="123A55CD" w:rsidP="0091672E" w:rsidRDefault="123A55CD" w14:paraId="2E1D2DB9" w14:textId="7EC08073">
      <w:pPr>
        <w:tabs>
          <w:tab w:val="left" w:pos="540"/>
          <w:tab w:val="left" w:pos="900"/>
        </w:tabs>
        <w:spacing w:line="240" w:lineRule="auto"/>
        <w:ind w:left="900" w:hanging="540"/>
        <w:rPr>
          <w:rFonts w:ascii="Calibri" w:hAnsi="Calibri" w:eastAsia="Calibri" w:cs="Calibri"/>
          <w:color w:val="000000" w:themeColor="text1"/>
        </w:rPr>
      </w:pPr>
      <w:r w:rsidRPr="2411D5D7">
        <w:rPr>
          <w:rFonts w:ascii="Calibri" w:hAnsi="Calibri" w:eastAsia="Calibri" w:cs="Calibri"/>
          <w:color w:val="000000" w:themeColor="text1"/>
        </w:rPr>
        <w:t>☐</w:t>
      </w:r>
      <w:r w:rsidRPr="2411D5D7" w:rsidR="24986BBE">
        <w:rPr>
          <w:rFonts w:ascii="Calibri" w:hAnsi="Calibri" w:eastAsia="Calibri" w:cs="Calibri"/>
          <w:color w:val="000000" w:themeColor="text1"/>
        </w:rPr>
        <w:t xml:space="preserve"> </w:t>
      </w:r>
      <w:r w:rsidRPr="2411D5D7">
        <w:rPr>
          <w:rFonts w:ascii="Calibri" w:hAnsi="Calibri" w:eastAsia="Calibri" w:cs="Calibri"/>
          <w:color w:val="000000" w:themeColor="text1"/>
        </w:rPr>
        <w:t>No</w:t>
      </w:r>
    </w:p>
    <w:p w:rsidR="123A55CD" w:rsidP="0091672E" w:rsidRDefault="004F2E9D" w14:paraId="6DB5A30C" w14:textId="2ABB8D84">
      <w:pPr>
        <w:tabs>
          <w:tab w:val="left" w:pos="360"/>
          <w:tab w:val="left" w:pos="900"/>
        </w:tabs>
        <w:spacing w:line="240" w:lineRule="auto"/>
        <w:rPr>
          <w:rFonts w:ascii="Calibri" w:hAnsi="Calibri" w:eastAsia="Calibri" w:cs="Calibri"/>
          <w:color w:val="000000" w:themeColor="text1"/>
        </w:rPr>
      </w:pPr>
      <w:r>
        <w:rPr>
          <w:rFonts w:ascii="Calibri" w:hAnsi="Calibri" w:eastAsia="Calibri" w:cs="Calibri"/>
          <w:color w:val="000000" w:themeColor="text1"/>
        </w:rPr>
        <w:tab/>
      </w:r>
      <w:r w:rsidRPr="05C037E2" w:rsidR="123A55CD">
        <w:rPr>
          <w:rFonts w:ascii="Calibri" w:hAnsi="Calibri" w:eastAsia="Calibri" w:cs="Calibri"/>
          <w:color w:val="000000" w:themeColor="text1"/>
        </w:rPr>
        <w:t xml:space="preserve">Comments: </w:t>
      </w:r>
    </w:p>
    <w:p w:rsidRPr="006C7D18" w:rsidR="123A55CD" w:rsidP="0091672E" w:rsidRDefault="006C7D18" w14:paraId="01DBBCE7" w14:textId="607A7ECF">
      <w:pPr>
        <w:pStyle w:val="ListParagraph"/>
        <w:numPr>
          <w:ilvl w:val="0"/>
          <w:numId w:val="9"/>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I</w:t>
      </w:r>
      <w:r w:rsidRPr="006C7D18" w:rsidR="123A55CD">
        <w:rPr>
          <w:rFonts w:ascii="Calibri" w:hAnsi="Calibri" w:eastAsia="Calibri" w:cs="Calibri"/>
          <w:color w:val="000000" w:themeColor="text1"/>
        </w:rPr>
        <w:t>f you are an OTA</w:t>
      </w:r>
      <w:r w:rsidRPr="006C7D18" w:rsidR="75F661C5">
        <w:rPr>
          <w:rFonts w:ascii="Calibri" w:hAnsi="Calibri" w:eastAsia="Calibri" w:cs="Calibri"/>
          <w:color w:val="000000" w:themeColor="text1"/>
        </w:rPr>
        <w:t>-A</w:t>
      </w:r>
      <w:r w:rsidRPr="006C7D18" w:rsidR="123A55CD">
        <w:rPr>
          <w:rFonts w:ascii="Calibri" w:hAnsi="Calibri" w:eastAsia="Calibri" w:cs="Calibri"/>
          <w:color w:val="000000" w:themeColor="text1"/>
        </w:rPr>
        <w:t xml:space="preserve"> program</w:t>
      </w:r>
      <w:r w:rsidRPr="006C7D18" w:rsidR="000B0C1C">
        <w:rPr>
          <w:rFonts w:ascii="Calibri" w:hAnsi="Calibri" w:eastAsia="Calibri" w:cs="Calibri"/>
          <w:color w:val="000000" w:themeColor="text1"/>
        </w:rPr>
        <w:t>, d</w:t>
      </w:r>
      <w:r w:rsidRPr="006C7D18" w:rsidR="123A55CD">
        <w:rPr>
          <w:rFonts w:ascii="Calibri" w:hAnsi="Calibri" w:eastAsia="Calibri" w:cs="Calibri"/>
          <w:color w:val="000000" w:themeColor="text1"/>
        </w:rPr>
        <w:t xml:space="preserve">o you currently have a core faculty who is an occupational therapist and a core faculty who is an occupational therapy assistant in accordance with </w:t>
      </w:r>
      <w:r w:rsidR="001D56EA">
        <w:rPr>
          <w:rFonts w:ascii="Calibri" w:hAnsi="Calibri" w:eastAsia="Calibri" w:cs="Calibri"/>
          <w:color w:val="000000" w:themeColor="text1"/>
        </w:rPr>
        <w:t xml:space="preserve">2018 </w:t>
      </w:r>
      <w:r w:rsidRPr="006C7D18" w:rsidR="123A55CD">
        <w:rPr>
          <w:rFonts w:ascii="Calibri" w:hAnsi="Calibri" w:eastAsia="Calibri" w:cs="Calibri"/>
          <w:color w:val="000000" w:themeColor="text1"/>
        </w:rPr>
        <w:t>Standard A.2.2. FTE Faculty Composition?</w:t>
      </w:r>
    </w:p>
    <w:p w:rsidR="123A55CD" w:rsidP="0091672E" w:rsidRDefault="123A55CD" w14:paraId="17D87009" w14:textId="1F8CD111">
      <w:pPr>
        <w:tabs>
          <w:tab w:val="left" w:pos="540"/>
          <w:tab w:val="left" w:pos="900"/>
        </w:tabs>
        <w:spacing w:line="240" w:lineRule="auto"/>
        <w:ind w:left="36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sidR="06A4D6C1">
        <w:rPr>
          <w:rFonts w:ascii="Segoe UI Symbol" w:hAnsi="Segoe UI Symbol" w:eastAsia="Calibri" w:cs="Segoe UI Symbol"/>
          <w:color w:val="000000" w:themeColor="text1"/>
        </w:rPr>
        <w:t xml:space="preserve"> </w:t>
      </w:r>
      <w:r w:rsidRPr="2411D5D7">
        <w:rPr>
          <w:rFonts w:ascii="Calibri" w:hAnsi="Calibri" w:eastAsia="Calibri" w:cs="Calibri"/>
          <w:color w:val="000000" w:themeColor="text1"/>
        </w:rPr>
        <w:t>Yes</w:t>
      </w:r>
    </w:p>
    <w:p w:rsidR="123A55CD" w:rsidP="0091672E" w:rsidRDefault="123A55CD" w14:paraId="53192478" w14:textId="04D61D95">
      <w:pPr>
        <w:tabs>
          <w:tab w:val="left" w:pos="540"/>
          <w:tab w:val="left" w:pos="900"/>
        </w:tabs>
        <w:spacing w:line="240" w:lineRule="auto"/>
        <w:ind w:left="360"/>
        <w:rPr>
          <w:rFonts w:ascii="Calibri" w:hAnsi="Calibri" w:eastAsia="Calibri" w:cs="Calibri"/>
          <w:color w:val="000000" w:themeColor="text1"/>
        </w:rPr>
      </w:pPr>
      <w:r w:rsidRPr="2411D5D7">
        <w:rPr>
          <w:rFonts w:ascii="Calibri" w:hAnsi="Calibri" w:eastAsia="Calibri" w:cs="Calibri"/>
          <w:color w:val="000000" w:themeColor="text1"/>
        </w:rPr>
        <w:t>☐</w:t>
      </w:r>
      <w:r w:rsidRPr="2411D5D7" w:rsidR="5DC7FF0C">
        <w:rPr>
          <w:rFonts w:ascii="Calibri" w:hAnsi="Calibri" w:eastAsia="Calibri" w:cs="Calibri"/>
          <w:color w:val="000000" w:themeColor="text1"/>
        </w:rPr>
        <w:t xml:space="preserve"> </w:t>
      </w:r>
      <w:r w:rsidRPr="2411D5D7">
        <w:rPr>
          <w:rFonts w:ascii="Calibri" w:hAnsi="Calibri" w:eastAsia="Calibri" w:cs="Calibri"/>
          <w:color w:val="000000" w:themeColor="text1"/>
        </w:rPr>
        <w:t>No</w:t>
      </w:r>
    </w:p>
    <w:p w:rsidR="123A55CD" w:rsidP="0091672E" w:rsidRDefault="123A55CD" w14:paraId="18B54FD3" w14:textId="696F27A2">
      <w:pPr>
        <w:tabs>
          <w:tab w:val="left" w:pos="540"/>
          <w:tab w:val="left" w:pos="900"/>
        </w:tabs>
        <w:spacing w:line="240" w:lineRule="auto"/>
        <w:ind w:left="360"/>
        <w:rPr>
          <w:rFonts w:ascii="Calibri" w:hAnsi="Calibri" w:eastAsia="Calibri" w:cs="Calibri"/>
          <w:color w:val="000000" w:themeColor="text1"/>
        </w:rPr>
      </w:pPr>
      <w:r w:rsidRPr="05C037E2">
        <w:rPr>
          <w:rFonts w:ascii="Calibri" w:hAnsi="Calibri" w:eastAsia="Calibri" w:cs="Calibri"/>
          <w:color w:val="000000" w:themeColor="text1"/>
        </w:rPr>
        <w:t>☐ N/A (for OT programs)</w:t>
      </w:r>
    </w:p>
    <w:p w:rsidRPr="00A61420" w:rsidR="123A55CD" w:rsidP="0091672E" w:rsidRDefault="123A55CD" w14:paraId="2F9FCE89" w14:textId="518B5F38">
      <w:pPr>
        <w:tabs>
          <w:tab w:val="left" w:pos="540"/>
          <w:tab w:val="left" w:pos="900"/>
        </w:tabs>
        <w:spacing w:line="240" w:lineRule="auto"/>
        <w:ind w:left="360"/>
        <w:rPr>
          <w:rFonts w:ascii="Calibri" w:hAnsi="Calibri" w:eastAsia="Calibri" w:cs="Calibri"/>
          <w:strike/>
          <w:color w:val="000000" w:themeColor="text1"/>
        </w:rPr>
      </w:pPr>
      <w:r w:rsidRPr="406F8A79">
        <w:rPr>
          <w:rFonts w:ascii="Calibri" w:hAnsi="Calibri" w:eastAsia="Calibri" w:cs="Calibri"/>
          <w:color w:val="000000" w:themeColor="text1"/>
        </w:rPr>
        <w:t>Comments</w:t>
      </w:r>
      <w:r w:rsidRPr="0004685D" w:rsidR="0004685D">
        <w:rPr>
          <w:rFonts w:ascii="Calibri" w:hAnsi="Calibri" w:eastAsia="Calibri" w:cs="Calibri"/>
          <w:color w:val="000000" w:themeColor="text1"/>
        </w:rPr>
        <w:t>:</w:t>
      </w:r>
      <w:r w:rsidRPr="0004685D">
        <w:rPr>
          <w:rFonts w:ascii="Calibri" w:hAnsi="Calibri" w:eastAsia="Calibri" w:cs="Calibri"/>
          <w:color w:val="000000" w:themeColor="text1"/>
        </w:rPr>
        <w:t xml:space="preserve"> </w:t>
      </w:r>
    </w:p>
    <w:p w:rsidR="6AF8B7B0" w:rsidP="0091672E" w:rsidRDefault="6AF8B7B0" w14:paraId="0AC765B2" w14:textId="7E41DE10">
      <w:pPr>
        <w:pStyle w:val="ListParagraph"/>
        <w:numPr>
          <w:ilvl w:val="0"/>
          <w:numId w:val="9"/>
        </w:numPr>
        <w:tabs>
          <w:tab w:val="left" w:pos="540"/>
          <w:tab w:val="left" w:pos="900"/>
        </w:tabs>
        <w:spacing w:line="240" w:lineRule="auto"/>
      </w:pPr>
      <w:r w:rsidRPr="006C7D18">
        <w:rPr>
          <w:rFonts w:ascii="Calibri" w:hAnsi="Calibri" w:eastAsia="Calibri" w:cs="Calibri"/>
          <w:color w:val="000000" w:themeColor="text1"/>
        </w:rPr>
        <w:t xml:space="preserve">If you are an OTA-A program, do you currently have </w:t>
      </w:r>
      <w:r>
        <w:t>at least two full</w:t>
      </w:r>
      <w:r w:rsidR="4FB69280">
        <w:t>-</w:t>
      </w:r>
      <w:r>
        <w:t>time equivalent (FTE) faculty positions at each accredited location where the program is offered</w:t>
      </w:r>
      <w:r w:rsidR="000B0C1C">
        <w:t xml:space="preserve"> in accordance with </w:t>
      </w:r>
      <w:r w:rsidR="002D10EF">
        <w:t xml:space="preserve">2018 </w:t>
      </w:r>
      <w:r w:rsidR="000B0C1C">
        <w:t>Standard A.2.2. FTE Faculty Composition?</w:t>
      </w:r>
      <w:r>
        <w:t xml:space="preserve"> </w:t>
      </w:r>
    </w:p>
    <w:p w:rsidR="0004685D" w:rsidP="0091672E" w:rsidRDefault="0004685D" w14:paraId="145A3516" w14:textId="1BE16BFB">
      <w:pPr>
        <w:tabs>
          <w:tab w:val="left" w:pos="540"/>
          <w:tab w:val="left" w:pos="900"/>
        </w:tabs>
        <w:spacing w:line="240" w:lineRule="auto"/>
        <w:ind w:left="900" w:hanging="54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sidR="13013F32">
        <w:rPr>
          <w:rFonts w:ascii="Segoe UI Symbol" w:hAnsi="Segoe UI Symbol" w:eastAsia="Calibri" w:cs="Segoe UI Symbol"/>
          <w:color w:val="000000" w:themeColor="text1"/>
        </w:rPr>
        <w:t xml:space="preserve"> </w:t>
      </w:r>
      <w:r w:rsidRPr="2411D5D7">
        <w:rPr>
          <w:rFonts w:ascii="Calibri" w:hAnsi="Calibri" w:eastAsia="Calibri" w:cs="Calibri"/>
          <w:color w:val="000000" w:themeColor="text1"/>
        </w:rPr>
        <w:t>Yes</w:t>
      </w:r>
    </w:p>
    <w:p w:rsidR="0004685D" w:rsidP="0091672E" w:rsidRDefault="0004685D" w14:paraId="63B33D3F" w14:textId="2F22E4E8">
      <w:pPr>
        <w:tabs>
          <w:tab w:val="left" w:pos="540"/>
          <w:tab w:val="left" w:pos="900"/>
        </w:tabs>
        <w:spacing w:line="240" w:lineRule="auto"/>
        <w:ind w:left="900" w:hanging="54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sidR="0B3B86AA">
        <w:rPr>
          <w:rFonts w:ascii="Segoe UI Symbol" w:hAnsi="Segoe UI Symbol" w:eastAsia="Calibri" w:cs="Segoe UI Symbol"/>
          <w:color w:val="000000" w:themeColor="text1"/>
        </w:rPr>
        <w:t xml:space="preserve"> </w:t>
      </w:r>
      <w:r w:rsidRPr="2411D5D7">
        <w:rPr>
          <w:rFonts w:ascii="Calibri" w:hAnsi="Calibri" w:eastAsia="Calibri" w:cs="Calibri"/>
          <w:color w:val="000000" w:themeColor="text1"/>
        </w:rPr>
        <w:t>No</w:t>
      </w:r>
    </w:p>
    <w:p w:rsidRPr="0004685D" w:rsidR="0004685D" w:rsidP="33634CCE" w:rsidRDefault="004F2E9D" w14:paraId="3B1AF5F3" w14:textId="2DD46086" w14:noSpellErr="1">
      <w:pPr>
        <w:pStyle w:val="Normal"/>
        <w:suppressLineNumbers w:val="0"/>
        <w:tabs>
          <w:tab w:val="left" w:leader="none" w:pos="360"/>
          <w:tab w:val="left" w:leader="none" w:pos="900"/>
        </w:tabs>
        <w:bidi w:val="0"/>
        <w:spacing w:before="0" w:beforeAutospacing="off" w:after="160" w:afterAutospacing="off" w:line="240" w:lineRule="auto"/>
        <w:ind w:left="900" w:right="0" w:hanging="540"/>
        <w:jc w:val="left"/>
        <w:rPr>
          <w:rFonts w:ascii="Segoe UI Symbol" w:hAnsi="Segoe UI Symbol" w:eastAsia="Calibri" w:cs="Segoe UI Symbol"/>
          <w:color w:val="000000" w:themeColor="text1" w:themeTint="FF" w:themeShade="FF"/>
        </w:rPr>
      </w:pPr>
      <w:r w:rsidRPr="33634CCE" w:rsidR="0004685D">
        <w:rPr>
          <w:rFonts w:ascii="Segoe UI Symbol" w:hAnsi="Segoe UI Symbol" w:eastAsia="Calibri" w:cs="Segoe UI Symbol"/>
          <w:color w:val="000000" w:themeColor="text1" w:themeTint="FF" w:themeShade="FF"/>
        </w:rPr>
        <w:t>☐</w:t>
      </w:r>
      <w:r w:rsidRPr="33634CCE" w:rsidR="0004685D">
        <w:rPr>
          <w:rFonts w:ascii="Segoe UI Symbol" w:hAnsi="Segoe UI Symbol" w:eastAsia="Calibri" w:cs="Segoe UI Symbol"/>
          <w:color w:val="000000" w:themeColor="text1" w:themeTint="FF" w:themeShade="FF"/>
        </w:rPr>
        <w:t xml:space="preserve"> N/A (for OT programs)</w:t>
      </w:r>
    </w:p>
    <w:p w:rsidR="406F8A79" w:rsidP="0091672E" w:rsidRDefault="024BE57A" w14:paraId="34993CFB" w14:textId="200964A4">
      <w:pPr>
        <w:pStyle w:val="ListParagraph"/>
        <w:numPr>
          <w:ilvl w:val="0"/>
          <w:numId w:val="9"/>
        </w:numPr>
        <w:tabs>
          <w:tab w:val="left" w:pos="540"/>
          <w:tab w:val="left" w:pos="900"/>
        </w:tabs>
        <w:spacing w:line="240" w:lineRule="auto"/>
      </w:pPr>
      <w:r w:rsidRPr="006C7D18">
        <w:rPr>
          <w:rFonts w:ascii="Calibri" w:hAnsi="Calibri" w:eastAsia="Calibri" w:cs="Calibri"/>
          <w:color w:val="000000" w:themeColor="text1"/>
        </w:rPr>
        <w:t>If you are an OTA-B program</w:t>
      </w:r>
      <w:r w:rsidRPr="006C7D18" w:rsidR="3A07414F">
        <w:rPr>
          <w:rFonts w:ascii="Calibri" w:hAnsi="Calibri" w:eastAsia="Calibri" w:cs="Calibri"/>
          <w:color w:val="000000" w:themeColor="text1"/>
        </w:rPr>
        <w:t>,</w:t>
      </w:r>
      <w:r w:rsidRPr="006C7D18">
        <w:rPr>
          <w:rFonts w:ascii="Calibri" w:hAnsi="Calibri" w:eastAsia="Calibri" w:cs="Calibri"/>
          <w:color w:val="000000" w:themeColor="text1"/>
        </w:rPr>
        <w:t xml:space="preserve"> do you currently have </w:t>
      </w:r>
      <w:r>
        <w:t>at least three full-time equivalent (FTE) faculty positions at each accredited location where the program is offered</w:t>
      </w:r>
      <w:r w:rsidRPr="000B0C1C" w:rsidR="000B0C1C">
        <w:t xml:space="preserve"> </w:t>
      </w:r>
      <w:r w:rsidR="000B0C1C">
        <w:t xml:space="preserve">in accordance with </w:t>
      </w:r>
      <w:r w:rsidR="00F02E90">
        <w:t xml:space="preserve">2018 </w:t>
      </w:r>
      <w:r w:rsidR="000B0C1C">
        <w:t>Standard A.2.2. FTE Faculty Composition?</w:t>
      </w:r>
    </w:p>
    <w:p w:rsidR="0004685D" w:rsidP="0091672E" w:rsidRDefault="0004685D" w14:paraId="33F48474" w14:textId="00142ED9">
      <w:pPr>
        <w:tabs>
          <w:tab w:val="left" w:pos="540"/>
          <w:tab w:val="left" w:pos="900"/>
        </w:tabs>
        <w:spacing w:line="240" w:lineRule="auto"/>
        <w:ind w:left="900" w:hanging="54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sidR="5B002051">
        <w:rPr>
          <w:rFonts w:ascii="Segoe UI Symbol" w:hAnsi="Segoe UI Symbol" w:eastAsia="Calibri" w:cs="Segoe UI Symbol"/>
          <w:color w:val="000000" w:themeColor="text1"/>
        </w:rPr>
        <w:t xml:space="preserve"> </w:t>
      </w:r>
      <w:r w:rsidRPr="2411D5D7">
        <w:rPr>
          <w:rFonts w:ascii="Calibri" w:hAnsi="Calibri" w:eastAsia="Calibri" w:cs="Calibri"/>
          <w:color w:val="000000" w:themeColor="text1"/>
        </w:rPr>
        <w:t>Yes</w:t>
      </w:r>
    </w:p>
    <w:p w:rsidR="0004685D" w:rsidP="0091672E" w:rsidRDefault="0004685D" w14:paraId="468A251D" w14:textId="0FDE6414">
      <w:pPr>
        <w:tabs>
          <w:tab w:val="left" w:pos="540"/>
          <w:tab w:val="left" w:pos="900"/>
        </w:tabs>
        <w:spacing w:line="240" w:lineRule="auto"/>
        <w:ind w:left="900" w:hanging="54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sidR="037A671C">
        <w:rPr>
          <w:rFonts w:ascii="Segoe UI Symbol" w:hAnsi="Segoe UI Symbol" w:eastAsia="Calibri" w:cs="Segoe UI Symbol"/>
          <w:color w:val="000000" w:themeColor="text1"/>
        </w:rPr>
        <w:t xml:space="preserve"> </w:t>
      </w:r>
      <w:r w:rsidRPr="2411D5D7">
        <w:rPr>
          <w:rFonts w:ascii="Calibri" w:hAnsi="Calibri" w:eastAsia="Calibri" w:cs="Calibri"/>
          <w:color w:val="000000" w:themeColor="text1"/>
        </w:rPr>
        <w:t>No</w:t>
      </w:r>
    </w:p>
    <w:p w:rsidRPr="0004685D" w:rsidR="0004685D" w:rsidP="33634CCE" w:rsidRDefault="004F2E9D" w14:paraId="3D16EFA6" w14:textId="296F4D7F" w14:noSpellErr="1">
      <w:pPr>
        <w:pStyle w:val="Normal"/>
        <w:suppressLineNumbers w:val="0"/>
        <w:tabs>
          <w:tab w:val="left" w:leader="none" w:pos="360"/>
          <w:tab w:val="left" w:leader="none" w:pos="900"/>
        </w:tabs>
        <w:bidi w:val="0"/>
        <w:spacing w:before="0" w:beforeAutospacing="off" w:after="160" w:afterAutospacing="off" w:line="240" w:lineRule="auto"/>
        <w:ind w:left="900" w:right="0" w:hanging="540"/>
        <w:jc w:val="left"/>
        <w:rPr>
          <w:rFonts w:ascii="Segoe UI Symbol" w:hAnsi="Segoe UI Symbol" w:eastAsia="Calibri" w:cs="Segoe UI Symbol"/>
          <w:color w:val="000000" w:themeColor="text1" w:themeTint="FF" w:themeShade="FF"/>
        </w:rPr>
      </w:pPr>
      <w:r w:rsidRPr="33634CCE" w:rsidR="0004685D">
        <w:rPr>
          <w:rFonts w:ascii="Segoe UI Symbol" w:hAnsi="Segoe UI Symbol" w:eastAsia="Calibri" w:cs="Segoe UI Symbol"/>
          <w:color w:val="000000" w:themeColor="text1" w:themeTint="FF" w:themeShade="FF"/>
        </w:rPr>
        <w:t>☐</w:t>
      </w:r>
      <w:r w:rsidRPr="33634CCE" w:rsidR="0004685D">
        <w:rPr>
          <w:rFonts w:ascii="Segoe UI Symbol" w:hAnsi="Segoe UI Symbol" w:eastAsia="Calibri" w:cs="Segoe UI Symbol"/>
          <w:color w:val="000000" w:themeColor="text1" w:themeTint="FF" w:themeShade="FF"/>
        </w:rPr>
        <w:t xml:space="preserve"> N/A (for OT programs)</w:t>
      </w:r>
    </w:p>
    <w:p w:rsidRPr="006C7D18" w:rsidR="123A55CD" w:rsidP="0091672E" w:rsidRDefault="123A55CD" w14:paraId="1760455F" w14:textId="776C10F5">
      <w:pPr>
        <w:pStyle w:val="ListParagraph"/>
        <w:numPr>
          <w:ilvl w:val="0"/>
          <w:numId w:val="9"/>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What is the program's average faculty-student ratio in lab courses during this reporting period (for an average ratio of 1 faculty member per 10 students, enter 1:10, for an average ratio of 2 faculty members per 30 students, enter 1:15, for an average ratio of 2.5 faculty members per 30 students, enter 1:12):</w:t>
      </w:r>
    </w:p>
    <w:p w:rsidR="05C037E2" w:rsidP="0091672E" w:rsidRDefault="123A55CD" w14:paraId="30AF35FC" w14:textId="26662790">
      <w:pPr>
        <w:tabs>
          <w:tab w:val="left" w:pos="540"/>
          <w:tab w:val="left" w:pos="900"/>
          <w:tab w:val="left" w:pos="1080"/>
        </w:tabs>
        <w:spacing w:line="240" w:lineRule="auto"/>
        <w:ind w:left="900" w:hanging="450"/>
        <w:contextualSpacing/>
        <w:rPr>
          <w:rFonts w:ascii="Calibri" w:hAnsi="Calibri" w:eastAsia="Calibri" w:cs="Calibri"/>
          <w:color w:val="000000" w:themeColor="text1"/>
        </w:rPr>
      </w:pPr>
      <w:r w:rsidRPr="6B15128B" w:rsidR="123A55CD">
        <w:rPr>
          <w:rFonts w:ascii="Calibri" w:hAnsi="Calibri" w:eastAsia="Calibri" w:cs="Calibri"/>
          <w:color w:val="000000" w:themeColor="text1" w:themeTint="FF" w:themeShade="FF"/>
        </w:rPr>
        <w:t>Average faculty-student ratio in lab courses __________</w:t>
      </w:r>
    </w:p>
    <w:p w:rsidR="6B15128B" w:rsidP="6B15128B" w:rsidRDefault="6B15128B" w14:paraId="5EFFE25A" w14:textId="4718DC20">
      <w:pPr>
        <w:tabs>
          <w:tab w:val="left" w:leader="none" w:pos="540"/>
          <w:tab w:val="left" w:leader="none" w:pos="900"/>
          <w:tab w:val="left" w:leader="none" w:pos="1080"/>
        </w:tabs>
        <w:spacing w:line="240" w:lineRule="auto"/>
        <w:ind w:left="900" w:hanging="450"/>
        <w:contextualSpacing/>
        <w:rPr>
          <w:rFonts w:ascii="Calibri" w:hAnsi="Calibri" w:eastAsia="Calibri" w:cs="Calibri"/>
          <w:color w:val="000000" w:themeColor="text1" w:themeTint="FF" w:themeShade="FF"/>
        </w:rPr>
      </w:pPr>
    </w:p>
    <w:p w:rsidR="2F2C915A" w:rsidP="6B15128B" w:rsidRDefault="2F2C915A" w14:paraId="47A8A6AE" w14:textId="02EAF03E">
      <w:pPr>
        <w:tabs>
          <w:tab w:val="left" w:leader="none" w:pos="540"/>
          <w:tab w:val="left" w:leader="none" w:pos="900"/>
          <w:tab w:val="left" w:leader="none" w:pos="1080"/>
        </w:tabs>
        <w:spacing w:line="240" w:lineRule="auto"/>
        <w:ind w:left="900" w:hanging="450"/>
        <w:contextualSpacing/>
        <w:rPr>
          <w:rFonts w:ascii="Calibri" w:hAnsi="Calibri" w:eastAsia="Calibri" w:cs="Calibri"/>
          <w:color w:val="000000" w:themeColor="text1" w:themeTint="FF" w:themeShade="FF"/>
        </w:rPr>
      </w:pPr>
      <w:r w:rsidRPr="6B15128B" w:rsidR="2F2C915A">
        <w:rPr>
          <w:rFonts w:ascii="Calibri" w:hAnsi="Calibri" w:eastAsia="Calibri" w:cs="Calibri"/>
          <w:color w:val="000000" w:themeColor="text1" w:themeTint="FF" w:themeShade="FF"/>
        </w:rPr>
        <w:t xml:space="preserve">If the program’s faculty-student ratio in lab courses is more than 1:15, please provide a rationale: </w:t>
      </w:r>
    </w:p>
    <w:p w:rsidRPr="006C7D18" w:rsidR="123A55CD" w:rsidP="0091672E" w:rsidRDefault="123A55CD" w14:paraId="141ADBC2" w14:textId="28E149F3">
      <w:pPr>
        <w:pStyle w:val="ListParagraph"/>
        <w:numPr>
          <w:ilvl w:val="0"/>
          <w:numId w:val="9"/>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 xml:space="preserve">Are all core faculty who are occupational therapists or occupational therapy assistants currently licensed or otherwise regulated in the state or jurisdiction in which the program is located? </w:t>
      </w:r>
    </w:p>
    <w:p w:rsidR="123A55CD" w:rsidP="0091672E" w:rsidRDefault="123A55CD" w14:paraId="4A5F65A9" w14:textId="7C0C0EBB">
      <w:pPr>
        <w:tabs>
          <w:tab w:val="left" w:pos="540"/>
          <w:tab w:val="left" w:pos="900"/>
        </w:tabs>
        <w:spacing w:line="240" w:lineRule="auto"/>
        <w:ind w:left="900" w:hanging="54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sidR="760BFAB9">
        <w:rPr>
          <w:rFonts w:ascii="Segoe UI Symbol" w:hAnsi="Segoe UI Symbol" w:eastAsia="Calibri" w:cs="Segoe UI Symbol"/>
          <w:color w:val="000000" w:themeColor="text1"/>
        </w:rPr>
        <w:t xml:space="preserve"> </w:t>
      </w:r>
      <w:r w:rsidRPr="2411D5D7">
        <w:rPr>
          <w:rFonts w:ascii="Calibri" w:hAnsi="Calibri" w:eastAsia="Calibri" w:cs="Calibri"/>
          <w:color w:val="000000" w:themeColor="text1"/>
        </w:rPr>
        <w:t>Yes</w:t>
      </w:r>
    </w:p>
    <w:p w:rsidR="123A55CD" w:rsidP="0091672E" w:rsidRDefault="123A55CD" w14:paraId="1C2DFD29" w14:textId="7F67522E">
      <w:pPr>
        <w:tabs>
          <w:tab w:val="left" w:pos="540"/>
          <w:tab w:val="left" w:pos="900"/>
        </w:tabs>
        <w:spacing w:line="240" w:lineRule="auto"/>
        <w:ind w:left="900" w:hanging="540"/>
        <w:rPr>
          <w:rFonts w:ascii="Calibri" w:hAnsi="Calibri" w:eastAsia="Calibri" w:cs="Calibri"/>
          <w:color w:val="000000" w:themeColor="text1"/>
        </w:rPr>
      </w:pPr>
      <w:r w:rsidRPr="2411D5D7">
        <w:rPr>
          <w:rFonts w:ascii="Calibri" w:hAnsi="Calibri" w:eastAsia="Calibri" w:cs="Calibri"/>
          <w:color w:val="000000" w:themeColor="text1"/>
        </w:rPr>
        <w:t>☐</w:t>
      </w:r>
      <w:r w:rsidRPr="2411D5D7" w:rsidR="5A4C3348">
        <w:rPr>
          <w:rFonts w:ascii="Calibri" w:hAnsi="Calibri" w:eastAsia="Calibri" w:cs="Calibri"/>
          <w:color w:val="000000" w:themeColor="text1"/>
        </w:rPr>
        <w:t xml:space="preserve"> </w:t>
      </w:r>
      <w:r w:rsidRPr="2411D5D7">
        <w:rPr>
          <w:rFonts w:ascii="Calibri" w:hAnsi="Calibri" w:eastAsia="Calibri" w:cs="Calibri"/>
          <w:color w:val="000000" w:themeColor="text1"/>
        </w:rPr>
        <w:t>No</w:t>
      </w:r>
    </w:p>
    <w:p w:rsidR="123A55CD" w:rsidP="0091672E" w:rsidRDefault="004F2E9D" w14:paraId="7F6E9D68" w14:textId="7047C844">
      <w:pPr>
        <w:tabs>
          <w:tab w:val="left" w:pos="360"/>
          <w:tab w:val="left" w:pos="720"/>
        </w:tabs>
        <w:spacing w:line="240" w:lineRule="auto"/>
        <w:rPr>
          <w:rFonts w:ascii="Calibri" w:hAnsi="Calibri" w:eastAsia="Calibri" w:cs="Calibri"/>
          <w:color w:val="000000" w:themeColor="text1"/>
        </w:rPr>
      </w:pPr>
      <w:r>
        <w:rPr>
          <w:rFonts w:ascii="Calibri" w:hAnsi="Calibri" w:eastAsia="Calibri" w:cs="Calibri"/>
          <w:color w:val="000000" w:themeColor="text1"/>
        </w:rPr>
        <w:tab/>
      </w:r>
      <w:r w:rsidRPr="05C037E2" w:rsidR="123A55CD">
        <w:rPr>
          <w:rFonts w:ascii="Calibri" w:hAnsi="Calibri" w:eastAsia="Calibri" w:cs="Calibri"/>
          <w:color w:val="000000" w:themeColor="text1"/>
        </w:rPr>
        <w:t xml:space="preserve">If no, please explain: </w:t>
      </w:r>
    </w:p>
    <w:p w:rsidRPr="006C7D18" w:rsidR="123A55CD" w:rsidP="0091672E" w:rsidRDefault="123A55CD" w14:paraId="4A8F3E39" w14:textId="38CACBEF">
      <w:pPr>
        <w:pStyle w:val="ListParagraph"/>
        <w:numPr>
          <w:ilvl w:val="0"/>
          <w:numId w:val="9"/>
        </w:numPr>
        <w:tabs>
          <w:tab w:val="left" w:pos="540"/>
        </w:tabs>
        <w:spacing w:line="240" w:lineRule="auto"/>
        <w:rPr>
          <w:rFonts w:ascii="Calibri" w:hAnsi="Calibri" w:eastAsia="Calibri" w:cs="Calibri"/>
          <w:color w:val="000000" w:themeColor="text1"/>
        </w:rPr>
      </w:pPr>
      <w:r w:rsidRPr="006C7D18">
        <w:rPr>
          <w:rFonts w:ascii="Calibri" w:hAnsi="Calibri" w:eastAsia="Calibri" w:cs="Calibri"/>
          <w:color w:val="000000" w:themeColor="text1"/>
          <w:lang w:val="en"/>
        </w:rPr>
        <w:t>Do all full-time faculty in the program</w:t>
      </w:r>
      <w:r w:rsidRPr="006C7D18">
        <w:rPr>
          <w:rFonts w:ascii="Calibri" w:hAnsi="Calibri" w:eastAsia="Calibri" w:cs="Calibri"/>
          <w:color w:val="000000" w:themeColor="text1"/>
        </w:rPr>
        <w:t xml:space="preserve"> hold the minimum degree required by 2018 Standard A.2.7. that was awarded by an institution that is accredited by a USDE-recognized institutional accrediting body?</w:t>
      </w:r>
    </w:p>
    <w:p w:rsidR="123A55CD" w:rsidP="0091672E" w:rsidRDefault="123A55CD" w14:paraId="3EBEC277" w14:textId="260BD615">
      <w:pPr>
        <w:tabs>
          <w:tab w:val="left" w:pos="900"/>
        </w:tabs>
        <w:spacing w:line="240" w:lineRule="auto"/>
        <w:ind w:left="900" w:hanging="54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sidR="18305E3A">
        <w:rPr>
          <w:rFonts w:ascii="Segoe UI Symbol" w:hAnsi="Segoe UI Symbol" w:eastAsia="Calibri" w:cs="Segoe UI Symbol"/>
          <w:color w:val="000000" w:themeColor="text1"/>
        </w:rPr>
        <w:t xml:space="preserve"> </w:t>
      </w:r>
      <w:r w:rsidRPr="2411D5D7">
        <w:rPr>
          <w:rFonts w:ascii="Calibri" w:hAnsi="Calibri" w:eastAsia="Calibri" w:cs="Calibri"/>
          <w:color w:val="000000" w:themeColor="text1"/>
        </w:rPr>
        <w:t>Yes</w:t>
      </w:r>
    </w:p>
    <w:p w:rsidR="123A55CD" w:rsidP="0091672E" w:rsidRDefault="123A55CD" w14:paraId="795ACF0E" w14:textId="32C1A45D">
      <w:pPr>
        <w:tabs>
          <w:tab w:val="left" w:pos="900"/>
        </w:tabs>
        <w:spacing w:line="240" w:lineRule="auto"/>
        <w:ind w:left="900" w:hanging="540"/>
        <w:rPr>
          <w:rFonts w:ascii="Calibri" w:hAnsi="Calibri" w:eastAsia="Calibri" w:cs="Calibri"/>
          <w:color w:val="000000" w:themeColor="text1"/>
        </w:rPr>
      </w:pPr>
      <w:r w:rsidRPr="2411D5D7">
        <w:rPr>
          <w:rFonts w:ascii="Calibri" w:hAnsi="Calibri" w:eastAsia="Calibri" w:cs="Calibri"/>
          <w:color w:val="000000" w:themeColor="text1"/>
        </w:rPr>
        <w:t>☐</w:t>
      </w:r>
      <w:r w:rsidRPr="2411D5D7" w:rsidR="55117855">
        <w:rPr>
          <w:rFonts w:ascii="Calibri" w:hAnsi="Calibri" w:eastAsia="Calibri" w:cs="Calibri"/>
          <w:color w:val="000000" w:themeColor="text1"/>
        </w:rPr>
        <w:t xml:space="preserve"> </w:t>
      </w:r>
      <w:r w:rsidRPr="2411D5D7">
        <w:rPr>
          <w:rFonts w:ascii="Calibri" w:hAnsi="Calibri" w:eastAsia="Calibri" w:cs="Calibri"/>
          <w:color w:val="000000" w:themeColor="text1"/>
        </w:rPr>
        <w:t>No</w:t>
      </w:r>
    </w:p>
    <w:p w:rsidR="123A55CD" w:rsidP="33634CCE" w:rsidRDefault="004F2E9D" w14:paraId="6D7F2C10" w14:textId="36BA0C33" w14:noSpellErr="1">
      <w:pPr>
        <w:pStyle w:val="Normal"/>
        <w:suppressLineNumbers w:val="0"/>
        <w:bidi w:val="0"/>
        <w:spacing w:before="0" w:beforeAutospacing="off" w:after="160" w:afterAutospacing="off" w:line="240" w:lineRule="auto"/>
        <w:ind w:left="900" w:right="0" w:hanging="540"/>
        <w:jc w:val="left"/>
        <w:rPr>
          <w:rFonts w:ascii="Calibri" w:hAnsi="Calibri" w:eastAsia="Calibri" w:cs="Calibri"/>
          <w:color w:val="000000" w:themeColor="text1" w:themeTint="FF" w:themeShade="FF"/>
        </w:rPr>
      </w:pPr>
      <w:r w:rsidRPr="33634CCE" w:rsidR="123A55CD">
        <w:rPr>
          <w:rFonts w:ascii="Calibri" w:hAnsi="Calibri" w:eastAsia="Calibri" w:cs="Calibri"/>
          <w:color w:val="000000" w:themeColor="text1" w:themeTint="FF" w:themeShade="FF"/>
        </w:rPr>
        <w:t xml:space="preserve">If no, please explain: </w:t>
      </w:r>
    </w:p>
    <w:p w:rsidR="123A55CD" w:rsidP="0091672E" w:rsidRDefault="123A55CD" w14:paraId="3F14A769" w14:textId="3220E9F4">
      <w:pPr>
        <w:keepNext/>
        <w:keepLines/>
        <w:tabs>
          <w:tab w:val="left" w:pos="540"/>
          <w:tab w:val="left" w:pos="900"/>
        </w:tabs>
        <w:spacing w:line="240" w:lineRule="auto"/>
        <w:rPr>
          <w:rFonts w:ascii="Calibri" w:hAnsi="Calibri" w:eastAsia="Calibri" w:cs="Calibri"/>
          <w:color w:val="000000" w:themeColor="text1"/>
        </w:rPr>
      </w:pPr>
      <w:r w:rsidRPr="05C037E2">
        <w:rPr>
          <w:rFonts w:ascii="Calibri" w:hAnsi="Calibri" w:eastAsia="Calibri" w:cs="Calibri"/>
          <w:b/>
          <w:bCs/>
          <w:color w:val="000000" w:themeColor="text1"/>
          <w:u w:val="single"/>
        </w:rPr>
        <w:t>SECTION IV: Program Operations</w:t>
      </w:r>
    </w:p>
    <w:p w:rsidRPr="006C7D18" w:rsidR="123A55CD" w:rsidP="0091672E" w:rsidRDefault="123A55CD" w14:paraId="23195F69" w14:textId="38C8CCF7">
      <w:pPr>
        <w:pStyle w:val="ListParagraph"/>
        <w:keepNext/>
        <w:keepLines/>
        <w:numPr>
          <w:ilvl w:val="0"/>
          <w:numId w:val="10"/>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 xml:space="preserve">Have there been any changes to your budget </w:t>
      </w:r>
      <w:r w:rsidRPr="006C7D18" w:rsidR="1ED3DAF6">
        <w:rPr>
          <w:rFonts w:ascii="Calibri" w:hAnsi="Calibri" w:eastAsia="Calibri" w:cs="Calibri"/>
          <w:color w:val="000000" w:themeColor="text1"/>
        </w:rPr>
        <w:t xml:space="preserve">that have </w:t>
      </w:r>
      <w:r w:rsidRPr="006C7D18" w:rsidR="1ED3DAF6">
        <w:rPr>
          <w:rFonts w:ascii="Calibri" w:hAnsi="Calibri" w:eastAsia="Calibri" w:cs="Calibri"/>
          <w:b/>
          <w:bCs/>
          <w:color w:val="000000" w:themeColor="text1"/>
        </w:rPr>
        <w:t>negatively</w:t>
      </w:r>
      <w:r w:rsidRPr="006C7D18" w:rsidR="1ED3DAF6">
        <w:rPr>
          <w:rFonts w:ascii="Calibri" w:hAnsi="Calibri" w:eastAsia="Calibri" w:cs="Calibri"/>
          <w:color w:val="000000" w:themeColor="text1"/>
        </w:rPr>
        <w:t xml:space="preserve"> impacted the operations of your program </w:t>
      </w:r>
      <w:r w:rsidRPr="006C7D18">
        <w:rPr>
          <w:rFonts w:ascii="Calibri" w:hAnsi="Calibri" w:eastAsia="Calibri" w:cs="Calibri"/>
          <w:color w:val="000000" w:themeColor="text1"/>
        </w:rPr>
        <w:t xml:space="preserve">since your last report? </w:t>
      </w:r>
    </w:p>
    <w:p w:rsidR="123A55CD" w:rsidP="0091672E" w:rsidRDefault="123A55CD" w14:paraId="2A497E32" w14:textId="58052684">
      <w:pPr>
        <w:tabs>
          <w:tab w:val="left" w:pos="540"/>
          <w:tab w:val="left" w:pos="900"/>
        </w:tabs>
        <w:spacing w:line="240" w:lineRule="auto"/>
        <w:ind w:left="900" w:hanging="54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sidR="738577E5">
        <w:rPr>
          <w:rFonts w:ascii="Segoe UI Symbol" w:hAnsi="Segoe UI Symbol" w:eastAsia="Calibri" w:cs="Segoe UI Symbol"/>
          <w:color w:val="000000" w:themeColor="text1"/>
        </w:rPr>
        <w:t xml:space="preserve"> </w:t>
      </w:r>
      <w:r w:rsidRPr="2411D5D7">
        <w:rPr>
          <w:rFonts w:ascii="Calibri" w:hAnsi="Calibri" w:eastAsia="Calibri" w:cs="Calibri"/>
          <w:color w:val="000000" w:themeColor="text1"/>
        </w:rPr>
        <w:t>Yes</w:t>
      </w:r>
    </w:p>
    <w:p w:rsidR="05C037E2" w:rsidP="0091672E" w:rsidRDefault="123A55CD" w14:paraId="50960C2C" w14:textId="7B94087C">
      <w:pPr>
        <w:tabs>
          <w:tab w:val="left" w:pos="540"/>
          <w:tab w:val="left" w:pos="900"/>
        </w:tabs>
        <w:spacing w:line="240" w:lineRule="auto"/>
        <w:ind w:left="900" w:hanging="540"/>
        <w:rPr>
          <w:rFonts w:ascii="Calibri" w:hAnsi="Calibri" w:eastAsia="Calibri" w:cs="Calibri"/>
          <w:color w:val="000000" w:themeColor="text1"/>
        </w:rPr>
      </w:pPr>
      <w:r w:rsidRPr="2411D5D7">
        <w:rPr>
          <w:rFonts w:ascii="Calibri" w:hAnsi="Calibri" w:eastAsia="Calibri" w:cs="Calibri"/>
          <w:color w:val="000000" w:themeColor="text1"/>
        </w:rPr>
        <w:t>☐</w:t>
      </w:r>
      <w:r w:rsidRPr="2411D5D7" w:rsidR="3C0F47F7">
        <w:rPr>
          <w:rFonts w:ascii="Calibri" w:hAnsi="Calibri" w:eastAsia="Calibri" w:cs="Calibri"/>
          <w:color w:val="000000" w:themeColor="text1"/>
        </w:rPr>
        <w:t xml:space="preserve"> </w:t>
      </w:r>
      <w:r w:rsidRPr="2411D5D7">
        <w:rPr>
          <w:rFonts w:ascii="Calibri" w:hAnsi="Calibri" w:eastAsia="Calibri" w:cs="Calibri"/>
          <w:color w:val="000000" w:themeColor="text1"/>
        </w:rPr>
        <w:t>No</w:t>
      </w:r>
    </w:p>
    <w:p w:rsidR="03F1EAD3" w:rsidP="0091672E" w:rsidRDefault="004F2E9D" w14:paraId="20FB0C9A" w14:textId="2AAF6DAE">
      <w:pPr>
        <w:tabs>
          <w:tab w:val="left" w:pos="360"/>
          <w:tab w:val="left" w:pos="900"/>
        </w:tabs>
        <w:spacing w:line="240" w:lineRule="auto"/>
        <w:rPr>
          <w:rFonts w:ascii="Calibri" w:hAnsi="Calibri" w:eastAsia="Calibri" w:cs="Calibri"/>
          <w:color w:val="000000" w:themeColor="text1"/>
        </w:rPr>
      </w:pPr>
      <w:r>
        <w:rPr>
          <w:rFonts w:ascii="Calibri" w:hAnsi="Calibri" w:eastAsia="Calibri" w:cs="Calibri"/>
          <w:color w:val="000000" w:themeColor="text1"/>
        </w:rPr>
        <w:tab/>
      </w:r>
      <w:r w:rsidRPr="406F8A79" w:rsidR="123A55CD">
        <w:rPr>
          <w:rFonts w:ascii="Calibri" w:hAnsi="Calibri" w:eastAsia="Calibri" w:cs="Calibri"/>
          <w:color w:val="000000" w:themeColor="text1"/>
        </w:rPr>
        <w:t xml:space="preserve">If </w:t>
      </w:r>
      <w:r w:rsidRPr="406F8A79" w:rsidR="005A494E">
        <w:rPr>
          <w:rFonts w:ascii="Calibri" w:hAnsi="Calibri" w:eastAsia="Calibri" w:cs="Calibri"/>
          <w:color w:val="000000" w:themeColor="text1"/>
        </w:rPr>
        <w:t>yes, explain</w:t>
      </w:r>
      <w:r w:rsidRPr="406F8A79" w:rsidR="3251B363">
        <w:rPr>
          <w:rFonts w:ascii="Calibri" w:hAnsi="Calibri" w:eastAsia="Calibri" w:cs="Calibri"/>
          <w:color w:val="000000" w:themeColor="text1"/>
        </w:rPr>
        <w:t>:</w:t>
      </w:r>
    </w:p>
    <w:p w:rsidRPr="006C7D18" w:rsidR="123A55CD" w:rsidP="0091672E" w:rsidRDefault="123A55CD" w14:paraId="148069B0" w14:textId="52A9F76B">
      <w:pPr>
        <w:pStyle w:val="ListParagraph"/>
        <w:keepNext/>
        <w:keepLines/>
        <w:numPr>
          <w:ilvl w:val="0"/>
          <w:numId w:val="10"/>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Has your program been awarded federal funds or a grant that requires accreditation by ACOTE?</w:t>
      </w:r>
    </w:p>
    <w:p w:rsidR="123A55CD" w:rsidP="0091672E" w:rsidRDefault="123A55CD" w14:paraId="5620D7B7" w14:textId="11D4F75A">
      <w:pPr>
        <w:tabs>
          <w:tab w:val="left" w:pos="540"/>
          <w:tab w:val="left" w:pos="900"/>
        </w:tabs>
        <w:spacing w:line="240" w:lineRule="auto"/>
        <w:ind w:left="900" w:hanging="54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sidR="2A007C11">
        <w:rPr>
          <w:rFonts w:ascii="Segoe UI Symbol" w:hAnsi="Segoe UI Symbol" w:eastAsia="Calibri" w:cs="Segoe UI Symbol"/>
          <w:color w:val="000000" w:themeColor="text1"/>
        </w:rPr>
        <w:t xml:space="preserve"> </w:t>
      </w:r>
      <w:r w:rsidRPr="2411D5D7">
        <w:rPr>
          <w:rFonts w:ascii="Calibri" w:hAnsi="Calibri" w:eastAsia="Calibri" w:cs="Calibri"/>
          <w:color w:val="000000" w:themeColor="text1"/>
        </w:rPr>
        <w:t>Yes</w:t>
      </w:r>
    </w:p>
    <w:p w:rsidR="05C037E2" w:rsidP="0091672E" w:rsidRDefault="123A55CD" w14:paraId="1528D783" w14:textId="4D3041D1">
      <w:pPr>
        <w:tabs>
          <w:tab w:val="left" w:pos="540"/>
          <w:tab w:val="left" w:pos="900"/>
        </w:tabs>
        <w:spacing w:line="240" w:lineRule="auto"/>
        <w:ind w:left="900" w:hanging="540"/>
        <w:rPr>
          <w:rFonts w:ascii="Calibri" w:hAnsi="Calibri" w:eastAsia="Calibri" w:cs="Calibri"/>
          <w:color w:val="000000" w:themeColor="text1"/>
        </w:rPr>
      </w:pPr>
      <w:r w:rsidRPr="2411D5D7">
        <w:rPr>
          <w:rFonts w:ascii="Calibri" w:hAnsi="Calibri" w:eastAsia="Calibri" w:cs="Calibri"/>
          <w:color w:val="000000" w:themeColor="text1"/>
        </w:rPr>
        <w:t>☐</w:t>
      </w:r>
      <w:r w:rsidRPr="2411D5D7" w:rsidR="3943B351">
        <w:rPr>
          <w:rFonts w:ascii="Calibri" w:hAnsi="Calibri" w:eastAsia="Calibri" w:cs="Calibri"/>
          <w:color w:val="000000" w:themeColor="text1"/>
        </w:rPr>
        <w:t xml:space="preserve"> </w:t>
      </w:r>
      <w:r w:rsidRPr="2411D5D7">
        <w:rPr>
          <w:rFonts w:ascii="Calibri" w:hAnsi="Calibri" w:eastAsia="Calibri" w:cs="Calibri"/>
          <w:color w:val="000000" w:themeColor="text1"/>
        </w:rPr>
        <w:t>No</w:t>
      </w:r>
    </w:p>
    <w:p w:rsidRPr="006C7D18" w:rsidR="00151C84" w:rsidP="0091672E" w:rsidRDefault="006C7D18" w14:paraId="076E2AD2" w14:textId="12494B2A">
      <w:pPr>
        <w:pStyle w:val="ListParagraph"/>
        <w:numPr>
          <w:ilvl w:val="0"/>
          <w:numId w:val="10"/>
        </w:numPr>
        <w:spacing w:line="240" w:lineRule="auto"/>
        <w:rPr>
          <w:rFonts w:ascii="Calibri" w:hAnsi="Calibri" w:eastAsia="Calibri" w:cs="Calibri"/>
          <w:color w:val="000000" w:themeColor="text1"/>
        </w:rPr>
      </w:pPr>
      <w:r>
        <w:rPr>
          <w:rFonts w:ascii="Calibri" w:hAnsi="Calibri" w:eastAsia="Calibri" w:cs="Calibri"/>
          <w:color w:val="000000" w:themeColor="text1"/>
        </w:rPr>
        <w:t>I</w:t>
      </w:r>
      <w:r w:rsidRPr="006C7D18" w:rsidR="123A55CD">
        <w:rPr>
          <w:rFonts w:ascii="Calibri" w:hAnsi="Calibri" w:eastAsia="Calibri" w:cs="Calibri"/>
          <w:color w:val="000000" w:themeColor="text1"/>
        </w:rPr>
        <w:t xml:space="preserve">f yes to IV.2., indicate the federal grant program (select N/A if you selected no to IV.2.):  </w:t>
      </w:r>
    </w:p>
    <w:p w:rsidR="123A55CD" w:rsidP="0091672E" w:rsidRDefault="123A55CD" w14:paraId="793025EF" w14:textId="0373B9E8">
      <w:pPr>
        <w:spacing w:line="240" w:lineRule="auto"/>
        <w:ind w:left="1440" w:hanging="108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sidR="79893978">
        <w:rPr>
          <w:rFonts w:ascii="Segoe UI Symbol" w:hAnsi="Segoe UI Symbol" w:eastAsia="Calibri" w:cs="Segoe UI Symbol"/>
          <w:color w:val="000000" w:themeColor="text1"/>
        </w:rPr>
        <w:t xml:space="preserve"> </w:t>
      </w:r>
      <w:r w:rsidRPr="2411D5D7">
        <w:rPr>
          <w:rFonts w:ascii="Calibri" w:hAnsi="Calibri" w:eastAsia="Calibri" w:cs="Calibri"/>
          <w:color w:val="000000" w:themeColor="text1"/>
        </w:rPr>
        <w:t xml:space="preserve">Research Enhancement Award Program (REAP) for Health Professional </w:t>
      </w:r>
      <w:r w:rsidR="00BA4F45">
        <w:rPr>
          <w:rFonts w:ascii="Calibri" w:hAnsi="Calibri" w:eastAsia="Calibri" w:cs="Calibri"/>
          <w:color w:val="000000" w:themeColor="text1"/>
        </w:rPr>
        <w:t>&amp;</w:t>
      </w:r>
      <w:r w:rsidRPr="2411D5D7">
        <w:rPr>
          <w:rFonts w:ascii="Calibri" w:hAnsi="Calibri" w:eastAsia="Calibri" w:cs="Calibri"/>
          <w:color w:val="000000" w:themeColor="text1"/>
        </w:rPr>
        <w:t xml:space="preserve"> Graduate Schools </w:t>
      </w:r>
    </w:p>
    <w:p w:rsidR="123A55CD" w:rsidP="0091672E" w:rsidRDefault="123A55CD" w14:paraId="3B99F46F" w14:textId="3312365D">
      <w:pPr>
        <w:keepNext/>
        <w:keepLines/>
        <w:tabs>
          <w:tab w:val="left" w:pos="540"/>
          <w:tab w:val="left" w:pos="900"/>
        </w:tabs>
        <w:spacing w:line="240" w:lineRule="auto"/>
        <w:ind w:left="1260" w:hanging="900"/>
        <w:rPr>
          <w:rFonts w:ascii="Calibri" w:hAnsi="Calibri" w:eastAsia="Calibri" w:cs="Calibri"/>
          <w:color w:val="000000" w:themeColor="text1"/>
        </w:rPr>
      </w:pPr>
      <w:r w:rsidRPr="2411D5D7">
        <w:rPr>
          <w:rFonts w:ascii="Calibri" w:hAnsi="Calibri" w:eastAsia="Calibri" w:cs="Calibri"/>
          <w:color w:val="000000" w:themeColor="text1"/>
        </w:rPr>
        <w:t>☐</w:t>
      </w:r>
      <w:r w:rsidRPr="2411D5D7" w:rsidR="510B41CC">
        <w:rPr>
          <w:rFonts w:ascii="Calibri" w:hAnsi="Calibri" w:eastAsia="Calibri" w:cs="Calibri"/>
          <w:color w:val="000000" w:themeColor="text1"/>
        </w:rPr>
        <w:t xml:space="preserve"> </w:t>
      </w:r>
      <w:r w:rsidRPr="2411D5D7">
        <w:rPr>
          <w:rFonts w:ascii="Calibri" w:hAnsi="Calibri" w:eastAsia="Calibri" w:cs="Calibri"/>
          <w:color w:val="000000" w:themeColor="text1"/>
        </w:rPr>
        <w:t>Allied Health Projects Grant Program</w:t>
      </w:r>
    </w:p>
    <w:p w:rsidR="123A55CD" w:rsidP="0091672E" w:rsidRDefault="123A55CD" w14:paraId="3054C8A6" w14:textId="43D46FE1">
      <w:pPr>
        <w:keepNext/>
        <w:keepLines/>
        <w:tabs>
          <w:tab w:val="left" w:pos="540"/>
          <w:tab w:val="left" w:pos="900"/>
        </w:tabs>
        <w:spacing w:line="240" w:lineRule="auto"/>
        <w:ind w:left="1260" w:hanging="900"/>
        <w:rPr>
          <w:rFonts w:ascii="Calibri" w:hAnsi="Calibri" w:eastAsia="Calibri" w:cs="Calibri"/>
          <w:color w:val="000000" w:themeColor="text1"/>
        </w:rPr>
      </w:pPr>
      <w:r w:rsidRPr="2411D5D7">
        <w:rPr>
          <w:rFonts w:ascii="Calibri" w:hAnsi="Calibri" w:eastAsia="Calibri" w:cs="Calibri"/>
          <w:color w:val="000000" w:themeColor="text1"/>
        </w:rPr>
        <w:t>☐</w:t>
      </w:r>
      <w:r w:rsidRPr="2411D5D7" w:rsidR="4E194D71">
        <w:rPr>
          <w:rFonts w:ascii="Calibri" w:hAnsi="Calibri" w:eastAsia="Calibri" w:cs="Calibri"/>
          <w:color w:val="000000" w:themeColor="text1"/>
        </w:rPr>
        <w:t xml:space="preserve"> </w:t>
      </w:r>
      <w:r w:rsidRPr="2411D5D7">
        <w:rPr>
          <w:rFonts w:ascii="Calibri" w:hAnsi="Calibri" w:eastAsia="Calibri" w:cs="Calibri"/>
          <w:color w:val="000000" w:themeColor="text1"/>
        </w:rPr>
        <w:t xml:space="preserve">Other: ________________________    </w:t>
      </w:r>
    </w:p>
    <w:p w:rsidRPr="00EB4423" w:rsidR="123A55CD" w:rsidP="00EB4423" w:rsidRDefault="123A55CD" w14:paraId="18061A61" w14:textId="6F0716A6">
      <w:pPr>
        <w:keepNext/>
        <w:keepLines/>
        <w:tabs>
          <w:tab w:val="left" w:pos="540"/>
          <w:tab w:val="left" w:pos="900"/>
        </w:tabs>
        <w:spacing w:line="240" w:lineRule="auto"/>
        <w:ind w:left="1260" w:hanging="900"/>
        <w:rPr>
          <w:rFonts w:ascii="Calibri" w:hAnsi="Calibri" w:eastAsia="Calibri" w:cs="Calibri"/>
          <w:color w:val="000000" w:themeColor="text1"/>
        </w:rPr>
      </w:pPr>
      <w:r w:rsidRPr="05C037E2">
        <w:rPr>
          <w:rFonts w:ascii="Calibri" w:hAnsi="Calibri" w:eastAsia="Calibri" w:cs="Calibri"/>
          <w:color w:val="000000" w:themeColor="text1"/>
        </w:rPr>
        <w:t xml:space="preserve">☐ N/A                 </w:t>
      </w:r>
    </w:p>
    <w:p w:rsidR="123A55CD" w:rsidP="33634CCE" w:rsidRDefault="123A55CD" w14:paraId="41B0C340" w14:textId="632CB4E3">
      <w:pPr>
        <w:keepNext w:val="1"/>
        <w:keepLines w:val="1"/>
        <w:tabs>
          <w:tab w:val="left" w:pos="540"/>
          <w:tab w:val="left" w:pos="900"/>
        </w:tabs>
        <w:spacing w:line="240" w:lineRule="auto"/>
        <w:rPr>
          <w:rFonts w:ascii="Calibri" w:hAnsi="Calibri" w:eastAsia="Calibri" w:cs="Calibri"/>
          <w:b w:val="1"/>
          <w:bCs w:val="1"/>
          <w:color w:val="000000" w:themeColor="text1"/>
          <w:u w:val="single"/>
        </w:rPr>
      </w:pPr>
      <w:r w:rsidRPr="33634CCE" w:rsidR="123A55CD">
        <w:rPr>
          <w:rFonts w:ascii="Calibri" w:hAnsi="Calibri" w:eastAsia="Calibri" w:cs="Calibri"/>
          <w:b w:val="1"/>
          <w:bCs w:val="1"/>
          <w:color w:val="000000" w:themeColor="text1" w:themeTint="FF" w:themeShade="FF"/>
          <w:u w:val="single"/>
        </w:rPr>
        <w:t>SECTION V: Outcomes</w:t>
      </w:r>
    </w:p>
    <w:p w:rsidRPr="006C7D18" w:rsidR="123A55CD" w:rsidP="0091672E" w:rsidRDefault="123A55CD" w14:paraId="227D6B15" w14:textId="438A0169">
      <w:pPr>
        <w:pStyle w:val="ListParagraph"/>
        <w:keepNext/>
        <w:keepLines/>
        <w:numPr>
          <w:ilvl w:val="0"/>
          <w:numId w:val="11"/>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The total number of students who graduated from the program in calendar year 202</w:t>
      </w:r>
      <w:r w:rsidRPr="006C7D18" w:rsidR="5D036360">
        <w:rPr>
          <w:rFonts w:ascii="Calibri" w:hAnsi="Calibri" w:eastAsia="Calibri" w:cs="Calibri"/>
          <w:color w:val="000000" w:themeColor="text1"/>
        </w:rPr>
        <w:t>4</w:t>
      </w:r>
      <w:r w:rsidRPr="006C7D18">
        <w:rPr>
          <w:rFonts w:ascii="Calibri" w:hAnsi="Calibri" w:eastAsia="Calibri" w:cs="Calibri"/>
          <w:color w:val="000000" w:themeColor="text1"/>
        </w:rPr>
        <w:t xml:space="preserve">: </w:t>
      </w:r>
    </w:p>
    <w:p w:rsidR="123A55CD" w:rsidP="0091672E" w:rsidRDefault="123A55CD" w14:paraId="5A007A3E" w14:textId="3C524E5E">
      <w:pPr>
        <w:tabs>
          <w:tab w:val="left" w:pos="540"/>
          <w:tab w:val="left" w:pos="900"/>
          <w:tab w:val="left" w:pos="1080"/>
        </w:tabs>
        <w:spacing w:line="240" w:lineRule="auto"/>
        <w:ind w:left="540" w:hanging="180"/>
        <w:contextualSpacing/>
        <w:rPr>
          <w:rFonts w:ascii="Calibri" w:hAnsi="Calibri" w:eastAsia="Calibri" w:cs="Calibri"/>
          <w:color w:val="000000" w:themeColor="text1"/>
        </w:rPr>
      </w:pPr>
      <w:r w:rsidRPr="05C037E2">
        <w:rPr>
          <w:rFonts w:ascii="Calibri" w:hAnsi="Calibri" w:eastAsia="Calibri" w:cs="Calibri"/>
          <w:color w:val="000000" w:themeColor="text1"/>
        </w:rPr>
        <w:t>Graduates #_____________</w:t>
      </w:r>
    </w:p>
    <w:p w:rsidRPr="00EB4423" w:rsidR="716B2AF5" w:rsidP="00EB4423" w:rsidRDefault="123A55CD" w14:paraId="61182B25" w14:textId="7D3BAB40">
      <w:pPr>
        <w:tabs>
          <w:tab w:val="left" w:pos="540"/>
          <w:tab w:val="left" w:pos="900"/>
          <w:tab w:val="left" w:pos="1080"/>
        </w:tabs>
        <w:spacing w:line="240" w:lineRule="auto"/>
        <w:ind w:left="540" w:hanging="180"/>
        <w:contextualSpacing/>
        <w:rPr>
          <w:rFonts w:ascii="Calibri" w:hAnsi="Calibri" w:eastAsia="Calibri" w:cs="Calibri"/>
          <w:color w:val="000000" w:themeColor="text1"/>
        </w:rPr>
      </w:pPr>
      <w:r w:rsidRPr="716B2AF5">
        <w:rPr>
          <w:rFonts w:ascii="Calibri" w:hAnsi="Calibri" w:eastAsia="Calibri" w:cs="Calibri"/>
          <w:color w:val="000000" w:themeColor="text1"/>
        </w:rPr>
        <w:t xml:space="preserve">☐ N/A New Programs Only </w:t>
      </w:r>
    </w:p>
    <w:p w:rsidRPr="006C7D18" w:rsidR="68DDE047" w:rsidP="0091672E" w:rsidRDefault="3EE9CC06" w14:paraId="422A39F6" w14:textId="253331B8">
      <w:pPr>
        <w:pStyle w:val="ListParagraph"/>
        <w:numPr>
          <w:ilvl w:val="0"/>
          <w:numId w:val="11"/>
        </w:numPr>
        <w:tabs>
          <w:tab w:val="left" w:pos="540"/>
          <w:tab w:val="left" w:pos="900"/>
          <w:tab w:val="left" w:pos="1080"/>
        </w:tabs>
        <w:spacing w:line="240" w:lineRule="auto"/>
        <w:rPr>
          <w:rFonts w:ascii="Calibri" w:hAnsi="Calibri" w:eastAsia="Calibri" w:cs="Calibri"/>
        </w:rPr>
      </w:pPr>
      <w:r w:rsidRPr="006C7D18">
        <w:rPr>
          <w:rFonts w:ascii="Calibri" w:hAnsi="Calibri" w:eastAsia="Calibri" w:cs="Calibri"/>
        </w:rPr>
        <w:t>The month</w:t>
      </w:r>
      <w:r w:rsidRPr="006C7D18" w:rsidR="005A494E">
        <w:rPr>
          <w:rFonts w:ascii="Calibri" w:hAnsi="Calibri" w:eastAsia="Calibri" w:cs="Calibri"/>
        </w:rPr>
        <w:t>(s)</w:t>
      </w:r>
      <w:r w:rsidRPr="006C7D18">
        <w:rPr>
          <w:rFonts w:ascii="Calibri" w:hAnsi="Calibri" w:eastAsia="Calibri" w:cs="Calibri"/>
        </w:rPr>
        <w:t xml:space="preserve"> students</w:t>
      </w:r>
      <w:r w:rsidRPr="006C7D18" w:rsidR="68DDE047">
        <w:rPr>
          <w:rFonts w:ascii="Calibri" w:hAnsi="Calibri" w:eastAsia="Calibri" w:cs="Calibri"/>
        </w:rPr>
        <w:t xml:space="preserve"> typically </w:t>
      </w:r>
      <w:r w:rsidRPr="006C7D18" w:rsidR="599A3983">
        <w:rPr>
          <w:rFonts w:ascii="Calibri" w:hAnsi="Calibri" w:eastAsia="Calibri" w:cs="Calibri"/>
        </w:rPr>
        <w:t xml:space="preserve">graduate: </w:t>
      </w:r>
      <w:r w:rsidRPr="006C7D18" w:rsidR="2FA0D34D">
        <w:rPr>
          <w:rFonts w:ascii="Calibri" w:hAnsi="Calibri" w:eastAsia="Calibri" w:cs="Calibri"/>
        </w:rPr>
        <w:t>_______________</w:t>
      </w:r>
    </w:p>
    <w:p w:rsidR="05C037E2" w:rsidP="0091672E" w:rsidRDefault="05C037E2" w14:paraId="7F41BA6C" w14:textId="2B8004F7">
      <w:pPr>
        <w:tabs>
          <w:tab w:val="left" w:pos="540"/>
          <w:tab w:val="left" w:pos="900"/>
          <w:tab w:val="left" w:pos="1080"/>
        </w:tabs>
        <w:spacing w:after="0" w:line="240" w:lineRule="auto"/>
        <w:ind w:left="547"/>
        <w:contextualSpacing/>
        <w:rPr>
          <w:rFonts w:ascii="Calibri" w:hAnsi="Calibri" w:eastAsia="Calibri" w:cs="Calibri"/>
          <w:color w:val="000000" w:themeColor="text1"/>
        </w:rPr>
      </w:pPr>
    </w:p>
    <w:p w:rsidRPr="006C7D18" w:rsidR="123A55CD" w:rsidP="0091672E" w:rsidRDefault="123A55CD" w14:paraId="3DBC3ABB" w14:textId="1AC1A6FA">
      <w:pPr>
        <w:pStyle w:val="ListParagraph"/>
        <w:keepNext/>
        <w:numPr>
          <w:ilvl w:val="0"/>
          <w:numId w:val="11"/>
        </w:numPr>
        <w:tabs>
          <w:tab w:val="left" w:pos="540"/>
          <w:tab w:val="left" w:pos="900"/>
        </w:tabs>
        <w:spacing w:line="240" w:lineRule="auto"/>
        <w:rPr>
          <w:rFonts w:ascii="Calibri" w:hAnsi="Calibri" w:eastAsia="Calibri" w:cs="Calibri"/>
          <w:color w:val="000000" w:themeColor="text1"/>
        </w:rPr>
      </w:pPr>
      <w:r w:rsidRPr="006C7D18">
        <w:rPr>
          <w:rFonts w:ascii="Calibri" w:hAnsi="Calibri" w:eastAsia="Calibri" w:cs="Calibri"/>
          <w:color w:val="000000" w:themeColor="text1"/>
        </w:rPr>
        <w:t>The total number of students who graduated from the program in calendar year 202</w:t>
      </w:r>
      <w:r w:rsidRPr="006C7D18" w:rsidR="1FA1ABAE">
        <w:rPr>
          <w:rFonts w:ascii="Calibri" w:hAnsi="Calibri" w:eastAsia="Calibri" w:cs="Calibri"/>
          <w:color w:val="000000" w:themeColor="text1"/>
        </w:rPr>
        <w:t>3</w:t>
      </w:r>
      <w:r w:rsidRPr="006C7D18">
        <w:rPr>
          <w:rFonts w:ascii="Calibri" w:hAnsi="Calibri" w:eastAsia="Calibri" w:cs="Calibri"/>
          <w:color w:val="000000" w:themeColor="text1"/>
        </w:rPr>
        <w:t xml:space="preserve">: </w:t>
      </w:r>
    </w:p>
    <w:p w:rsidR="123A55CD" w:rsidP="0091672E" w:rsidRDefault="123A55CD" w14:paraId="29C26AEE" w14:textId="24F3CDD8">
      <w:pPr>
        <w:tabs>
          <w:tab w:val="left" w:pos="540"/>
          <w:tab w:val="left" w:pos="900"/>
          <w:tab w:val="left" w:pos="1080"/>
        </w:tabs>
        <w:spacing w:line="240" w:lineRule="auto"/>
        <w:ind w:left="540" w:hanging="180"/>
        <w:contextualSpacing/>
        <w:rPr>
          <w:rFonts w:ascii="Calibri" w:hAnsi="Calibri" w:eastAsia="Calibri" w:cs="Calibri"/>
          <w:color w:val="000000" w:themeColor="text1"/>
        </w:rPr>
      </w:pPr>
      <w:r w:rsidRPr="05C037E2">
        <w:rPr>
          <w:rFonts w:ascii="Calibri" w:hAnsi="Calibri" w:eastAsia="Calibri" w:cs="Calibri"/>
          <w:color w:val="000000" w:themeColor="text1"/>
        </w:rPr>
        <w:t>Graduates #_____________</w:t>
      </w:r>
    </w:p>
    <w:p w:rsidR="05C037E2" w:rsidP="00EB4423" w:rsidRDefault="123A55CD" w14:paraId="0FE7767A" w14:textId="45EEF670">
      <w:pPr>
        <w:tabs>
          <w:tab w:val="left" w:pos="540"/>
          <w:tab w:val="left" w:pos="900"/>
          <w:tab w:val="left" w:pos="1080"/>
        </w:tabs>
        <w:spacing w:line="240" w:lineRule="auto"/>
        <w:ind w:left="540" w:hanging="180"/>
        <w:contextualSpacing/>
        <w:rPr>
          <w:rFonts w:ascii="Calibri" w:hAnsi="Calibri" w:eastAsia="Calibri" w:cs="Calibri"/>
          <w:color w:val="000000" w:themeColor="text1"/>
        </w:rPr>
      </w:pPr>
      <w:r w:rsidRPr="33634CCE" w:rsidR="123A55CD">
        <w:rPr>
          <w:rFonts w:ascii="Calibri" w:hAnsi="Calibri" w:eastAsia="Calibri" w:cs="Calibri"/>
          <w:color w:val="000000" w:themeColor="text1" w:themeTint="FF" w:themeShade="FF"/>
        </w:rPr>
        <w:t xml:space="preserve"> ☐ N/A New Programs Only </w:t>
      </w:r>
    </w:p>
    <w:p w:rsidRPr="006C7D18" w:rsidR="123A55CD" w:rsidP="0091672E" w:rsidRDefault="123A55CD" w14:paraId="23DBAA22" w14:textId="4C91C14B">
      <w:pPr>
        <w:pStyle w:val="ListParagraph"/>
        <w:numPr>
          <w:ilvl w:val="0"/>
          <w:numId w:val="11"/>
        </w:numPr>
        <w:spacing w:line="240" w:lineRule="auto"/>
        <w:rPr>
          <w:rFonts w:ascii="Calibri" w:hAnsi="Calibri" w:eastAsia="Calibri" w:cs="Calibri"/>
          <w:color w:val="000000" w:themeColor="text1"/>
        </w:rPr>
      </w:pPr>
      <w:r w:rsidRPr="006C7D18">
        <w:rPr>
          <w:rFonts w:ascii="Calibri" w:hAnsi="Calibri" w:eastAsia="Calibri" w:cs="Calibri"/>
          <w:color w:val="000000" w:themeColor="text1"/>
        </w:rPr>
        <w:t>How many OTA-B and OTD student graduates accepted positions based on or created by the Doctoral Capstone or Baccalaureate Projects</w:t>
      </w:r>
      <w:r w:rsidRPr="006C7D18" w:rsidR="00452F39">
        <w:rPr>
          <w:rFonts w:ascii="Calibri" w:hAnsi="Calibri" w:eastAsia="Calibri" w:cs="Calibri"/>
          <w:color w:val="000000" w:themeColor="text1"/>
        </w:rPr>
        <w:t>___</w:t>
      </w:r>
    </w:p>
    <w:p w:rsidR="00151C84" w:rsidP="0091672E" w:rsidRDefault="123A55CD" w14:paraId="7592E937" w14:textId="1D189477">
      <w:pPr>
        <w:spacing w:line="240" w:lineRule="auto"/>
        <w:ind w:firstLine="360"/>
        <w:rPr>
          <w:rFonts w:ascii="Calibri" w:hAnsi="Calibri" w:eastAsia="Calibri" w:cs="Calibri"/>
          <w:color w:val="000000" w:themeColor="text1"/>
        </w:rPr>
      </w:pPr>
      <w:r w:rsidRPr="05C037E2">
        <w:rPr>
          <w:rFonts w:ascii="Calibri" w:hAnsi="Calibri" w:eastAsia="Calibri" w:cs="Calibri"/>
          <w:color w:val="000000" w:themeColor="text1"/>
        </w:rPr>
        <w:t xml:space="preserve">Comment (optional): </w:t>
      </w:r>
    </w:p>
    <w:p w:rsidRPr="0025409B" w:rsidR="123A55CD" w:rsidP="0091672E" w:rsidRDefault="123A55CD" w14:paraId="3481624A" w14:textId="553FAAE2">
      <w:pPr>
        <w:pStyle w:val="ListParagraph"/>
        <w:numPr>
          <w:ilvl w:val="0"/>
          <w:numId w:val="11"/>
        </w:numPr>
        <w:tabs>
          <w:tab w:val="left" w:pos="540"/>
          <w:tab w:val="left" w:pos="900"/>
        </w:tabs>
        <w:spacing w:line="240" w:lineRule="auto"/>
        <w:rPr>
          <w:rFonts w:ascii="Calibri" w:hAnsi="Calibri" w:eastAsia="Calibri" w:cs="Calibri"/>
          <w:color w:val="000000" w:themeColor="text1"/>
        </w:rPr>
      </w:pPr>
      <w:r w:rsidRPr="0025409B">
        <w:rPr>
          <w:rFonts w:ascii="Calibri" w:hAnsi="Calibri" w:eastAsia="Calibri" w:cs="Calibri"/>
          <w:color w:val="000000" w:themeColor="text1"/>
          <w:lang w:val="en"/>
        </w:rPr>
        <w:t xml:space="preserve">Enter the following information to determine the </w:t>
      </w:r>
      <w:r w:rsidRPr="0025409B">
        <w:rPr>
          <w:rFonts w:ascii="Calibri" w:hAnsi="Calibri" w:eastAsia="Calibri" w:cs="Calibri"/>
          <w:b/>
          <w:bCs/>
          <w:color w:val="000000" w:themeColor="text1"/>
          <w:lang w:val="en"/>
        </w:rPr>
        <w:t>RETENTION</w:t>
      </w:r>
      <w:r w:rsidRPr="0025409B">
        <w:rPr>
          <w:rFonts w:ascii="Calibri" w:hAnsi="Calibri" w:eastAsia="Calibri" w:cs="Calibri"/>
          <w:color w:val="000000" w:themeColor="text1"/>
          <w:lang w:val="en"/>
        </w:rPr>
        <w:t xml:space="preserve"> rate (the # of students who remained in the program)</w:t>
      </w:r>
    </w:p>
    <w:p w:rsidR="123A55CD" w:rsidP="0091672E" w:rsidRDefault="123A55CD" w14:paraId="42564389" w14:textId="385CE5C3">
      <w:pPr>
        <w:tabs>
          <w:tab w:val="left" w:pos="540"/>
          <w:tab w:val="left" w:pos="900"/>
        </w:tabs>
        <w:spacing w:line="240" w:lineRule="auto"/>
        <w:ind w:left="360"/>
        <w:rPr>
          <w:rFonts w:ascii="Calibri" w:hAnsi="Calibri" w:eastAsia="Calibri" w:cs="Calibri"/>
          <w:color w:val="000000" w:themeColor="text1"/>
        </w:rPr>
      </w:pPr>
      <w:r w:rsidRPr="406F8A79">
        <w:rPr>
          <w:rFonts w:ascii="Calibri" w:hAnsi="Calibri" w:eastAsia="Calibri" w:cs="Calibri"/>
          <w:color w:val="000000" w:themeColor="text1"/>
          <w:lang w:val="en"/>
        </w:rPr>
        <w:t xml:space="preserve">a. The total headcount of students who newly enrolled in the program in academic year </w:t>
      </w:r>
      <w:r>
        <w:tab/>
      </w:r>
      <w:r w:rsidRPr="406F8A79">
        <w:rPr>
          <w:rFonts w:ascii="Calibri" w:hAnsi="Calibri" w:eastAsia="Calibri" w:cs="Calibri"/>
          <w:color w:val="000000" w:themeColor="text1"/>
          <w:lang w:val="en"/>
        </w:rPr>
        <w:t xml:space="preserve">    202</w:t>
      </w:r>
      <w:r w:rsidRPr="406F8A79" w:rsidR="2E828960">
        <w:rPr>
          <w:rFonts w:ascii="Calibri" w:hAnsi="Calibri" w:eastAsia="Calibri" w:cs="Calibri"/>
          <w:color w:val="000000" w:themeColor="text1"/>
          <w:lang w:val="en"/>
        </w:rPr>
        <w:t>3</w:t>
      </w:r>
      <w:r w:rsidRPr="406F8A79">
        <w:rPr>
          <w:rFonts w:ascii="Calibri" w:hAnsi="Calibri" w:eastAsia="Calibri" w:cs="Calibri"/>
          <w:color w:val="000000" w:themeColor="text1"/>
          <w:lang w:val="en"/>
        </w:rPr>
        <w:t>/202</w:t>
      </w:r>
      <w:r w:rsidRPr="406F8A79" w:rsidR="4A684E26">
        <w:rPr>
          <w:rFonts w:ascii="Calibri" w:hAnsi="Calibri" w:eastAsia="Calibri" w:cs="Calibri"/>
          <w:color w:val="000000" w:themeColor="text1"/>
          <w:lang w:val="en"/>
        </w:rPr>
        <w:t>4</w:t>
      </w:r>
      <w:r w:rsidRPr="406F8A79">
        <w:rPr>
          <w:rFonts w:ascii="Calibri" w:hAnsi="Calibri" w:eastAsia="Calibri" w:cs="Calibri"/>
          <w:color w:val="000000" w:themeColor="text1"/>
          <w:lang w:val="en"/>
        </w:rPr>
        <w:t>:   #________________</w:t>
      </w:r>
    </w:p>
    <w:p w:rsidR="0025409B" w:rsidP="0091672E" w:rsidRDefault="123A55CD" w14:paraId="413ADB65" w14:textId="77777777">
      <w:pPr>
        <w:tabs>
          <w:tab w:val="left" w:pos="540"/>
          <w:tab w:val="left" w:pos="900"/>
        </w:tabs>
        <w:spacing w:line="240" w:lineRule="auto"/>
        <w:ind w:left="360"/>
        <w:rPr>
          <w:rFonts w:ascii="Calibri" w:hAnsi="Calibri" w:eastAsia="Calibri" w:cs="Calibri"/>
          <w:color w:val="000000" w:themeColor="text1"/>
        </w:rPr>
      </w:pPr>
      <w:r w:rsidRPr="406F8A79">
        <w:rPr>
          <w:rFonts w:ascii="Calibri" w:hAnsi="Calibri" w:eastAsia="Calibri" w:cs="Calibri"/>
          <w:color w:val="000000" w:themeColor="text1"/>
          <w:lang w:val="en"/>
        </w:rPr>
        <w:t>b. The number of newly enrolled students in 202</w:t>
      </w:r>
      <w:r w:rsidR="00F1527D">
        <w:rPr>
          <w:rFonts w:ascii="Calibri" w:hAnsi="Calibri" w:eastAsia="Calibri" w:cs="Calibri"/>
          <w:color w:val="000000" w:themeColor="text1"/>
          <w:lang w:val="en"/>
        </w:rPr>
        <w:t>3</w:t>
      </w:r>
      <w:r w:rsidRPr="406F8A79">
        <w:rPr>
          <w:rFonts w:ascii="Calibri" w:hAnsi="Calibri" w:eastAsia="Calibri" w:cs="Calibri"/>
          <w:color w:val="000000" w:themeColor="text1"/>
          <w:lang w:val="en"/>
        </w:rPr>
        <w:t>/202</w:t>
      </w:r>
      <w:r w:rsidR="00F1527D">
        <w:rPr>
          <w:rFonts w:ascii="Calibri" w:hAnsi="Calibri" w:eastAsia="Calibri" w:cs="Calibri"/>
          <w:color w:val="000000" w:themeColor="text1"/>
          <w:lang w:val="en"/>
        </w:rPr>
        <w:t>4</w:t>
      </w:r>
      <w:r w:rsidRPr="406F8A79">
        <w:rPr>
          <w:rFonts w:ascii="Calibri" w:hAnsi="Calibri" w:eastAsia="Calibri" w:cs="Calibri"/>
          <w:color w:val="000000" w:themeColor="text1"/>
          <w:lang w:val="en"/>
        </w:rPr>
        <w:t xml:space="preserve"> that returned to the program in academic year 202</w:t>
      </w:r>
      <w:r w:rsidRPr="406F8A79" w:rsidR="7ADF2122">
        <w:rPr>
          <w:rFonts w:ascii="Calibri" w:hAnsi="Calibri" w:eastAsia="Calibri" w:cs="Calibri"/>
          <w:color w:val="000000" w:themeColor="text1"/>
          <w:lang w:val="en"/>
        </w:rPr>
        <w:t>4</w:t>
      </w:r>
      <w:r w:rsidRPr="406F8A79">
        <w:rPr>
          <w:rFonts w:ascii="Calibri" w:hAnsi="Calibri" w:eastAsia="Calibri" w:cs="Calibri"/>
          <w:color w:val="000000" w:themeColor="text1"/>
          <w:lang w:val="en"/>
        </w:rPr>
        <w:t>/202</w:t>
      </w:r>
      <w:r w:rsidRPr="406F8A79" w:rsidR="541B13F9">
        <w:rPr>
          <w:rFonts w:ascii="Calibri" w:hAnsi="Calibri" w:eastAsia="Calibri" w:cs="Calibri"/>
          <w:color w:val="000000" w:themeColor="text1"/>
          <w:lang w:val="en"/>
        </w:rPr>
        <w:t>5</w:t>
      </w:r>
      <w:r w:rsidRPr="406F8A79">
        <w:rPr>
          <w:rFonts w:ascii="Calibri" w:hAnsi="Calibri" w:eastAsia="Calibri" w:cs="Calibri"/>
          <w:color w:val="000000" w:themeColor="text1"/>
          <w:lang w:val="en"/>
        </w:rPr>
        <w:t>:  #____________</w:t>
      </w:r>
    </w:p>
    <w:p w:rsidRPr="0025409B" w:rsidR="123A55CD" w:rsidP="0091672E" w:rsidRDefault="123A55CD" w14:paraId="2B24CCC5" w14:textId="034D22C0">
      <w:pPr>
        <w:pStyle w:val="ListParagraph"/>
        <w:numPr>
          <w:ilvl w:val="0"/>
          <w:numId w:val="11"/>
        </w:numPr>
        <w:tabs>
          <w:tab w:val="left" w:pos="540"/>
          <w:tab w:val="left" w:pos="900"/>
        </w:tabs>
        <w:spacing w:line="240" w:lineRule="auto"/>
        <w:rPr>
          <w:rFonts w:ascii="Calibri" w:hAnsi="Calibri" w:eastAsia="Calibri" w:cs="Calibri"/>
          <w:color w:val="000000" w:themeColor="text1"/>
        </w:rPr>
      </w:pPr>
      <w:r w:rsidRPr="0025409B">
        <w:rPr>
          <w:rFonts w:ascii="Calibri" w:hAnsi="Calibri" w:eastAsia="Calibri" w:cs="Calibri"/>
          <w:color w:val="000000" w:themeColor="text1"/>
          <w:lang w:val="en"/>
        </w:rPr>
        <w:t xml:space="preserve">If </w:t>
      </w:r>
      <w:r w:rsidRPr="0025409B" w:rsidR="00F1527D">
        <w:rPr>
          <w:rFonts w:ascii="Calibri" w:hAnsi="Calibri" w:eastAsia="Calibri" w:cs="Calibri"/>
          <w:color w:val="000000" w:themeColor="text1"/>
          <w:lang w:val="en"/>
        </w:rPr>
        <w:t xml:space="preserve">retention is </w:t>
      </w:r>
      <w:r w:rsidRPr="0025409B">
        <w:rPr>
          <w:rFonts w:ascii="Calibri" w:hAnsi="Calibri" w:eastAsia="Calibri" w:cs="Calibri"/>
          <w:color w:val="000000" w:themeColor="text1"/>
          <w:lang w:val="en"/>
        </w:rPr>
        <w:t>below 80%</w:t>
      </w:r>
      <w:r w:rsidRPr="0025409B" w:rsidR="00F1527D">
        <w:rPr>
          <w:rFonts w:ascii="Calibri" w:hAnsi="Calibri" w:eastAsia="Calibri" w:cs="Calibri"/>
          <w:color w:val="000000" w:themeColor="text1"/>
          <w:lang w:val="en"/>
        </w:rPr>
        <w:t>,</w:t>
      </w:r>
      <w:r w:rsidRPr="0025409B">
        <w:rPr>
          <w:rFonts w:ascii="Calibri" w:hAnsi="Calibri" w:eastAsia="Calibri" w:cs="Calibri"/>
          <w:color w:val="000000" w:themeColor="text1"/>
          <w:lang w:val="en"/>
        </w:rPr>
        <w:t xml:space="preserve"> is this being addressed in your strategic plan?</w:t>
      </w:r>
    </w:p>
    <w:p w:rsidR="123A55CD" w:rsidP="0091672E" w:rsidRDefault="123A55CD" w14:paraId="2FF6A973" w14:textId="310F00C0">
      <w:pPr>
        <w:tabs>
          <w:tab w:val="left" w:pos="540"/>
          <w:tab w:val="left" w:pos="900"/>
        </w:tabs>
        <w:spacing w:line="240" w:lineRule="auto"/>
        <w:ind w:left="720" w:hanging="360"/>
        <w:rPr>
          <w:rFonts w:ascii="Calibri" w:hAnsi="Calibri" w:eastAsia="Calibri" w:cs="Calibri"/>
          <w:color w:val="000000" w:themeColor="text1"/>
        </w:rPr>
      </w:pPr>
      <w:r w:rsidRPr="2411D5D7">
        <w:rPr>
          <w:rFonts w:ascii="Segoe UI Symbol" w:hAnsi="Segoe UI Symbol" w:eastAsia="Calibri" w:cs="Segoe UI Symbol"/>
          <w:color w:val="000000" w:themeColor="text1"/>
        </w:rPr>
        <w:t>☐</w:t>
      </w:r>
      <w:r w:rsidRPr="2411D5D7">
        <w:rPr>
          <w:rFonts w:ascii="Calibri" w:hAnsi="Calibri" w:eastAsia="Calibri" w:cs="Calibri"/>
          <w:color w:val="000000" w:themeColor="text1"/>
        </w:rPr>
        <w:t xml:space="preserve"> </w:t>
      </w:r>
      <w:r w:rsidRPr="2411D5D7">
        <w:rPr>
          <w:rFonts w:ascii="Calibri" w:hAnsi="Calibri" w:eastAsia="Calibri" w:cs="Calibri"/>
          <w:color w:val="000000" w:themeColor="text1"/>
          <w:lang w:val="en"/>
        </w:rPr>
        <w:t>Yes</w:t>
      </w:r>
    </w:p>
    <w:p w:rsidR="123A55CD" w:rsidP="0091672E" w:rsidRDefault="123A55CD" w14:paraId="20647B3A" w14:textId="457DEEFC">
      <w:pPr>
        <w:tabs>
          <w:tab w:val="left" w:pos="540"/>
          <w:tab w:val="left" w:pos="900"/>
        </w:tabs>
        <w:spacing w:line="240" w:lineRule="auto"/>
        <w:ind w:left="720" w:hanging="360"/>
        <w:rPr>
          <w:rFonts w:ascii="Calibri" w:hAnsi="Calibri" w:eastAsia="Calibri" w:cs="Calibri"/>
          <w:color w:val="000000" w:themeColor="text1"/>
        </w:rPr>
      </w:pPr>
      <w:r w:rsidRPr="2411D5D7">
        <w:rPr>
          <w:rFonts w:ascii="Calibri" w:hAnsi="Calibri" w:eastAsia="Calibri" w:cs="Calibri"/>
          <w:color w:val="000000" w:themeColor="text1"/>
        </w:rPr>
        <w:t xml:space="preserve">☐ </w:t>
      </w:r>
      <w:r w:rsidRPr="2411D5D7">
        <w:rPr>
          <w:rFonts w:ascii="Calibri" w:hAnsi="Calibri" w:eastAsia="Calibri" w:cs="Calibri"/>
          <w:color w:val="000000" w:themeColor="text1"/>
          <w:lang w:val="en"/>
        </w:rPr>
        <w:t>No</w:t>
      </w:r>
    </w:p>
    <w:p w:rsidR="123A55CD" w:rsidP="0091672E" w:rsidRDefault="123A55CD" w14:paraId="6CEE788D" w14:textId="1AE1B833">
      <w:pPr>
        <w:tabs>
          <w:tab w:val="left" w:pos="540"/>
          <w:tab w:val="left" w:pos="900"/>
        </w:tabs>
        <w:spacing w:line="240" w:lineRule="auto"/>
        <w:ind w:left="720" w:hanging="360"/>
        <w:rPr>
          <w:rFonts w:ascii="Calibri" w:hAnsi="Calibri" w:eastAsia="Calibri" w:cs="Calibri"/>
          <w:color w:val="000000" w:themeColor="text1"/>
        </w:rPr>
      </w:pPr>
      <w:r w:rsidRPr="2411D5D7">
        <w:rPr>
          <w:rFonts w:ascii="Calibri" w:hAnsi="Calibri" w:eastAsia="Calibri" w:cs="Calibri"/>
          <w:color w:val="000000" w:themeColor="text1"/>
        </w:rPr>
        <w:t xml:space="preserve">☐ </w:t>
      </w:r>
      <w:r w:rsidRPr="2411D5D7">
        <w:rPr>
          <w:rFonts w:ascii="Calibri" w:hAnsi="Calibri" w:eastAsia="Calibri" w:cs="Calibri"/>
          <w:color w:val="000000" w:themeColor="text1"/>
          <w:lang w:val="en"/>
        </w:rPr>
        <w:t>N/A</w:t>
      </w:r>
    </w:p>
    <w:p w:rsidR="123A55CD" w:rsidP="0091672E" w:rsidRDefault="004F28E9" w14:paraId="03B3666C" w14:textId="0A961346">
      <w:pPr>
        <w:tabs>
          <w:tab w:val="left" w:pos="360"/>
          <w:tab w:val="left" w:pos="900"/>
        </w:tabs>
        <w:spacing w:line="240" w:lineRule="auto"/>
        <w:rPr>
          <w:rFonts w:ascii="Calibri" w:hAnsi="Calibri" w:eastAsia="Calibri" w:cs="Calibri"/>
          <w:color w:val="000000" w:themeColor="text1"/>
        </w:rPr>
      </w:pPr>
      <w:r>
        <w:rPr>
          <w:rFonts w:ascii="Calibri" w:hAnsi="Calibri" w:eastAsia="Calibri" w:cs="Calibri"/>
          <w:color w:val="000000" w:themeColor="text1"/>
          <w:lang w:val="en"/>
        </w:rPr>
        <w:tab/>
      </w:r>
      <w:r w:rsidR="00F1527D">
        <w:rPr>
          <w:rFonts w:ascii="Calibri" w:hAnsi="Calibri" w:eastAsia="Calibri" w:cs="Calibri"/>
          <w:color w:val="000000" w:themeColor="text1"/>
          <w:lang w:val="en"/>
        </w:rPr>
        <w:t xml:space="preserve">Require comments if retention rate is below 80%: </w:t>
      </w:r>
    </w:p>
    <w:p w:rsidR="123A55CD" w:rsidP="00130FF9" w:rsidRDefault="123A55CD" w14:paraId="52AAFB75" w14:textId="0E5FF9B9">
      <w:pPr>
        <w:spacing w:line="240" w:lineRule="auto"/>
        <w:ind w:left="360"/>
        <w:rPr>
          <w:rFonts w:ascii="Calibri" w:hAnsi="Calibri" w:eastAsia="Calibri" w:cs="Calibri"/>
          <w:color w:val="000000" w:themeColor="text1"/>
        </w:rPr>
      </w:pPr>
      <w:r w:rsidRPr="05C037E2">
        <w:rPr>
          <w:rFonts w:ascii="Calibri" w:hAnsi="Calibri" w:eastAsia="Calibri" w:cs="Calibri"/>
          <w:color w:val="000000" w:themeColor="text1"/>
          <w:lang w:val="en"/>
        </w:rPr>
        <w:t>Additional information regarding retention rate (optional) (for example, explain if a 1-year program or a transitioning program.): _________________</w:t>
      </w:r>
    </w:p>
    <w:p w:rsidRPr="00D50C3D" w:rsidR="123A55CD" w:rsidP="0091672E" w:rsidRDefault="123A55CD" w14:paraId="23F8B141" w14:textId="6D894CE3">
      <w:pPr>
        <w:pStyle w:val="ListParagraph"/>
        <w:keepNext/>
        <w:keepLines/>
        <w:numPr>
          <w:ilvl w:val="0"/>
          <w:numId w:val="11"/>
        </w:numPr>
        <w:tabs>
          <w:tab w:val="left" w:pos="540"/>
          <w:tab w:val="left" w:pos="900"/>
        </w:tabs>
        <w:spacing w:line="240" w:lineRule="auto"/>
        <w:rPr>
          <w:rFonts w:ascii="Calibri" w:hAnsi="Calibri" w:eastAsia="Calibri" w:cs="Calibri"/>
          <w:color w:val="000000" w:themeColor="text1"/>
        </w:rPr>
      </w:pPr>
      <w:r w:rsidRPr="00D50C3D">
        <w:rPr>
          <w:rFonts w:ascii="Calibri" w:hAnsi="Calibri" w:eastAsia="Calibri" w:cs="Calibri"/>
          <w:color w:val="000000" w:themeColor="text1"/>
          <w:lang w:val="en"/>
        </w:rPr>
        <w:t>Fieldwork Level II placement during this reporting period:</w:t>
      </w:r>
    </w:p>
    <w:p w:rsidR="123A55CD" w:rsidP="0091672E" w:rsidRDefault="123A55CD" w14:paraId="24C1E54C" w14:textId="145E5979">
      <w:pPr>
        <w:pStyle w:val="ListParagraph"/>
        <w:numPr>
          <w:ilvl w:val="0"/>
          <w:numId w:val="4"/>
        </w:numPr>
        <w:tabs>
          <w:tab w:val="left" w:pos="540"/>
          <w:tab w:val="left" w:pos="900"/>
        </w:tabs>
        <w:spacing w:line="240" w:lineRule="auto"/>
        <w:ind w:firstLine="90"/>
        <w:rPr>
          <w:rFonts w:ascii="Calibri" w:hAnsi="Calibri" w:eastAsia="Calibri" w:cs="Calibri"/>
          <w:color w:val="000000" w:themeColor="text1"/>
        </w:rPr>
      </w:pPr>
      <w:r w:rsidRPr="05C037E2">
        <w:rPr>
          <w:rFonts w:ascii="Calibri" w:hAnsi="Calibri" w:eastAsia="Calibri" w:cs="Calibri"/>
          <w:color w:val="000000" w:themeColor="text1"/>
          <w:lang w:val="en"/>
        </w:rPr>
        <w:t>Total number of FW Level II placements PASSED: #________</w:t>
      </w:r>
    </w:p>
    <w:p w:rsidR="123A55CD" w:rsidP="0091672E" w:rsidRDefault="123A55CD" w14:paraId="773F5A7E" w14:textId="74CDE023">
      <w:pPr>
        <w:pStyle w:val="ListParagraph"/>
        <w:numPr>
          <w:ilvl w:val="0"/>
          <w:numId w:val="4"/>
        </w:numPr>
        <w:tabs>
          <w:tab w:val="left" w:pos="540"/>
          <w:tab w:val="left" w:pos="900"/>
        </w:tabs>
        <w:spacing w:line="240" w:lineRule="auto"/>
        <w:ind w:firstLine="90"/>
        <w:rPr>
          <w:rFonts w:ascii="Calibri" w:hAnsi="Calibri" w:eastAsia="Calibri" w:cs="Calibri"/>
          <w:color w:val="000000" w:themeColor="text1"/>
        </w:rPr>
      </w:pPr>
      <w:r w:rsidRPr="05C037E2">
        <w:rPr>
          <w:rFonts w:ascii="Calibri" w:hAnsi="Calibri" w:eastAsia="Calibri" w:cs="Calibri"/>
          <w:color w:val="000000" w:themeColor="text1"/>
          <w:lang w:val="en"/>
        </w:rPr>
        <w:t xml:space="preserve">Total number of FW Level II placements FAILED: #__________ </w:t>
      </w:r>
    </w:p>
    <w:p w:rsidR="123A55CD" w:rsidP="0091672E" w:rsidRDefault="123A55CD" w14:paraId="68681F39" w14:textId="49C54229">
      <w:pPr>
        <w:pStyle w:val="ListParagraph"/>
        <w:numPr>
          <w:ilvl w:val="0"/>
          <w:numId w:val="4"/>
        </w:numPr>
        <w:tabs>
          <w:tab w:val="left" w:pos="540"/>
          <w:tab w:val="left" w:pos="900"/>
        </w:tabs>
        <w:spacing w:line="240" w:lineRule="auto"/>
        <w:ind w:firstLine="90"/>
        <w:rPr>
          <w:rFonts w:ascii="Calibri" w:hAnsi="Calibri" w:eastAsia="Calibri" w:cs="Calibri"/>
          <w:color w:val="000000" w:themeColor="text1"/>
        </w:rPr>
      </w:pPr>
      <w:r w:rsidRPr="05C037E2">
        <w:rPr>
          <w:rFonts w:ascii="Calibri" w:hAnsi="Calibri" w:eastAsia="Calibri" w:cs="Calibri"/>
          <w:color w:val="000000" w:themeColor="text1"/>
        </w:rPr>
        <w:t>Total number of FW Level II placements students were WITHDRAWN (without failing)</w:t>
      </w:r>
      <w:r w:rsidR="00D97FDB">
        <w:rPr>
          <w:rFonts w:ascii="Calibri" w:hAnsi="Calibri" w:eastAsia="Calibri" w:cs="Calibri"/>
          <w:color w:val="000000" w:themeColor="text1"/>
        </w:rPr>
        <w:t xml:space="preserve">: </w:t>
      </w:r>
      <w:r w:rsidR="007E3A80">
        <w:rPr>
          <w:rFonts w:ascii="Calibri" w:hAnsi="Calibri" w:eastAsia="Calibri" w:cs="Calibri"/>
          <w:color w:val="000000" w:themeColor="text1"/>
        </w:rPr>
        <w:t>#_____</w:t>
      </w:r>
      <w:r w:rsidRPr="05C037E2">
        <w:rPr>
          <w:rFonts w:ascii="Calibri" w:hAnsi="Calibri" w:eastAsia="Calibri" w:cs="Calibri"/>
          <w:color w:val="000000" w:themeColor="text1"/>
        </w:rPr>
        <w:t xml:space="preserve"> </w:t>
      </w:r>
    </w:p>
    <w:p w:rsidR="123A55CD" w:rsidP="0091672E" w:rsidRDefault="123A55CD" w14:paraId="5623ACAC" w14:textId="5C73BC04">
      <w:pPr>
        <w:pStyle w:val="ListParagraph"/>
        <w:numPr>
          <w:ilvl w:val="0"/>
          <w:numId w:val="4"/>
        </w:numPr>
        <w:tabs>
          <w:tab w:val="left" w:pos="540"/>
          <w:tab w:val="left" w:pos="900"/>
        </w:tabs>
        <w:spacing w:line="240" w:lineRule="auto"/>
        <w:ind w:firstLine="90"/>
        <w:rPr>
          <w:rFonts w:ascii="Calibri" w:hAnsi="Calibri" w:eastAsia="Calibri" w:cs="Calibri"/>
          <w:color w:val="000000" w:themeColor="text1"/>
        </w:rPr>
      </w:pPr>
      <w:r w:rsidRPr="05C037E2">
        <w:rPr>
          <w:rFonts w:ascii="Calibri" w:hAnsi="Calibri" w:eastAsia="Calibri" w:cs="Calibri"/>
          <w:color w:val="000000" w:themeColor="text1"/>
        </w:rPr>
        <w:t>Comment regarding FW Level II pass rate (optional)</w:t>
      </w:r>
      <w:r w:rsidR="007E3A80">
        <w:rPr>
          <w:rFonts w:ascii="Calibri" w:hAnsi="Calibri" w:eastAsia="Calibri" w:cs="Calibri"/>
          <w:color w:val="000000" w:themeColor="text1"/>
        </w:rPr>
        <w:t xml:space="preserve">: </w:t>
      </w:r>
      <w:r w:rsidR="00417895">
        <w:rPr>
          <w:rFonts w:ascii="Calibri" w:hAnsi="Calibri" w:eastAsia="Calibri" w:cs="Calibri"/>
          <w:color w:val="000000" w:themeColor="text1"/>
        </w:rPr>
        <w:t>_____________________________</w:t>
      </w:r>
    </w:p>
    <w:p w:rsidR="00344FB8" w:rsidP="00344FB8" w:rsidRDefault="00344FB8" w14:paraId="78FB47AC" w14:textId="4D85687B">
      <w:pPr>
        <w:pStyle w:val="ListParagraph"/>
        <w:tabs>
          <w:tab w:val="left" w:pos="540"/>
          <w:tab w:val="left" w:pos="900"/>
        </w:tabs>
        <w:spacing w:line="240" w:lineRule="auto"/>
        <w:ind w:left="450"/>
        <w:rPr>
          <w:rFonts w:ascii="Calibri" w:hAnsi="Calibri" w:eastAsia="Calibri" w:cs="Calibri"/>
          <w:color w:val="000000" w:themeColor="text1"/>
        </w:rPr>
      </w:pPr>
    </w:p>
    <w:p w:rsidRPr="00D50C3D" w:rsidR="123A55CD" w:rsidP="0091672E" w:rsidRDefault="123A55CD" w14:paraId="49FCA245" w14:textId="3543501D">
      <w:pPr>
        <w:pStyle w:val="ListParagraph"/>
        <w:numPr>
          <w:ilvl w:val="0"/>
          <w:numId w:val="11"/>
        </w:numPr>
        <w:tabs>
          <w:tab w:val="left" w:pos="540"/>
          <w:tab w:val="left" w:pos="900"/>
        </w:tabs>
        <w:spacing w:line="240" w:lineRule="auto"/>
        <w:rPr>
          <w:rFonts w:ascii="Calibri" w:hAnsi="Calibri" w:eastAsia="Calibri" w:cs="Calibri"/>
          <w:color w:val="000000" w:themeColor="text1"/>
        </w:rPr>
      </w:pPr>
      <w:r w:rsidRPr="00D50C3D">
        <w:rPr>
          <w:rFonts w:ascii="Calibri" w:hAnsi="Calibri" w:eastAsia="Calibri" w:cs="Calibri"/>
          <w:color w:val="000000" w:themeColor="text1"/>
        </w:rPr>
        <w:t xml:space="preserve"> Doctoral Capstone or Baccalaureate Projects completed during this period?</w:t>
      </w:r>
    </w:p>
    <w:p w:rsidR="123A55CD" w:rsidP="0091672E" w:rsidRDefault="123A55CD" w14:paraId="4405503E" w14:textId="2A32EE55">
      <w:pPr>
        <w:tabs>
          <w:tab w:val="left" w:pos="540"/>
          <w:tab w:val="left" w:pos="900"/>
        </w:tabs>
        <w:spacing w:line="240" w:lineRule="auto"/>
        <w:ind w:left="360" w:firstLine="9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N/A for OTA and OTM Programs</w:t>
      </w:r>
    </w:p>
    <w:p w:rsidR="123A55CD" w:rsidP="0091672E" w:rsidRDefault="123A55CD" w14:paraId="638A85E3" w14:textId="1FCD2B00">
      <w:pPr>
        <w:pStyle w:val="ListParagraph"/>
        <w:numPr>
          <w:ilvl w:val="0"/>
          <w:numId w:val="3"/>
        </w:numPr>
        <w:tabs>
          <w:tab w:val="left" w:pos="540"/>
          <w:tab w:val="left" w:pos="900"/>
        </w:tabs>
        <w:spacing w:line="240" w:lineRule="auto"/>
        <w:ind w:left="900" w:hanging="450"/>
        <w:rPr>
          <w:rFonts w:ascii="Calibri" w:hAnsi="Calibri" w:eastAsia="Calibri" w:cs="Calibri"/>
          <w:color w:val="000000" w:themeColor="text1"/>
        </w:rPr>
      </w:pPr>
      <w:r w:rsidRPr="05C037E2">
        <w:rPr>
          <w:rFonts w:ascii="Calibri" w:hAnsi="Calibri" w:eastAsia="Calibri" w:cs="Calibri"/>
          <w:color w:val="000000" w:themeColor="text1"/>
          <w:lang w:val="en"/>
        </w:rPr>
        <w:t xml:space="preserve">Total number of </w:t>
      </w:r>
      <w:r w:rsidRPr="05C037E2">
        <w:rPr>
          <w:rFonts w:ascii="Calibri" w:hAnsi="Calibri" w:eastAsia="Calibri" w:cs="Calibri"/>
          <w:color w:val="000000" w:themeColor="text1"/>
        </w:rPr>
        <w:t xml:space="preserve">Doctoral Capstone or Baccalaureate Projects </w:t>
      </w:r>
      <w:r w:rsidRPr="05C037E2">
        <w:rPr>
          <w:rFonts w:ascii="Calibri" w:hAnsi="Calibri" w:eastAsia="Calibri" w:cs="Calibri"/>
          <w:color w:val="000000" w:themeColor="text1"/>
          <w:lang w:val="en"/>
        </w:rPr>
        <w:t>PASSED: #________</w:t>
      </w:r>
    </w:p>
    <w:p w:rsidR="123A55CD" w:rsidP="0091672E" w:rsidRDefault="123A55CD" w14:paraId="24E0F21C" w14:textId="3088D2A1">
      <w:pPr>
        <w:pStyle w:val="ListParagraph"/>
        <w:numPr>
          <w:ilvl w:val="0"/>
          <w:numId w:val="3"/>
        </w:numPr>
        <w:tabs>
          <w:tab w:val="left" w:pos="540"/>
          <w:tab w:val="left" w:pos="900"/>
        </w:tabs>
        <w:spacing w:line="240" w:lineRule="auto"/>
        <w:ind w:left="900" w:hanging="450"/>
        <w:rPr>
          <w:rFonts w:ascii="Calibri" w:hAnsi="Calibri" w:eastAsia="Calibri" w:cs="Calibri"/>
          <w:color w:val="000000" w:themeColor="text1"/>
        </w:rPr>
      </w:pPr>
      <w:r w:rsidRPr="05C037E2">
        <w:rPr>
          <w:rFonts w:ascii="Calibri" w:hAnsi="Calibri" w:eastAsia="Calibri" w:cs="Calibri"/>
          <w:color w:val="000000" w:themeColor="text1"/>
          <w:lang w:val="en"/>
        </w:rPr>
        <w:t xml:space="preserve">Total number of </w:t>
      </w:r>
      <w:r w:rsidRPr="05C037E2">
        <w:rPr>
          <w:rFonts w:ascii="Calibri" w:hAnsi="Calibri" w:eastAsia="Calibri" w:cs="Calibri"/>
          <w:color w:val="000000" w:themeColor="text1"/>
        </w:rPr>
        <w:t xml:space="preserve">Doctoral Capstone or Baccalaureate Projects </w:t>
      </w:r>
      <w:r w:rsidRPr="05C037E2">
        <w:rPr>
          <w:rFonts w:ascii="Calibri" w:hAnsi="Calibri" w:eastAsia="Calibri" w:cs="Calibri"/>
          <w:color w:val="000000" w:themeColor="text1"/>
          <w:lang w:val="en"/>
        </w:rPr>
        <w:t xml:space="preserve">FAILED: #__________ </w:t>
      </w:r>
    </w:p>
    <w:p w:rsidRPr="007E3A80" w:rsidR="123A55CD" w:rsidP="007E3A80" w:rsidRDefault="123A55CD" w14:paraId="34E816D5" w14:textId="05C5C468">
      <w:pPr>
        <w:pStyle w:val="ListParagraph"/>
        <w:numPr>
          <w:ilvl w:val="0"/>
          <w:numId w:val="3"/>
        </w:numPr>
        <w:tabs>
          <w:tab w:val="left" w:pos="540"/>
          <w:tab w:val="left" w:pos="900"/>
        </w:tabs>
        <w:spacing w:line="240" w:lineRule="auto"/>
        <w:ind w:left="900" w:hanging="450"/>
        <w:rPr>
          <w:rFonts w:ascii="Calibri" w:hAnsi="Calibri" w:eastAsia="Calibri" w:cs="Calibri"/>
          <w:color w:val="000000" w:themeColor="text1"/>
        </w:rPr>
      </w:pPr>
      <w:r w:rsidRPr="05C037E2">
        <w:rPr>
          <w:rFonts w:ascii="Calibri" w:hAnsi="Calibri" w:eastAsia="Calibri" w:cs="Calibri"/>
          <w:color w:val="000000" w:themeColor="text1"/>
        </w:rPr>
        <w:t>Total number of Doctoral Capstone or Baccalaureate Projects students were WITHDRAWN (without failing)</w:t>
      </w:r>
      <w:r w:rsidR="007E3A80">
        <w:rPr>
          <w:rFonts w:ascii="Calibri" w:hAnsi="Calibri" w:eastAsia="Calibri" w:cs="Calibri"/>
          <w:color w:val="000000" w:themeColor="text1"/>
        </w:rPr>
        <w:t xml:space="preserve">: </w:t>
      </w:r>
      <w:r w:rsidRPr="05C037E2" w:rsidR="007E3A80">
        <w:rPr>
          <w:rFonts w:ascii="Calibri" w:hAnsi="Calibri" w:eastAsia="Calibri" w:cs="Calibri"/>
          <w:color w:val="000000" w:themeColor="text1"/>
          <w:lang w:val="en"/>
        </w:rPr>
        <w:t>#________</w:t>
      </w:r>
    </w:p>
    <w:p w:rsidR="007E3A80" w:rsidP="007E3A80" w:rsidRDefault="007E3A80" w14:paraId="368E3CFD" w14:textId="67C76173">
      <w:pPr>
        <w:pStyle w:val="ListParagraph"/>
        <w:tabs>
          <w:tab w:val="left" w:pos="540"/>
          <w:tab w:val="left" w:pos="900"/>
        </w:tabs>
        <w:spacing w:line="240" w:lineRule="auto"/>
        <w:ind w:left="900"/>
        <w:rPr>
          <w:rFonts w:ascii="Calibri" w:hAnsi="Calibri" w:eastAsia="Calibri" w:cs="Calibri"/>
          <w:color w:val="000000" w:themeColor="text1"/>
        </w:rPr>
      </w:pPr>
    </w:p>
    <w:p w:rsidRPr="003C5127" w:rsidR="123A55CD" w:rsidP="0091672E" w:rsidRDefault="123A55CD" w14:paraId="5699ABF6" w14:textId="317C2BB1">
      <w:pPr>
        <w:pStyle w:val="ListParagraph"/>
        <w:numPr>
          <w:ilvl w:val="0"/>
          <w:numId w:val="11"/>
        </w:numPr>
        <w:tabs>
          <w:tab w:val="left" w:pos="540"/>
          <w:tab w:val="left" w:pos="900"/>
        </w:tabs>
        <w:spacing w:line="240" w:lineRule="auto"/>
        <w:rPr>
          <w:rFonts w:ascii="Calibri" w:hAnsi="Calibri" w:eastAsia="Calibri" w:cs="Calibri"/>
          <w:color w:val="000000" w:themeColor="text1"/>
        </w:rPr>
      </w:pPr>
      <w:r w:rsidRPr="003C5127">
        <w:rPr>
          <w:rFonts w:ascii="Calibri" w:hAnsi="Calibri" w:eastAsia="Calibri" w:cs="Calibri"/>
          <w:color w:val="000000" w:themeColor="text1"/>
        </w:rPr>
        <w:t xml:space="preserve">What percentage of Doctoral Capstone or Baccalaureate Projects were completed in the following focus areas: </w:t>
      </w:r>
    </w:p>
    <w:p w:rsidR="123A55CD" w:rsidP="0091672E" w:rsidRDefault="003C5127" w14:paraId="19221CF9" w14:textId="03A4F088">
      <w:pPr>
        <w:tabs>
          <w:tab w:val="left" w:pos="450"/>
          <w:tab w:val="left" w:pos="900"/>
        </w:tabs>
        <w:spacing w:line="240" w:lineRule="auto"/>
        <w:rPr>
          <w:rFonts w:ascii="Calibri" w:hAnsi="Calibri" w:eastAsia="Calibri" w:cs="Calibri"/>
          <w:color w:val="000000" w:themeColor="text1"/>
        </w:rPr>
      </w:pPr>
      <w:r>
        <w:rPr>
          <w:rFonts w:ascii="Segoe UI Symbol" w:hAnsi="Segoe UI Symbol" w:eastAsia="Calibri" w:cs="Segoe UI Symbol"/>
          <w:color w:val="000000" w:themeColor="text1"/>
        </w:rPr>
        <w:tab/>
      </w:r>
      <w:r w:rsidRPr="05C037E2" w:rsidR="123A55CD">
        <w:rPr>
          <w:rFonts w:ascii="Segoe UI Symbol" w:hAnsi="Segoe UI Symbol" w:eastAsia="Calibri" w:cs="Segoe UI Symbol"/>
          <w:color w:val="000000" w:themeColor="text1"/>
        </w:rPr>
        <w:t>☐</w:t>
      </w:r>
      <w:r w:rsidRPr="05C037E2" w:rsidR="123A55CD">
        <w:rPr>
          <w:rFonts w:ascii="Calibri" w:hAnsi="Calibri" w:eastAsia="Calibri" w:cs="Calibri"/>
          <w:color w:val="000000" w:themeColor="text1"/>
        </w:rPr>
        <w:t xml:space="preserve"> N/A for OTA and OTM Programs</w:t>
      </w:r>
    </w:p>
    <w:p w:rsidR="123A55CD" w:rsidP="0091672E" w:rsidRDefault="403CD3F2" w14:paraId="42E57D18" w14:textId="1322D4A5">
      <w:pPr>
        <w:pStyle w:val="ListParagraph"/>
        <w:numPr>
          <w:ilvl w:val="0"/>
          <w:numId w:val="1"/>
        </w:numPr>
        <w:tabs>
          <w:tab w:val="left" w:pos="540"/>
          <w:tab w:val="left" w:pos="900"/>
        </w:tabs>
        <w:spacing w:line="240" w:lineRule="auto"/>
        <w:ind w:hanging="990"/>
        <w:rPr>
          <w:rFonts w:ascii="Calibri" w:hAnsi="Calibri" w:eastAsia="Calibri" w:cs="Calibri"/>
          <w:color w:val="000000" w:themeColor="text1"/>
        </w:rPr>
      </w:pPr>
      <w:r w:rsidRPr="406F8A79">
        <w:rPr>
          <w:rFonts w:ascii="Calibri" w:hAnsi="Calibri" w:eastAsia="Calibri" w:cs="Calibri"/>
          <w:color w:val="000000" w:themeColor="text1"/>
        </w:rPr>
        <w:t>Clinical</w:t>
      </w:r>
      <w:r w:rsidR="003C5127">
        <w:rPr>
          <w:rFonts w:ascii="Calibri" w:hAnsi="Calibri" w:eastAsia="Calibri" w:cs="Calibri"/>
          <w:color w:val="000000" w:themeColor="text1"/>
        </w:rPr>
        <w:t xml:space="preserve"> ____%</w:t>
      </w:r>
    </w:p>
    <w:p w:rsidR="123A55CD" w:rsidP="0091672E" w:rsidRDefault="403CD3F2" w14:paraId="76FDCBAE" w14:textId="56C2507A">
      <w:pPr>
        <w:pStyle w:val="ListParagraph"/>
        <w:numPr>
          <w:ilvl w:val="0"/>
          <w:numId w:val="1"/>
        </w:numPr>
        <w:tabs>
          <w:tab w:val="left" w:pos="540"/>
          <w:tab w:val="left" w:pos="900"/>
        </w:tabs>
        <w:spacing w:line="240" w:lineRule="auto"/>
        <w:ind w:hanging="990"/>
        <w:rPr>
          <w:rFonts w:ascii="Calibri" w:hAnsi="Calibri" w:eastAsia="Calibri" w:cs="Calibri"/>
          <w:color w:val="000000" w:themeColor="text1"/>
        </w:rPr>
      </w:pPr>
      <w:r w:rsidRPr="406F8A79">
        <w:rPr>
          <w:rFonts w:ascii="Calibri" w:hAnsi="Calibri" w:eastAsia="Calibri" w:cs="Calibri"/>
          <w:color w:val="000000" w:themeColor="text1"/>
        </w:rPr>
        <w:t>Research</w:t>
      </w:r>
      <w:r w:rsidR="003C5127">
        <w:rPr>
          <w:rFonts w:ascii="Calibri" w:hAnsi="Calibri" w:eastAsia="Calibri" w:cs="Calibri"/>
          <w:color w:val="000000" w:themeColor="text1"/>
        </w:rPr>
        <w:t xml:space="preserve"> ____%</w:t>
      </w:r>
    </w:p>
    <w:p w:rsidR="123A55CD" w:rsidP="0091672E" w:rsidRDefault="403CD3F2" w14:paraId="70030A7B" w14:textId="069A83A3">
      <w:pPr>
        <w:pStyle w:val="ListParagraph"/>
        <w:numPr>
          <w:ilvl w:val="0"/>
          <w:numId w:val="1"/>
        </w:numPr>
        <w:tabs>
          <w:tab w:val="left" w:pos="540"/>
          <w:tab w:val="left" w:pos="900"/>
        </w:tabs>
        <w:spacing w:line="240" w:lineRule="auto"/>
        <w:ind w:hanging="990"/>
        <w:rPr>
          <w:rFonts w:ascii="Calibri" w:hAnsi="Calibri" w:eastAsia="Calibri" w:cs="Calibri"/>
          <w:color w:val="000000" w:themeColor="text1"/>
        </w:rPr>
      </w:pPr>
      <w:r w:rsidRPr="5DC143ED">
        <w:rPr>
          <w:rFonts w:ascii="Calibri" w:hAnsi="Calibri" w:eastAsia="Calibri" w:cs="Calibri"/>
          <w:color w:val="000000" w:themeColor="text1"/>
        </w:rPr>
        <w:t>Administration</w:t>
      </w:r>
      <w:r w:rsidRPr="5DC143ED" w:rsidR="003C5127">
        <w:rPr>
          <w:rFonts w:ascii="Calibri" w:hAnsi="Calibri" w:eastAsia="Calibri" w:cs="Calibri"/>
          <w:color w:val="000000" w:themeColor="text1"/>
        </w:rPr>
        <w:t xml:space="preserve"> ____%</w:t>
      </w:r>
    </w:p>
    <w:p w:rsidR="123A55CD" w:rsidP="0091672E" w:rsidRDefault="403CD3F2" w14:paraId="08FE3075" w14:textId="2C640B32">
      <w:pPr>
        <w:pStyle w:val="ListParagraph"/>
        <w:numPr>
          <w:ilvl w:val="0"/>
          <w:numId w:val="1"/>
        </w:numPr>
        <w:tabs>
          <w:tab w:val="left" w:pos="540"/>
          <w:tab w:val="left" w:pos="900"/>
        </w:tabs>
        <w:spacing w:line="240" w:lineRule="auto"/>
        <w:ind w:hanging="990"/>
        <w:rPr>
          <w:rFonts w:ascii="Calibri" w:hAnsi="Calibri" w:eastAsia="Calibri" w:cs="Calibri"/>
          <w:color w:val="000000" w:themeColor="text1"/>
        </w:rPr>
      </w:pPr>
      <w:r w:rsidRPr="406F8A79">
        <w:rPr>
          <w:rFonts w:ascii="Calibri" w:hAnsi="Calibri" w:eastAsia="Calibri" w:cs="Calibri"/>
          <w:color w:val="000000" w:themeColor="text1"/>
        </w:rPr>
        <w:t>Program Development and Evaluation</w:t>
      </w:r>
      <w:r w:rsidR="003C5127">
        <w:rPr>
          <w:rFonts w:ascii="Calibri" w:hAnsi="Calibri" w:eastAsia="Calibri" w:cs="Calibri"/>
          <w:color w:val="000000" w:themeColor="text1"/>
        </w:rPr>
        <w:t xml:space="preserve"> ____%</w:t>
      </w:r>
    </w:p>
    <w:p w:rsidR="123A55CD" w:rsidP="0091672E" w:rsidRDefault="403CD3F2" w14:paraId="7E81E912" w14:textId="150E452C">
      <w:pPr>
        <w:pStyle w:val="ListParagraph"/>
        <w:numPr>
          <w:ilvl w:val="0"/>
          <w:numId w:val="1"/>
        </w:numPr>
        <w:tabs>
          <w:tab w:val="left" w:pos="540"/>
          <w:tab w:val="left" w:pos="900"/>
        </w:tabs>
        <w:spacing w:line="240" w:lineRule="auto"/>
        <w:ind w:hanging="990"/>
        <w:rPr>
          <w:rFonts w:ascii="Calibri" w:hAnsi="Calibri" w:eastAsia="Calibri" w:cs="Calibri"/>
          <w:color w:val="000000" w:themeColor="text1"/>
        </w:rPr>
      </w:pPr>
      <w:r w:rsidRPr="406F8A79">
        <w:rPr>
          <w:rFonts w:ascii="Calibri" w:hAnsi="Calibri" w:eastAsia="Calibri" w:cs="Calibri"/>
          <w:color w:val="000000" w:themeColor="text1"/>
        </w:rPr>
        <w:t>Policy Development</w:t>
      </w:r>
      <w:r w:rsidR="003C5127">
        <w:rPr>
          <w:rFonts w:ascii="Calibri" w:hAnsi="Calibri" w:eastAsia="Calibri" w:cs="Calibri"/>
          <w:color w:val="000000" w:themeColor="text1"/>
        </w:rPr>
        <w:t>____%</w:t>
      </w:r>
    </w:p>
    <w:p w:rsidR="123A55CD" w:rsidP="0091672E" w:rsidRDefault="403CD3F2" w14:paraId="49129681" w14:textId="5D9B27AE">
      <w:pPr>
        <w:pStyle w:val="ListParagraph"/>
        <w:numPr>
          <w:ilvl w:val="0"/>
          <w:numId w:val="1"/>
        </w:numPr>
        <w:tabs>
          <w:tab w:val="left" w:pos="540"/>
          <w:tab w:val="left" w:pos="900"/>
        </w:tabs>
        <w:spacing w:line="240" w:lineRule="auto"/>
        <w:ind w:hanging="990"/>
        <w:rPr>
          <w:rFonts w:ascii="Calibri" w:hAnsi="Calibri" w:eastAsia="Calibri" w:cs="Calibri"/>
          <w:color w:val="000000" w:themeColor="text1"/>
        </w:rPr>
      </w:pPr>
      <w:r w:rsidRPr="406F8A79">
        <w:rPr>
          <w:rFonts w:ascii="Calibri" w:hAnsi="Calibri" w:eastAsia="Calibri" w:cs="Calibri"/>
          <w:color w:val="000000" w:themeColor="text1"/>
        </w:rPr>
        <w:t>Advocacy</w:t>
      </w:r>
      <w:r w:rsidR="003C5127">
        <w:rPr>
          <w:rFonts w:ascii="Calibri" w:hAnsi="Calibri" w:eastAsia="Calibri" w:cs="Calibri"/>
          <w:color w:val="000000" w:themeColor="text1"/>
        </w:rPr>
        <w:t xml:space="preserve"> ____%</w:t>
      </w:r>
    </w:p>
    <w:p w:rsidR="123A55CD" w:rsidP="0091672E" w:rsidRDefault="403CD3F2" w14:paraId="672B94B0" w14:textId="652283B1">
      <w:pPr>
        <w:pStyle w:val="ListParagraph"/>
        <w:numPr>
          <w:ilvl w:val="0"/>
          <w:numId w:val="1"/>
        </w:numPr>
        <w:tabs>
          <w:tab w:val="left" w:pos="540"/>
          <w:tab w:val="left" w:pos="900"/>
        </w:tabs>
        <w:spacing w:line="240" w:lineRule="auto"/>
        <w:ind w:hanging="990"/>
        <w:rPr>
          <w:rFonts w:ascii="Calibri" w:hAnsi="Calibri" w:eastAsia="Calibri" w:cs="Calibri"/>
          <w:color w:val="000000" w:themeColor="text1"/>
        </w:rPr>
      </w:pPr>
      <w:r w:rsidRPr="406F8A79">
        <w:rPr>
          <w:rFonts w:ascii="Calibri" w:hAnsi="Calibri" w:eastAsia="Calibri" w:cs="Calibri"/>
          <w:color w:val="000000" w:themeColor="text1"/>
        </w:rPr>
        <w:t>Education</w:t>
      </w:r>
      <w:r w:rsidR="003C5127">
        <w:rPr>
          <w:rFonts w:ascii="Calibri" w:hAnsi="Calibri" w:eastAsia="Calibri" w:cs="Calibri"/>
          <w:color w:val="000000" w:themeColor="text1"/>
        </w:rPr>
        <w:t xml:space="preserve"> ____%</w:t>
      </w:r>
    </w:p>
    <w:p w:rsidR="0C844270" w:rsidP="0091672E" w:rsidRDefault="403CD3F2" w14:paraId="2CF6AA5C" w14:textId="15904313">
      <w:pPr>
        <w:pStyle w:val="ListParagraph"/>
        <w:numPr>
          <w:ilvl w:val="0"/>
          <w:numId w:val="1"/>
        </w:numPr>
        <w:tabs>
          <w:tab w:val="left" w:pos="540"/>
          <w:tab w:val="left" w:pos="900"/>
        </w:tabs>
        <w:spacing w:line="240" w:lineRule="auto"/>
        <w:ind w:hanging="990"/>
        <w:rPr>
          <w:rFonts w:ascii="Calibri" w:hAnsi="Calibri" w:eastAsia="Calibri" w:cs="Calibri"/>
          <w:color w:val="000000" w:themeColor="text1"/>
        </w:rPr>
      </w:pPr>
      <w:r w:rsidRPr="406F8A79">
        <w:rPr>
          <w:rFonts w:ascii="Calibri" w:hAnsi="Calibri" w:eastAsia="Calibri" w:cs="Calibri"/>
          <w:color w:val="000000" w:themeColor="text1"/>
        </w:rPr>
        <w:t>Leadership</w:t>
      </w:r>
      <w:r w:rsidR="003C5127">
        <w:rPr>
          <w:rFonts w:ascii="Calibri" w:hAnsi="Calibri" w:eastAsia="Calibri" w:cs="Calibri"/>
          <w:color w:val="000000" w:themeColor="text1"/>
        </w:rPr>
        <w:t xml:space="preserve"> ____%</w:t>
      </w:r>
    </w:p>
    <w:p w:rsidRPr="00B61AE6" w:rsidR="007E3A80" w:rsidP="007E3A80" w:rsidRDefault="007E3A80" w14:paraId="6537C9D9" w14:textId="30E16E2C">
      <w:pPr>
        <w:pStyle w:val="ListParagraph"/>
        <w:tabs>
          <w:tab w:val="left" w:pos="540"/>
          <w:tab w:val="left" w:pos="900"/>
        </w:tabs>
        <w:spacing w:line="240" w:lineRule="auto"/>
        <w:ind w:left="1440"/>
        <w:rPr>
          <w:rFonts w:ascii="Calibri" w:hAnsi="Calibri" w:eastAsia="Calibri" w:cs="Calibri"/>
          <w:color w:val="000000" w:themeColor="text1"/>
        </w:rPr>
      </w:pPr>
    </w:p>
    <w:p w:rsidRPr="003C5127" w:rsidR="123A55CD" w:rsidP="0091672E" w:rsidRDefault="123A55CD" w14:paraId="54378581" w14:textId="7B290514">
      <w:pPr>
        <w:pStyle w:val="ListParagraph"/>
        <w:numPr>
          <w:ilvl w:val="0"/>
          <w:numId w:val="11"/>
        </w:numPr>
        <w:spacing w:line="240" w:lineRule="auto"/>
        <w:rPr>
          <w:rFonts w:ascii="Calibri" w:hAnsi="Calibri" w:eastAsia="Calibri" w:cs="Calibri"/>
          <w:color w:val="000000" w:themeColor="text1"/>
        </w:rPr>
      </w:pPr>
      <w:r w:rsidRPr="003C5127">
        <w:rPr>
          <w:rFonts w:ascii="Calibri" w:hAnsi="Calibri" w:eastAsia="Calibri" w:cs="Calibri"/>
          <w:color w:val="000000" w:themeColor="text1"/>
        </w:rPr>
        <w:t>How many of the Doctoral Capstone sites were continued from past cohorts (i.e. program used the same site for multiple years)? #__________</w:t>
      </w:r>
    </w:p>
    <w:p w:rsidR="123A55CD" w:rsidP="0091672E" w:rsidRDefault="123A55CD" w14:paraId="250E6172" w14:textId="4FC5D631">
      <w:pPr>
        <w:tabs>
          <w:tab w:val="left" w:pos="540"/>
          <w:tab w:val="left" w:pos="900"/>
        </w:tabs>
        <w:spacing w:line="240" w:lineRule="auto"/>
        <w:ind w:left="540" w:hanging="9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N/A for OTA, OTA-B and OTM Programs</w:t>
      </w:r>
    </w:p>
    <w:p w:rsidRPr="003C5127" w:rsidR="123A55CD" w:rsidP="0091672E" w:rsidRDefault="123A55CD" w14:paraId="0941D2A0" w14:textId="6934E48D">
      <w:pPr>
        <w:pStyle w:val="ListParagraph"/>
        <w:numPr>
          <w:ilvl w:val="0"/>
          <w:numId w:val="11"/>
        </w:numPr>
        <w:tabs>
          <w:tab w:val="left" w:pos="540"/>
          <w:tab w:val="left" w:pos="900"/>
        </w:tabs>
        <w:spacing w:line="240" w:lineRule="auto"/>
        <w:rPr>
          <w:rFonts w:ascii="Calibri" w:hAnsi="Calibri" w:eastAsia="Calibri" w:cs="Calibri"/>
          <w:color w:val="000000" w:themeColor="text1"/>
        </w:rPr>
      </w:pPr>
      <w:r w:rsidRPr="003C5127">
        <w:rPr>
          <w:rFonts w:ascii="Calibri" w:hAnsi="Calibri" w:eastAsia="Calibri" w:cs="Calibri"/>
          <w:color w:val="000000" w:themeColor="text1"/>
        </w:rPr>
        <w:t xml:space="preserve">As a result of the Doctoral Capstone or Baccalaureate Projects how many </w:t>
      </w:r>
      <w:proofErr w:type="gramStart"/>
      <w:r w:rsidRPr="003C5127">
        <w:rPr>
          <w:rFonts w:ascii="Calibri" w:hAnsi="Calibri" w:eastAsia="Calibri" w:cs="Calibri"/>
          <w:color w:val="000000" w:themeColor="text1"/>
        </w:rPr>
        <w:t>students</w:t>
      </w:r>
      <w:r w:rsidR="00CF1342">
        <w:rPr>
          <w:rFonts w:ascii="Calibri" w:hAnsi="Calibri" w:eastAsia="Calibri" w:cs="Calibri"/>
          <w:color w:val="000000" w:themeColor="text1"/>
        </w:rPr>
        <w:t>;</w:t>
      </w:r>
      <w:proofErr w:type="gramEnd"/>
      <w:r w:rsidRPr="003C5127">
        <w:rPr>
          <w:rFonts w:ascii="Calibri" w:hAnsi="Calibri" w:eastAsia="Calibri" w:cs="Calibri"/>
          <w:color w:val="000000" w:themeColor="text1"/>
        </w:rPr>
        <w:t xml:space="preserve"> </w:t>
      </w:r>
    </w:p>
    <w:p w:rsidR="123A55CD" w:rsidP="0091672E" w:rsidRDefault="123A55CD" w14:paraId="76CC63A7" w14:textId="5F82AF96">
      <w:pPr>
        <w:tabs>
          <w:tab w:val="left" w:pos="540"/>
          <w:tab w:val="left" w:pos="900"/>
        </w:tabs>
        <w:spacing w:line="240" w:lineRule="auto"/>
        <w:ind w:firstLine="36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N/A for OTA and OTM Programs</w:t>
      </w:r>
    </w:p>
    <w:p w:rsidR="123A55CD" w:rsidP="0091672E" w:rsidRDefault="123A55CD" w14:paraId="71C29F45" w14:textId="147EA7D1">
      <w:pPr>
        <w:tabs>
          <w:tab w:val="left" w:pos="540"/>
          <w:tab w:val="left" w:pos="900"/>
        </w:tabs>
        <w:spacing w:line="240" w:lineRule="auto"/>
        <w:ind w:firstLine="360"/>
        <w:contextualSpacing/>
        <w:rPr>
          <w:rFonts w:ascii="Calibri" w:hAnsi="Calibri" w:eastAsia="Calibri" w:cs="Calibri"/>
          <w:color w:val="000000" w:themeColor="text1"/>
        </w:rPr>
      </w:pPr>
      <w:r w:rsidRPr="05C037E2">
        <w:rPr>
          <w:rFonts w:ascii="Calibri" w:hAnsi="Calibri" w:eastAsia="Calibri" w:cs="Calibri"/>
          <w:color w:val="000000" w:themeColor="text1"/>
        </w:rPr>
        <w:t xml:space="preserve">a. </w:t>
      </w:r>
      <w:r w:rsidR="00A9444E">
        <w:rPr>
          <w:rFonts w:ascii="Calibri" w:hAnsi="Calibri" w:eastAsia="Calibri" w:cs="Calibri"/>
          <w:color w:val="000000" w:themeColor="text1"/>
        </w:rPr>
        <w:t>had</w:t>
      </w:r>
      <w:r w:rsidRPr="05C037E2">
        <w:rPr>
          <w:rFonts w:ascii="Calibri" w:hAnsi="Calibri" w:eastAsia="Calibri" w:cs="Calibri"/>
          <w:color w:val="000000" w:themeColor="text1"/>
        </w:rPr>
        <w:t xml:space="preserve"> a paper accepted for publication _____</w:t>
      </w:r>
    </w:p>
    <w:p w:rsidR="123A55CD" w:rsidP="0091672E" w:rsidRDefault="123A55CD" w14:paraId="617D61CA" w14:textId="78FBDE00">
      <w:pPr>
        <w:tabs>
          <w:tab w:val="left" w:pos="540"/>
          <w:tab w:val="left" w:pos="900"/>
        </w:tabs>
        <w:spacing w:line="240" w:lineRule="auto"/>
        <w:ind w:left="180" w:firstLine="180"/>
        <w:contextualSpacing/>
        <w:rPr>
          <w:rFonts w:ascii="Calibri" w:hAnsi="Calibri" w:eastAsia="Calibri" w:cs="Calibri"/>
          <w:color w:val="000000" w:themeColor="text1"/>
        </w:rPr>
      </w:pPr>
      <w:r w:rsidRPr="0C844270">
        <w:rPr>
          <w:rFonts w:ascii="Calibri" w:hAnsi="Calibri" w:eastAsia="Calibri" w:cs="Calibri"/>
          <w:color w:val="000000" w:themeColor="text1"/>
        </w:rPr>
        <w:t>b. presented at a professional conference or meeting ______</w:t>
      </w:r>
    </w:p>
    <w:p w:rsidR="05C037E2" w:rsidP="33634CCE" w:rsidRDefault="123A55CD" w14:paraId="198B8A38" w14:textId="361BB85B">
      <w:pPr>
        <w:tabs>
          <w:tab w:val="left" w:pos="360"/>
          <w:tab w:val="left" w:pos="900"/>
        </w:tabs>
        <w:spacing w:line="240" w:lineRule="auto"/>
        <w:ind w:left="180" w:firstLine="180"/>
        <w:contextualSpacing/>
        <w:rPr>
          <w:rFonts w:ascii="Calibri" w:hAnsi="Calibri" w:eastAsia="Calibri" w:cs="Calibri"/>
          <w:color w:val="000000" w:themeColor="text1" w:themeTint="FF" w:themeShade="FF"/>
        </w:rPr>
      </w:pPr>
      <w:r w:rsidRPr="33634CCE" w:rsidR="123A55CD">
        <w:rPr>
          <w:rFonts w:ascii="Calibri" w:hAnsi="Calibri" w:eastAsia="Calibri" w:cs="Calibri"/>
          <w:color w:val="000000" w:themeColor="text1" w:themeTint="FF" w:themeShade="FF"/>
        </w:rPr>
        <w:t xml:space="preserve">c. obtained </w:t>
      </w:r>
      <w:r w:rsidRPr="33634CCE" w:rsidR="00CF1342">
        <w:rPr>
          <w:rFonts w:ascii="Calibri" w:hAnsi="Calibri" w:eastAsia="Calibri" w:cs="Calibri"/>
          <w:color w:val="000000" w:themeColor="text1" w:themeTint="FF" w:themeShade="FF"/>
        </w:rPr>
        <w:t xml:space="preserve">a </w:t>
      </w:r>
      <w:r w:rsidRPr="33634CCE" w:rsidR="123A55CD">
        <w:rPr>
          <w:rFonts w:ascii="Calibri" w:hAnsi="Calibri" w:eastAsia="Calibri" w:cs="Calibri"/>
          <w:color w:val="000000" w:themeColor="text1" w:themeTint="FF" w:themeShade="FF"/>
        </w:rPr>
        <w:t xml:space="preserve">job at </w:t>
      </w:r>
      <w:r w:rsidRPr="33634CCE" w:rsidR="00CF1342">
        <w:rPr>
          <w:rFonts w:ascii="Calibri" w:hAnsi="Calibri" w:eastAsia="Calibri" w:cs="Calibri"/>
          <w:color w:val="000000" w:themeColor="text1" w:themeTint="FF" w:themeShade="FF"/>
        </w:rPr>
        <w:t xml:space="preserve">the </w:t>
      </w:r>
      <w:r w:rsidRPr="33634CCE" w:rsidR="123A55CD">
        <w:rPr>
          <w:rFonts w:ascii="Calibri" w:hAnsi="Calibri" w:eastAsia="Calibri" w:cs="Calibri"/>
          <w:color w:val="000000" w:themeColor="text1" w:themeTint="FF" w:themeShade="FF"/>
        </w:rPr>
        <w:t xml:space="preserve">capstone site or similar site as a direct result of Doctoral Capstone or </w:t>
      </w:r>
      <w:r>
        <w:tab/>
      </w:r>
    </w:p>
    <w:p w:rsidR="05C037E2" w:rsidP="33634CCE" w:rsidRDefault="123A55CD" w14:paraId="6389FB4C" w14:textId="28CDBF00">
      <w:pPr>
        <w:tabs>
          <w:tab w:val="left" w:pos="360"/>
          <w:tab w:val="left" w:pos="900"/>
        </w:tabs>
        <w:spacing w:line="240" w:lineRule="auto"/>
        <w:ind w:left="0" w:firstLine="0"/>
        <w:contextualSpacing/>
        <w:rPr>
          <w:rFonts w:ascii="Calibri" w:hAnsi="Calibri" w:eastAsia="Calibri" w:cs="Calibri"/>
          <w:color w:val="000000" w:themeColor="text1"/>
        </w:rPr>
      </w:pPr>
      <w:r w:rsidRPr="33634CCE" w:rsidR="123A55CD">
        <w:rPr>
          <w:rFonts w:ascii="Calibri" w:hAnsi="Calibri" w:eastAsia="Calibri" w:cs="Calibri"/>
          <w:color w:val="000000" w:themeColor="text1" w:themeTint="FF" w:themeShade="FF"/>
        </w:rPr>
        <w:t>Baccalaureate Projects _______</w:t>
      </w:r>
    </w:p>
    <w:p w:rsidR="33634CCE" w:rsidP="33634CCE" w:rsidRDefault="33634CCE" w14:paraId="67EDD841" w14:textId="5BE7E1EA">
      <w:pPr>
        <w:tabs>
          <w:tab w:val="left" w:leader="none" w:pos="360"/>
          <w:tab w:val="left" w:leader="none" w:pos="900"/>
        </w:tabs>
        <w:spacing w:line="240" w:lineRule="auto"/>
        <w:ind w:left="0" w:firstLine="0"/>
        <w:contextualSpacing/>
        <w:rPr>
          <w:rFonts w:ascii="Calibri" w:hAnsi="Calibri" w:eastAsia="Calibri" w:cs="Calibri"/>
          <w:color w:val="000000" w:themeColor="text1" w:themeTint="FF" w:themeShade="FF"/>
        </w:rPr>
      </w:pPr>
    </w:p>
    <w:p w:rsidR="4620BF21" w:rsidP="33634CCE" w:rsidRDefault="4620BF21" w14:noSpellErr="1" w14:paraId="2A7A7CF5" w14:textId="3BA7433B">
      <w:pPr>
        <w:pStyle w:val="ListParagraph"/>
        <w:keepNext w:val="1"/>
        <w:keepLines w:val="1"/>
        <w:numPr>
          <w:ilvl w:val="0"/>
          <w:numId w:val="11"/>
        </w:numPr>
        <w:tabs>
          <w:tab w:val="left" w:leader="none" w:pos="540"/>
          <w:tab w:val="left" w:leader="none" w:pos="900"/>
        </w:tabs>
        <w:spacing w:line="240" w:lineRule="auto"/>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Graduation rates for:</w:t>
      </w:r>
    </w:p>
    <w:p w:rsidR="4620BF21" w:rsidP="33634CCE" w:rsidRDefault="4620BF21" w14:noSpellErr="1" w14:paraId="1E1FB385" w14:textId="58CAA080">
      <w:pPr>
        <w:keepNext w:val="1"/>
        <w:keepLines w:val="1"/>
        <w:tabs>
          <w:tab w:val="left" w:leader="none" w:pos="540"/>
          <w:tab w:val="left" w:leader="none" w:pos="900"/>
        </w:tabs>
        <w:spacing w:line="240" w:lineRule="auto"/>
        <w:ind w:left="900" w:hanging="540"/>
        <w:rPr>
          <w:rFonts w:ascii="Calibri" w:hAnsi="Calibri" w:eastAsia="Calibri" w:cs="Calibri"/>
          <w:color w:val="000000" w:themeColor="text1" w:themeTint="FF" w:themeShade="FF"/>
        </w:rPr>
      </w:pPr>
      <w:r w:rsidRPr="33634CCE" w:rsidR="4620BF21">
        <w:rPr>
          <w:rFonts w:ascii="Calibri" w:hAnsi="Calibri" w:eastAsia="Calibri" w:cs="Calibri"/>
          <w:b w:val="1"/>
          <w:bCs w:val="1"/>
          <w:color w:val="000000" w:themeColor="text1" w:themeTint="FF" w:themeShade="FF"/>
        </w:rPr>
        <w:t>Graduation Rate Definitions</w:t>
      </w:r>
    </w:p>
    <w:p w:rsidR="4620BF21" w:rsidP="33634CCE" w:rsidRDefault="4620BF21" w14:noSpellErr="1" w14:paraId="4C617F3F" w14:textId="02C5E6FB">
      <w:pPr>
        <w:keepNext w:val="1"/>
        <w:keepLines w:val="1"/>
        <w:tabs>
          <w:tab w:val="left" w:leader="none" w:pos="360"/>
          <w:tab w:val="left" w:leader="none" w:pos="540"/>
        </w:tabs>
        <w:spacing w:line="240" w:lineRule="auto"/>
        <w:ind w:left="360"/>
        <w:rPr>
          <w:rFonts w:ascii="Calibri Light" w:hAnsi="Calibri Light" w:asciiTheme="majorAscii" w:hAnsiTheme="majorAscii"/>
          <w:i w:val="1"/>
          <w:iCs w:val="1"/>
          <w:sz w:val="18"/>
          <w:szCs w:val="18"/>
        </w:rPr>
      </w:pPr>
      <w:r w:rsidRPr="33634CCE" w:rsidR="4620BF21">
        <w:rPr>
          <w:rFonts w:ascii="Calibri" w:hAnsi="Calibri" w:eastAsia="Calibri" w:cs="Calibri"/>
          <w:b w:val="1"/>
          <w:bCs w:val="1"/>
          <w:color w:val="000000" w:themeColor="text1" w:themeTint="FF" w:themeShade="FF"/>
        </w:rPr>
        <w:t>OT Programs:</w:t>
      </w:r>
      <w:r w:rsidRPr="33634CCE" w:rsidR="4620BF21">
        <w:rPr>
          <w:rFonts w:ascii="Calibri" w:hAnsi="Calibri" w:eastAsia="Calibri" w:cs="Calibri"/>
          <w:color w:val="000000" w:themeColor="text1" w:themeTint="FF" w:themeShade="FF"/>
        </w:rPr>
        <w:t xml:space="preserve">  </w:t>
      </w:r>
      <w:r w:rsidRPr="33634CCE" w:rsidR="4620BF21">
        <w:rPr>
          <w:rFonts w:ascii="Calibri Light" w:hAnsi="Calibri Light" w:asciiTheme="majorAscii" w:hAnsiTheme="majorAscii"/>
          <w:i w:val="1"/>
          <w:iCs w:val="1"/>
          <w:sz w:val="18"/>
          <w:szCs w:val="18"/>
        </w:rPr>
        <w:t>The number of students who graduate on time (G1) divided by the number of students admitted in the original cohort (G2) minus the number of students who withdrew due to military, health, family issues, death and other reasons not related to academic and clinical performance (G3). Calculation per calendar year is = G1 / (G2 – G3).</w:t>
      </w:r>
    </w:p>
    <w:p w:rsidR="4620BF21" w:rsidP="33634CCE" w:rsidRDefault="4620BF21" w14:noSpellErr="1" w14:paraId="58907797" w14:textId="72984151">
      <w:pPr>
        <w:keepNext w:val="1"/>
        <w:keepLines w:val="1"/>
        <w:tabs>
          <w:tab w:val="left" w:leader="none" w:pos="360"/>
          <w:tab w:val="left" w:leader="none" w:pos="540"/>
        </w:tabs>
        <w:spacing w:line="240" w:lineRule="auto"/>
        <w:ind w:left="360"/>
        <w:rPr>
          <w:rFonts w:ascii="Calibri" w:hAnsi="Calibri" w:eastAsia="Calibri" w:cs="Calibri"/>
          <w:color w:val="000000" w:themeColor="text1" w:themeTint="FF" w:themeShade="FF"/>
        </w:rPr>
      </w:pPr>
      <w:r w:rsidRPr="33634CCE" w:rsidR="4620BF21">
        <w:rPr>
          <w:rFonts w:ascii="Calibri" w:hAnsi="Calibri" w:eastAsia="Calibri" w:cs="Calibri"/>
          <w:b w:val="1"/>
          <w:bCs w:val="1"/>
          <w:color w:val="000000" w:themeColor="text1" w:themeTint="FF" w:themeShade="FF"/>
        </w:rPr>
        <w:t>OTA Programs:</w:t>
      </w:r>
      <w:r w:rsidRPr="33634CCE" w:rsidR="4620BF21">
        <w:rPr>
          <w:rFonts w:ascii="Calibri" w:hAnsi="Calibri" w:eastAsia="Calibri" w:cs="Calibri"/>
          <w:color w:val="000000" w:themeColor="text1" w:themeTint="FF" w:themeShade="FF"/>
        </w:rPr>
        <w:t xml:space="preserve"> </w:t>
      </w:r>
      <w:r w:rsidRPr="33634CCE" w:rsidR="4620BF21">
        <w:rPr>
          <w:rFonts w:ascii="Calibri Light" w:hAnsi="Calibri Light" w:asciiTheme="majorAscii" w:hAnsiTheme="majorAscii"/>
          <w:i w:val="1"/>
          <w:iCs w:val="1"/>
          <w:sz w:val="18"/>
          <w:szCs w:val="18"/>
        </w:rPr>
        <w:t>The number of students who graduate on time (G1) plus the number of students who graduate within 150% of expected time (G2) divided by the number of students admitted in the original cohort (G3) minus the number of students who withdrew due to military, health, family issues, death, and other reasons not related to academic and clinical performance (G4). Calculation per calendar year is = (G1 + G2) / (G3 – G4).</w:t>
      </w:r>
    </w:p>
    <w:p w:rsidR="4620BF21" w:rsidP="33634CCE" w:rsidRDefault="4620BF21" w14:noSpellErr="1" w14:paraId="78052FEA" w14:textId="15C01ED5">
      <w:pPr>
        <w:keepNext w:val="1"/>
        <w:keepLines w:val="1"/>
        <w:tabs>
          <w:tab w:val="left" w:leader="none" w:pos="360"/>
          <w:tab w:val="left" w:leader="none" w:pos="540"/>
        </w:tabs>
        <w:spacing w:line="240" w:lineRule="auto"/>
        <w:ind w:left="1080" w:hanging="63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2022 __________%</w:t>
      </w:r>
    </w:p>
    <w:p w:rsidR="4620BF21" w:rsidP="33634CCE" w:rsidRDefault="4620BF21" w14:noSpellErr="1" w14:paraId="503F1B19" w14:textId="066B9E1C">
      <w:pPr>
        <w:keepNext w:val="1"/>
        <w:keepLines w:val="1"/>
        <w:tabs>
          <w:tab w:val="left" w:leader="none" w:pos="360"/>
          <w:tab w:val="left" w:leader="none" w:pos="540"/>
        </w:tabs>
        <w:spacing w:line="240" w:lineRule="auto"/>
        <w:ind w:left="1080" w:hanging="63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2023___________%</w:t>
      </w:r>
    </w:p>
    <w:p w:rsidR="4620BF21" w:rsidP="33634CCE" w:rsidRDefault="4620BF21" w14:noSpellErr="1" w14:paraId="7C59D3F5" w14:textId="348D8D79">
      <w:pPr>
        <w:keepNext w:val="1"/>
        <w:keepLines w:val="1"/>
        <w:tabs>
          <w:tab w:val="left" w:leader="none" w:pos="360"/>
          <w:tab w:val="left" w:leader="none" w:pos="540"/>
        </w:tabs>
        <w:spacing w:line="240" w:lineRule="auto"/>
        <w:ind w:left="1080" w:hanging="63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2024 ___________% </w:t>
      </w:r>
    </w:p>
    <w:p w:rsidR="4620BF21" w:rsidP="33634CCE" w:rsidRDefault="4620BF21" w14:noSpellErr="1" w14:paraId="0B100F52" w14:textId="59514D37">
      <w:pPr>
        <w:tabs>
          <w:tab w:val="left" w:leader="none" w:pos="360"/>
          <w:tab w:val="left" w:leader="none" w:pos="540"/>
          <w:tab w:val="left" w:leader="none" w:pos="1080"/>
        </w:tabs>
        <w:spacing w:line="240" w:lineRule="auto"/>
        <w:ind w:left="900" w:hanging="630"/>
        <w:contextualSpacing/>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 xml:space="preserve">    </w:t>
      </w:r>
      <w:r w:rsidRPr="33634CCE" w:rsidR="4620BF21">
        <w:rPr>
          <w:rFonts w:ascii="Segoe UI Symbol" w:hAnsi="Segoe UI Symbol" w:eastAsia="Segoe UI Symbol" w:cs="Segoe UI Symbol"/>
          <w:color w:val="000000" w:themeColor="text1" w:themeTint="FF" w:themeShade="FF"/>
        </w:rPr>
        <w:t>☐</w:t>
      </w:r>
      <w:r w:rsidRPr="33634CCE" w:rsidR="4620BF21">
        <w:rPr>
          <w:rFonts w:ascii="Calibri" w:hAnsi="Calibri" w:eastAsia="Calibri" w:cs="Calibri"/>
          <w:color w:val="000000" w:themeColor="text1" w:themeTint="FF" w:themeShade="FF"/>
        </w:rPr>
        <w:t xml:space="preserve"> N/A (New Programs Only)</w:t>
      </w:r>
    </w:p>
    <w:p w:rsidR="33634CCE" w:rsidP="33634CCE" w:rsidRDefault="33634CCE" w14:noSpellErr="1" w14:paraId="3CC17BF2" w14:textId="4CD0238A">
      <w:pPr>
        <w:tabs>
          <w:tab w:val="left" w:leader="none" w:pos="360"/>
          <w:tab w:val="left" w:leader="none" w:pos="540"/>
          <w:tab w:val="left" w:leader="none" w:pos="1080"/>
        </w:tabs>
        <w:spacing w:line="240" w:lineRule="auto"/>
        <w:ind w:left="900" w:hanging="630"/>
        <w:contextualSpacing/>
        <w:rPr>
          <w:rFonts w:ascii="Calibri" w:hAnsi="Calibri" w:eastAsia="Calibri" w:cs="Calibri"/>
          <w:color w:val="000000" w:themeColor="text1" w:themeTint="FF" w:themeShade="FF"/>
        </w:rPr>
      </w:pPr>
    </w:p>
    <w:p w:rsidR="4620BF21" w:rsidP="33634CCE" w:rsidRDefault="4620BF21" w14:noSpellErr="1" w14:paraId="0A12642B" w14:textId="4A4B1C1E">
      <w:pPr>
        <w:tabs>
          <w:tab w:val="left" w:leader="none" w:pos="450"/>
          <w:tab w:val="left" w:leader="none" w:pos="900"/>
          <w:tab w:val="left" w:leader="none" w:pos="1080"/>
        </w:tabs>
        <w:spacing w:line="240" w:lineRule="auto"/>
        <w:contextualSpacing/>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 xml:space="preserve">Comments </w:t>
      </w:r>
      <w:r w:rsidRPr="33634CCE" w:rsidR="4620BF21">
        <w:rPr>
          <w:rFonts w:ascii="Calibri" w:hAnsi="Calibri" w:eastAsia="Calibri" w:cs="Calibri"/>
          <w:color w:val="000000" w:themeColor="text1" w:themeTint="FF" w:themeShade="FF"/>
        </w:rPr>
        <w:t>regarding</w:t>
      </w:r>
      <w:r w:rsidRPr="33634CCE" w:rsidR="4620BF21">
        <w:rPr>
          <w:rFonts w:ascii="Calibri" w:hAnsi="Calibri" w:eastAsia="Calibri" w:cs="Calibri"/>
          <w:color w:val="000000" w:themeColor="text1" w:themeTint="FF" w:themeShade="FF"/>
        </w:rPr>
        <w:t xml:space="preserve"> graduation rates (optional):</w:t>
      </w:r>
    </w:p>
    <w:p w:rsidR="33634CCE" w:rsidP="33634CCE" w:rsidRDefault="33634CCE" w14:paraId="4AA7FBBF" w14:textId="6A73B1FF">
      <w:pPr>
        <w:tabs>
          <w:tab w:val="left" w:leader="none" w:pos="450"/>
          <w:tab w:val="left" w:leader="none" w:pos="900"/>
          <w:tab w:val="left" w:leader="none" w:pos="1080"/>
        </w:tabs>
        <w:spacing w:line="240" w:lineRule="auto"/>
        <w:contextualSpacing/>
        <w:rPr>
          <w:rFonts w:ascii="Calibri" w:hAnsi="Calibri" w:eastAsia="Calibri" w:cs="Calibri"/>
          <w:color w:val="000000" w:themeColor="text1" w:themeTint="FF" w:themeShade="FF"/>
        </w:rPr>
      </w:pPr>
    </w:p>
    <w:p w:rsidR="4620BF21" w:rsidP="33634CCE" w:rsidRDefault="4620BF21" w14:paraId="618A27A0" w14:textId="6F6B4F4F">
      <w:pPr>
        <w:tabs>
          <w:tab w:val="left" w:leader="none" w:pos="450"/>
          <w:tab w:val="left" w:leader="none" w:pos="900"/>
          <w:tab w:val="left" w:leader="none" w:pos="1080"/>
        </w:tabs>
        <w:spacing w:line="240" w:lineRule="auto"/>
        <w:contextualSpacing/>
        <w:rPr>
          <w:rFonts w:ascii="Calibri" w:hAnsi="Calibri" w:eastAsia="Calibri" w:cs="Calibri"/>
          <w:b w:val="1"/>
          <w:bCs w:val="1"/>
          <w:color w:val="000000" w:themeColor="text1" w:themeTint="FF" w:themeShade="FF"/>
        </w:rPr>
      </w:pPr>
      <w:r w:rsidRPr="33634CCE" w:rsidR="4620BF21">
        <w:rPr>
          <w:rFonts w:ascii="Calibri" w:hAnsi="Calibri" w:eastAsia="Calibri" w:cs="Calibri"/>
          <w:b w:val="1"/>
          <w:bCs w:val="1"/>
          <w:color w:val="000000" w:themeColor="text1" w:themeTint="FF" w:themeShade="FF"/>
        </w:rPr>
        <w:t>The following questions (#13-</w:t>
      </w:r>
      <w:r w:rsidRPr="33634CCE" w:rsidR="75D0B77B">
        <w:rPr>
          <w:rFonts w:ascii="Calibri" w:hAnsi="Calibri" w:eastAsia="Calibri" w:cs="Calibri"/>
          <w:b w:val="1"/>
          <w:bCs w:val="1"/>
          <w:color w:val="000000" w:themeColor="text1" w:themeTint="FF" w:themeShade="FF"/>
        </w:rPr>
        <w:t>16) are specific to 2023 graduates as the data would have been collected in 2024):</w:t>
      </w:r>
    </w:p>
    <w:p w:rsidR="4620BF21" w:rsidP="33634CCE" w:rsidRDefault="4620BF21" w14:noSpellErr="1" w14:paraId="27843F13" w14:textId="67757172">
      <w:pPr>
        <w:pStyle w:val="ListParagraph"/>
        <w:numPr>
          <w:ilvl w:val="0"/>
          <w:numId w:val="11"/>
        </w:numPr>
        <w:tabs>
          <w:tab w:val="left" w:leader="none" w:pos="540"/>
          <w:tab w:val="left" w:leader="none" w:pos="900"/>
        </w:tabs>
        <w:spacing w:line="240" w:lineRule="auto"/>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 xml:space="preserve">What percentage of </w:t>
      </w:r>
      <w:r w:rsidRPr="33634CCE" w:rsidR="4620BF21">
        <w:rPr>
          <w:rFonts w:ascii="Calibri" w:hAnsi="Calibri" w:eastAsia="Calibri" w:cs="Calibri"/>
          <w:b w:val="1"/>
          <w:bCs w:val="1"/>
          <w:color w:val="000000" w:themeColor="text1" w:themeTint="FF" w:themeShade="FF"/>
        </w:rPr>
        <w:t>2023</w:t>
      </w:r>
      <w:r w:rsidRPr="33634CCE" w:rsidR="4620BF21">
        <w:rPr>
          <w:rFonts w:ascii="Calibri" w:hAnsi="Calibri" w:eastAsia="Calibri" w:cs="Calibri"/>
          <w:color w:val="000000" w:themeColor="text1" w:themeTint="FF" w:themeShade="FF"/>
        </w:rPr>
        <w:t xml:space="preserve"> graduates are employed in an OT/OTA or OT/OTA-related position?</w:t>
      </w:r>
    </w:p>
    <w:p w:rsidR="4620BF21" w:rsidP="33634CCE" w:rsidRDefault="4620BF21" w14:noSpellErr="1" w14:paraId="3664343B" w14:textId="6A379DB3">
      <w:pPr>
        <w:tabs>
          <w:tab w:val="left" w:leader="none" w:pos="540"/>
          <w:tab w:val="left" w:leader="none" w:pos="900"/>
        </w:tabs>
        <w:spacing w:line="240" w:lineRule="auto"/>
        <w:ind w:left="1080" w:hanging="720"/>
        <w:rPr>
          <w:rFonts w:ascii="Calibri" w:hAnsi="Calibri" w:eastAsia="Calibri" w:cs="Calibri"/>
          <w:color w:val="000000" w:themeColor="text1" w:themeTint="FF" w:themeShade="FF"/>
        </w:rPr>
      </w:pPr>
      <w:r w:rsidRPr="33634CCE" w:rsidR="4620BF21">
        <w:rPr>
          <w:rFonts w:ascii="Segoe UI Symbol" w:hAnsi="Segoe UI Symbol" w:eastAsia="Calibri" w:cs="Segoe UI Symbol"/>
          <w:color w:val="000000" w:themeColor="text1" w:themeTint="FF" w:themeShade="FF"/>
        </w:rPr>
        <w:t xml:space="preserve">☐ </w:t>
      </w:r>
      <w:r w:rsidRPr="33634CCE" w:rsidR="4620BF21">
        <w:rPr>
          <w:rFonts w:ascii="Calibri" w:hAnsi="Calibri" w:eastAsia="Calibri" w:cs="Calibri"/>
          <w:color w:val="000000" w:themeColor="text1" w:themeTint="FF" w:themeShade="FF"/>
        </w:rPr>
        <w:t>0%</w:t>
      </w:r>
    </w:p>
    <w:p w:rsidR="4620BF21" w:rsidP="33634CCE" w:rsidRDefault="4620BF21" w14:noSpellErr="1" w14:paraId="7B6AA725" w14:textId="6AE2795F">
      <w:pPr>
        <w:tabs>
          <w:tab w:val="left" w:leader="none" w:pos="540"/>
          <w:tab w:val="left" w:leader="none" w:pos="900"/>
        </w:tabs>
        <w:spacing w:line="240" w:lineRule="auto"/>
        <w:ind w:left="1080" w:hanging="72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 1-24%</w:t>
      </w:r>
    </w:p>
    <w:p w:rsidR="4620BF21" w:rsidP="33634CCE" w:rsidRDefault="4620BF21" w14:noSpellErr="1" w14:paraId="04132693" w14:textId="633F93AA">
      <w:pPr>
        <w:tabs>
          <w:tab w:val="left" w:leader="none" w:pos="540"/>
          <w:tab w:val="left" w:leader="none" w:pos="900"/>
        </w:tabs>
        <w:spacing w:line="240" w:lineRule="auto"/>
        <w:ind w:left="1080" w:hanging="72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 25-49%</w:t>
      </w:r>
    </w:p>
    <w:p w:rsidR="4620BF21" w:rsidP="33634CCE" w:rsidRDefault="4620BF21" w14:noSpellErr="1" w14:paraId="6D6023CE" w14:textId="6E723473">
      <w:pPr>
        <w:tabs>
          <w:tab w:val="left" w:leader="none" w:pos="540"/>
          <w:tab w:val="left" w:leader="none" w:pos="900"/>
        </w:tabs>
        <w:spacing w:line="240" w:lineRule="auto"/>
        <w:ind w:left="1080" w:hanging="72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 50-74%</w:t>
      </w:r>
    </w:p>
    <w:p w:rsidR="4620BF21" w:rsidP="33634CCE" w:rsidRDefault="4620BF21" w14:noSpellErr="1" w14:paraId="29D015B4" w14:textId="70F459E4">
      <w:pPr>
        <w:tabs>
          <w:tab w:val="left" w:leader="none" w:pos="540"/>
          <w:tab w:val="left" w:leader="none" w:pos="900"/>
        </w:tabs>
        <w:spacing w:line="240" w:lineRule="auto"/>
        <w:ind w:left="1080" w:hanging="72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 75-100%</w:t>
      </w:r>
    </w:p>
    <w:p w:rsidR="4620BF21" w:rsidP="33634CCE" w:rsidRDefault="4620BF21" w14:noSpellErr="1" w14:paraId="0E34F16B" w14:textId="2BF861B5">
      <w:pPr>
        <w:tabs>
          <w:tab w:val="left" w:leader="none" w:pos="540"/>
          <w:tab w:val="left" w:leader="none" w:pos="900"/>
        </w:tabs>
        <w:spacing w:line="240" w:lineRule="auto"/>
        <w:ind w:left="1080" w:hanging="72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 New program - no data available</w:t>
      </w:r>
    </w:p>
    <w:p w:rsidR="4620BF21" w:rsidP="33634CCE" w:rsidRDefault="4620BF21" w14:noSpellErr="1" w14:paraId="7CEB2F82" w14:textId="4F890EBE">
      <w:pPr>
        <w:pStyle w:val="ListParagraph"/>
        <w:numPr>
          <w:ilvl w:val="0"/>
          <w:numId w:val="11"/>
        </w:numPr>
        <w:spacing w:line="240" w:lineRule="auto"/>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Indicate the employment status of the</w:t>
      </w:r>
      <w:r w:rsidRPr="33634CCE" w:rsidR="4620BF21">
        <w:rPr>
          <w:rFonts w:ascii="Calibri" w:hAnsi="Calibri" w:eastAsia="Calibri" w:cs="Calibri"/>
          <w:b w:val="1"/>
          <w:bCs w:val="1"/>
          <w:color w:val="000000" w:themeColor="text1" w:themeTint="FF" w:themeShade="FF"/>
        </w:rPr>
        <w:t xml:space="preserve"> 2023</w:t>
      </w:r>
      <w:r w:rsidRPr="33634CCE" w:rsidR="4620BF21">
        <w:rPr>
          <w:rFonts w:ascii="Calibri" w:hAnsi="Calibri" w:eastAsia="Calibri" w:cs="Calibri"/>
          <w:color w:val="000000" w:themeColor="text1" w:themeTint="FF" w:themeShade="FF"/>
        </w:rPr>
        <w:t xml:space="preserve"> graduates using the following categories. If your program did not have graduates in </w:t>
      </w:r>
      <w:r w:rsidRPr="33634CCE" w:rsidR="4620BF21">
        <w:rPr>
          <w:rFonts w:ascii="Calibri" w:hAnsi="Calibri" w:eastAsia="Calibri" w:cs="Calibri"/>
          <w:b w:val="1"/>
          <w:bCs w:val="1"/>
          <w:color w:val="000000" w:themeColor="text1" w:themeTint="FF" w:themeShade="FF"/>
        </w:rPr>
        <w:t>2023</w:t>
      </w:r>
      <w:r w:rsidRPr="33634CCE" w:rsidR="4620BF21">
        <w:rPr>
          <w:rFonts w:ascii="Calibri" w:hAnsi="Calibri" w:eastAsia="Calibri" w:cs="Calibri"/>
          <w:color w:val="000000" w:themeColor="text1" w:themeTint="FF" w:themeShade="FF"/>
        </w:rPr>
        <w:t>, please enter "0" in each response box and explain in the comment box. Include each graduate in only 1 of the categories below so that the total matches your response to question V.2.</w:t>
      </w:r>
    </w:p>
    <w:p w:rsidR="4620BF21" w:rsidP="33634CCE" w:rsidRDefault="4620BF21" w14:noSpellErr="1" w14:paraId="61C0E4FC" w14:textId="78F882A7">
      <w:pPr>
        <w:pStyle w:val="ListParagraph"/>
        <w:numPr>
          <w:ilvl w:val="0"/>
          <w:numId w:val="5"/>
        </w:numPr>
        <w:spacing w:line="240" w:lineRule="auto"/>
        <w:ind w:left="72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Number of graduates employed in an OT/OTA-traditional practice area __</w:t>
      </w:r>
    </w:p>
    <w:p w:rsidR="4620BF21" w:rsidP="33634CCE" w:rsidRDefault="4620BF21" w14:noSpellErr="1" w14:paraId="169A92CD" w14:textId="30CD6CA3">
      <w:pPr>
        <w:pStyle w:val="ListParagraph"/>
        <w:numPr>
          <w:ilvl w:val="0"/>
          <w:numId w:val="5"/>
        </w:numPr>
        <w:spacing w:line="240" w:lineRule="auto"/>
        <w:ind w:left="72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Number of graduates employed in an OT/OTA nontraditional or emerging practice area ___</w:t>
      </w:r>
    </w:p>
    <w:p w:rsidR="4620BF21" w:rsidP="33634CCE" w:rsidRDefault="4620BF21" w14:noSpellErr="1" w14:paraId="4B16FA4E" w14:textId="2923040A">
      <w:pPr>
        <w:pStyle w:val="ListParagraph"/>
        <w:numPr>
          <w:ilvl w:val="0"/>
          <w:numId w:val="5"/>
        </w:numPr>
        <w:spacing w:line="240" w:lineRule="auto"/>
        <w:ind w:left="72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Number of graduates employed but not in an OT/OTA related position: __</w:t>
      </w:r>
    </w:p>
    <w:p w:rsidR="4620BF21" w:rsidP="33634CCE" w:rsidRDefault="4620BF21" w14:noSpellErr="1" w14:paraId="50D8300B" w14:textId="0B8788C0">
      <w:pPr>
        <w:pStyle w:val="ListParagraph"/>
        <w:numPr>
          <w:ilvl w:val="0"/>
          <w:numId w:val="5"/>
        </w:numPr>
        <w:spacing w:line="240" w:lineRule="auto"/>
        <w:ind w:left="72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Number of graduates still seeking employment in an OT/OTA or OT/OTA-related position:__</w:t>
      </w:r>
    </w:p>
    <w:p w:rsidR="4620BF21" w:rsidP="33634CCE" w:rsidRDefault="4620BF21" w14:noSpellErr="1" w14:paraId="7EC7345C" w14:textId="55F158F8">
      <w:pPr>
        <w:pStyle w:val="ListParagraph"/>
        <w:numPr>
          <w:ilvl w:val="0"/>
          <w:numId w:val="5"/>
        </w:numPr>
        <w:spacing w:line="240" w:lineRule="auto"/>
        <w:ind w:left="72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Number of graduates who will be continuing their higher education while employed in an OT/OTA position: __</w:t>
      </w:r>
    </w:p>
    <w:p w:rsidR="4620BF21" w:rsidP="33634CCE" w:rsidRDefault="4620BF21" w14:noSpellErr="1" w14:paraId="53DAF903">
      <w:pPr>
        <w:pStyle w:val="ListParagraph"/>
        <w:numPr>
          <w:ilvl w:val="0"/>
          <w:numId w:val="5"/>
        </w:numPr>
        <w:spacing w:line="240" w:lineRule="auto"/>
        <w:ind w:left="72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Number of graduates whose employment status is unknown: __</w:t>
      </w:r>
    </w:p>
    <w:p w:rsidR="4620BF21" w:rsidP="33634CCE" w:rsidRDefault="4620BF21" w14:paraId="5C6734AF" w14:textId="32C3D510">
      <w:pPr>
        <w:pStyle w:val="ListParagraph"/>
        <w:numPr>
          <w:ilvl w:val="0"/>
          <w:numId w:val="5"/>
        </w:numPr>
        <w:spacing w:line="240" w:lineRule="auto"/>
        <w:ind w:left="720"/>
        <w:rPr>
          <w:rFonts w:ascii="Calibri" w:hAnsi="Calibri" w:eastAsia="Calibri" w:cs="Calibri"/>
          <w:color w:val="000000" w:themeColor="text1" w:themeTint="FF" w:themeShade="FF"/>
        </w:rPr>
      </w:pPr>
      <w:r w:rsidRPr="33634CCE" w:rsidR="4620BF21">
        <w:rPr>
          <w:rFonts w:ascii="Calibri" w:hAnsi="Calibri" w:eastAsia="Calibri" w:cs="Calibri"/>
          <w:color w:val="000000" w:themeColor="text1" w:themeTint="FF" w:themeShade="FF"/>
        </w:rPr>
        <w:t>Total number of students reporting on employment for this survey? ____________</w:t>
      </w:r>
    </w:p>
    <w:p w:rsidR="001F1A51" w:rsidP="0091672E" w:rsidRDefault="001F1A51" w14:paraId="2BEF2D32" w14:textId="5096BFD6">
      <w:pPr>
        <w:tabs>
          <w:tab w:val="left" w:pos="360"/>
          <w:tab w:val="left" w:pos="900"/>
        </w:tabs>
        <w:spacing w:line="240" w:lineRule="auto"/>
        <w:ind w:left="180" w:firstLine="180"/>
        <w:contextualSpacing/>
        <w:rPr>
          <w:rFonts w:ascii="Calibri" w:hAnsi="Calibri" w:eastAsia="Calibri" w:cs="Calibri"/>
          <w:color w:val="000000" w:themeColor="text1"/>
        </w:rPr>
      </w:pPr>
    </w:p>
    <w:p w:rsidRPr="005A494E" w:rsidR="123A55CD" w:rsidP="0091672E" w:rsidRDefault="003C5127" w14:paraId="3262CC37" w14:textId="60A72BCB">
      <w:pPr>
        <w:tabs>
          <w:tab w:val="left" w:pos="540"/>
          <w:tab w:val="left" w:pos="900"/>
        </w:tabs>
        <w:spacing w:line="240" w:lineRule="auto"/>
        <w:ind w:left="540" w:hanging="540"/>
        <w:rPr>
          <w:rFonts w:ascii="Calibri" w:hAnsi="Calibri" w:eastAsia="Calibri" w:cs="Calibri"/>
          <w:color w:val="000000" w:themeColor="text1"/>
        </w:rPr>
      </w:pPr>
      <w:r>
        <w:rPr>
          <w:rFonts w:ascii="Calibri" w:hAnsi="Calibri" w:eastAsia="Calibri" w:cs="Calibri"/>
          <w:color w:val="000000" w:themeColor="text1"/>
        </w:rPr>
        <w:t xml:space="preserve">15. </w:t>
      </w:r>
      <w:r w:rsidRPr="005A494E" w:rsidR="123A55CD">
        <w:rPr>
          <w:rFonts w:ascii="Calibri" w:hAnsi="Calibri" w:eastAsia="Calibri" w:cs="Calibri"/>
          <w:color w:val="000000" w:themeColor="text1"/>
        </w:rPr>
        <w:t xml:space="preserve">The median student debt load for all students who graduated from your program in </w:t>
      </w:r>
      <w:proofErr w:type="gramStart"/>
      <w:r w:rsidRPr="005A494E" w:rsidR="123A55CD">
        <w:rPr>
          <w:rFonts w:ascii="Calibri" w:hAnsi="Calibri" w:eastAsia="Calibri" w:cs="Calibri"/>
          <w:b/>
          <w:bCs/>
          <w:color w:val="000000" w:themeColor="text1"/>
        </w:rPr>
        <w:t>202</w:t>
      </w:r>
      <w:r w:rsidRPr="005A494E" w:rsidR="17915EE0">
        <w:rPr>
          <w:rFonts w:ascii="Calibri" w:hAnsi="Calibri" w:eastAsia="Calibri" w:cs="Calibri"/>
          <w:b/>
          <w:bCs/>
          <w:color w:val="000000" w:themeColor="text1"/>
        </w:rPr>
        <w:t>3</w:t>
      </w:r>
      <w:r w:rsidRPr="005A494E" w:rsidR="123A55CD">
        <w:rPr>
          <w:rFonts w:ascii="Calibri" w:hAnsi="Calibri" w:eastAsia="Calibri" w:cs="Calibri"/>
          <w:color w:val="000000" w:themeColor="text1"/>
        </w:rPr>
        <w:t>?</w:t>
      </w:r>
      <w:proofErr w:type="gramEnd"/>
    </w:p>
    <w:p w:rsidRPr="005A494E" w:rsidR="123A55CD" w:rsidP="0091672E" w:rsidRDefault="123A55CD" w14:paraId="010D4311" w14:textId="4E8621B8">
      <w:pPr>
        <w:tabs>
          <w:tab w:val="left" w:pos="540"/>
          <w:tab w:val="left" w:pos="900"/>
        </w:tabs>
        <w:spacing w:after="0" w:line="240" w:lineRule="auto"/>
        <w:ind w:left="547" w:hanging="187"/>
        <w:rPr>
          <w:rFonts w:ascii="Calibri" w:hAnsi="Calibri" w:eastAsia="Calibri" w:cs="Calibri"/>
          <w:color w:val="000000" w:themeColor="text1"/>
        </w:rPr>
      </w:pPr>
      <w:r w:rsidRPr="005A494E">
        <w:rPr>
          <w:rFonts w:ascii="Calibri" w:hAnsi="Calibri" w:eastAsia="Calibri" w:cs="Calibri"/>
          <w:color w:val="000000" w:themeColor="text1"/>
        </w:rPr>
        <w:t>☐ $0 - 2</w:t>
      </w:r>
      <w:r w:rsidRPr="005A494E" w:rsidR="00C92E2E">
        <w:rPr>
          <w:rFonts w:ascii="Calibri" w:hAnsi="Calibri" w:eastAsia="Calibri" w:cs="Calibri"/>
          <w:color w:val="000000" w:themeColor="text1"/>
        </w:rPr>
        <w:t>5</w:t>
      </w:r>
      <w:r w:rsidRPr="005A494E">
        <w:rPr>
          <w:rFonts w:ascii="Calibri" w:hAnsi="Calibri" w:eastAsia="Calibri" w:cs="Calibri"/>
          <w:color w:val="000000" w:themeColor="text1"/>
        </w:rPr>
        <w:t>,000</w:t>
      </w:r>
    </w:p>
    <w:p w:rsidRPr="005A494E" w:rsidR="123A55CD" w:rsidP="0091672E" w:rsidRDefault="123A55CD" w14:paraId="694855F9" w14:textId="49092807">
      <w:pPr>
        <w:tabs>
          <w:tab w:val="left" w:pos="540"/>
          <w:tab w:val="left" w:pos="900"/>
        </w:tabs>
        <w:spacing w:after="0" w:line="240" w:lineRule="auto"/>
        <w:ind w:left="547" w:hanging="187"/>
        <w:rPr>
          <w:rFonts w:ascii="Calibri" w:hAnsi="Calibri" w:eastAsia="Calibri" w:cs="Calibri"/>
          <w:color w:val="000000" w:themeColor="text1"/>
        </w:rPr>
      </w:pPr>
      <w:r w:rsidRPr="005A494E">
        <w:rPr>
          <w:rFonts w:ascii="Calibri" w:hAnsi="Calibri" w:eastAsia="Calibri" w:cs="Calibri"/>
          <w:color w:val="000000" w:themeColor="text1"/>
        </w:rPr>
        <w:t>☐ $2</w:t>
      </w:r>
      <w:r w:rsidRPr="005A494E" w:rsidR="00C92E2E">
        <w:rPr>
          <w:rFonts w:ascii="Calibri" w:hAnsi="Calibri" w:eastAsia="Calibri" w:cs="Calibri"/>
          <w:color w:val="000000" w:themeColor="text1"/>
        </w:rPr>
        <w:t>5</w:t>
      </w:r>
      <w:r w:rsidRPr="005A494E">
        <w:rPr>
          <w:rFonts w:ascii="Calibri" w:hAnsi="Calibri" w:eastAsia="Calibri" w:cs="Calibri"/>
          <w:color w:val="000000" w:themeColor="text1"/>
        </w:rPr>
        <w:t>,001 - $</w:t>
      </w:r>
      <w:r w:rsidRPr="005A494E" w:rsidR="00C92E2E">
        <w:rPr>
          <w:rFonts w:ascii="Calibri" w:hAnsi="Calibri" w:eastAsia="Calibri" w:cs="Calibri"/>
          <w:color w:val="000000" w:themeColor="text1"/>
        </w:rPr>
        <w:t>5</w:t>
      </w:r>
      <w:r w:rsidRPr="005A494E">
        <w:rPr>
          <w:rFonts w:ascii="Calibri" w:hAnsi="Calibri" w:eastAsia="Calibri" w:cs="Calibri"/>
          <w:color w:val="000000" w:themeColor="text1"/>
        </w:rPr>
        <w:t>0,000</w:t>
      </w:r>
    </w:p>
    <w:p w:rsidRPr="005A494E" w:rsidR="123A55CD" w:rsidP="0091672E" w:rsidRDefault="123A55CD" w14:paraId="637B6CA1" w14:textId="6F9A7313">
      <w:pPr>
        <w:tabs>
          <w:tab w:val="left" w:pos="540"/>
          <w:tab w:val="left" w:pos="900"/>
        </w:tabs>
        <w:spacing w:after="0" w:line="240" w:lineRule="auto"/>
        <w:ind w:left="547" w:hanging="187"/>
        <w:rPr>
          <w:rFonts w:ascii="Calibri" w:hAnsi="Calibri" w:eastAsia="Calibri" w:cs="Calibri"/>
          <w:color w:val="000000" w:themeColor="text1"/>
        </w:rPr>
      </w:pPr>
      <w:r w:rsidRPr="005A494E">
        <w:rPr>
          <w:rFonts w:ascii="Calibri" w:hAnsi="Calibri" w:eastAsia="Calibri" w:cs="Calibri"/>
          <w:color w:val="000000" w:themeColor="text1"/>
        </w:rPr>
        <w:t>☐ $</w:t>
      </w:r>
      <w:r w:rsidRPr="005A494E" w:rsidR="00C92E2E">
        <w:rPr>
          <w:rFonts w:ascii="Calibri" w:hAnsi="Calibri" w:eastAsia="Calibri" w:cs="Calibri"/>
          <w:color w:val="000000" w:themeColor="text1"/>
        </w:rPr>
        <w:t>5</w:t>
      </w:r>
      <w:r w:rsidRPr="005A494E">
        <w:rPr>
          <w:rFonts w:ascii="Calibri" w:hAnsi="Calibri" w:eastAsia="Calibri" w:cs="Calibri"/>
          <w:color w:val="000000" w:themeColor="text1"/>
        </w:rPr>
        <w:t>0,001 - $</w:t>
      </w:r>
      <w:r w:rsidRPr="005A494E" w:rsidR="00C92E2E">
        <w:rPr>
          <w:rFonts w:ascii="Calibri" w:hAnsi="Calibri" w:eastAsia="Calibri" w:cs="Calibri"/>
          <w:color w:val="000000" w:themeColor="text1"/>
        </w:rPr>
        <w:t>75</w:t>
      </w:r>
      <w:r w:rsidRPr="005A494E">
        <w:rPr>
          <w:rFonts w:ascii="Calibri" w:hAnsi="Calibri" w:eastAsia="Calibri" w:cs="Calibri"/>
          <w:color w:val="000000" w:themeColor="text1"/>
        </w:rPr>
        <w:t>,000</w:t>
      </w:r>
    </w:p>
    <w:p w:rsidRPr="005A494E" w:rsidR="123A55CD" w:rsidP="0091672E" w:rsidRDefault="123A55CD" w14:paraId="04C90692" w14:textId="3EB277DE">
      <w:pPr>
        <w:tabs>
          <w:tab w:val="left" w:pos="540"/>
          <w:tab w:val="left" w:pos="900"/>
        </w:tabs>
        <w:spacing w:after="0" w:line="240" w:lineRule="auto"/>
        <w:ind w:left="547" w:hanging="187"/>
        <w:rPr>
          <w:rFonts w:ascii="Calibri" w:hAnsi="Calibri" w:eastAsia="Calibri" w:cs="Calibri"/>
          <w:color w:val="000000" w:themeColor="text1"/>
        </w:rPr>
      </w:pPr>
      <w:r w:rsidRPr="005A494E">
        <w:rPr>
          <w:rFonts w:ascii="Calibri" w:hAnsi="Calibri" w:eastAsia="Calibri" w:cs="Calibri"/>
          <w:color w:val="000000" w:themeColor="text1"/>
        </w:rPr>
        <w:t>☐ $</w:t>
      </w:r>
      <w:r w:rsidRPr="005A494E" w:rsidR="00C92E2E">
        <w:rPr>
          <w:rFonts w:ascii="Calibri" w:hAnsi="Calibri" w:eastAsia="Calibri" w:cs="Calibri"/>
          <w:color w:val="000000" w:themeColor="text1"/>
        </w:rPr>
        <w:t>75</w:t>
      </w:r>
      <w:r w:rsidRPr="005A494E">
        <w:rPr>
          <w:rFonts w:ascii="Calibri" w:hAnsi="Calibri" w:eastAsia="Calibri" w:cs="Calibri"/>
          <w:color w:val="000000" w:themeColor="text1"/>
        </w:rPr>
        <w:t>,001 - $</w:t>
      </w:r>
      <w:r w:rsidRPr="005A494E" w:rsidR="00C92E2E">
        <w:rPr>
          <w:rFonts w:ascii="Calibri" w:hAnsi="Calibri" w:eastAsia="Calibri" w:cs="Calibri"/>
          <w:color w:val="000000" w:themeColor="text1"/>
        </w:rPr>
        <w:t>100</w:t>
      </w:r>
      <w:r w:rsidRPr="005A494E">
        <w:rPr>
          <w:rFonts w:ascii="Calibri" w:hAnsi="Calibri" w:eastAsia="Calibri" w:cs="Calibri"/>
          <w:color w:val="000000" w:themeColor="text1"/>
        </w:rPr>
        <w:t>,000</w:t>
      </w:r>
    </w:p>
    <w:p w:rsidRPr="005A494E" w:rsidR="123A55CD" w:rsidP="0091672E" w:rsidRDefault="123A55CD" w14:paraId="6A94609E" w14:textId="151BA6F1">
      <w:pPr>
        <w:tabs>
          <w:tab w:val="left" w:pos="540"/>
          <w:tab w:val="left" w:pos="900"/>
        </w:tabs>
        <w:spacing w:after="0" w:line="240" w:lineRule="auto"/>
        <w:ind w:left="547" w:hanging="187"/>
        <w:rPr>
          <w:rFonts w:ascii="Calibri" w:hAnsi="Calibri" w:eastAsia="Calibri" w:cs="Calibri"/>
          <w:color w:val="000000" w:themeColor="text1"/>
        </w:rPr>
      </w:pPr>
      <w:r w:rsidRPr="005A494E">
        <w:rPr>
          <w:rFonts w:ascii="Calibri" w:hAnsi="Calibri" w:eastAsia="Calibri" w:cs="Calibri"/>
          <w:color w:val="000000" w:themeColor="text1"/>
        </w:rPr>
        <w:t>☐ $</w:t>
      </w:r>
      <w:r w:rsidRPr="005A494E" w:rsidR="00C92E2E">
        <w:rPr>
          <w:rFonts w:ascii="Calibri" w:hAnsi="Calibri" w:eastAsia="Calibri" w:cs="Calibri"/>
          <w:color w:val="000000" w:themeColor="text1"/>
        </w:rPr>
        <w:t>10</w:t>
      </w:r>
      <w:r w:rsidRPr="005A494E">
        <w:rPr>
          <w:rFonts w:ascii="Calibri" w:hAnsi="Calibri" w:eastAsia="Calibri" w:cs="Calibri"/>
          <w:color w:val="000000" w:themeColor="text1"/>
        </w:rPr>
        <w:t>0,001 - $1</w:t>
      </w:r>
      <w:r w:rsidRPr="005A494E" w:rsidR="00C92E2E">
        <w:rPr>
          <w:rFonts w:ascii="Calibri" w:hAnsi="Calibri" w:eastAsia="Calibri" w:cs="Calibri"/>
          <w:color w:val="000000" w:themeColor="text1"/>
        </w:rPr>
        <w:t>25</w:t>
      </w:r>
      <w:r w:rsidRPr="005A494E">
        <w:rPr>
          <w:rFonts w:ascii="Calibri" w:hAnsi="Calibri" w:eastAsia="Calibri" w:cs="Calibri"/>
          <w:color w:val="000000" w:themeColor="text1"/>
        </w:rPr>
        <w:t>0,000</w:t>
      </w:r>
    </w:p>
    <w:p w:rsidRPr="005A494E" w:rsidR="123A55CD" w:rsidP="0091672E" w:rsidRDefault="123A55CD" w14:paraId="12636A66" w14:textId="148B5942">
      <w:pPr>
        <w:tabs>
          <w:tab w:val="left" w:pos="540"/>
          <w:tab w:val="left" w:pos="900"/>
        </w:tabs>
        <w:spacing w:after="0" w:line="240" w:lineRule="auto"/>
        <w:ind w:left="547" w:hanging="187"/>
        <w:rPr>
          <w:rFonts w:ascii="Calibri" w:hAnsi="Calibri" w:eastAsia="Calibri" w:cs="Calibri"/>
          <w:color w:val="000000" w:themeColor="text1"/>
        </w:rPr>
      </w:pPr>
      <w:r w:rsidRPr="005A494E">
        <w:rPr>
          <w:rFonts w:ascii="Calibri" w:hAnsi="Calibri" w:eastAsia="Calibri" w:cs="Calibri"/>
          <w:color w:val="000000" w:themeColor="text1"/>
        </w:rPr>
        <w:t>☐ $1</w:t>
      </w:r>
      <w:r w:rsidRPr="005A494E" w:rsidR="00C92E2E">
        <w:rPr>
          <w:rFonts w:ascii="Calibri" w:hAnsi="Calibri" w:eastAsia="Calibri" w:cs="Calibri"/>
          <w:color w:val="000000" w:themeColor="text1"/>
        </w:rPr>
        <w:t>25</w:t>
      </w:r>
      <w:r w:rsidRPr="005A494E">
        <w:rPr>
          <w:rFonts w:ascii="Calibri" w:hAnsi="Calibri" w:eastAsia="Calibri" w:cs="Calibri"/>
          <w:color w:val="000000" w:themeColor="text1"/>
        </w:rPr>
        <w:t>,001 - $1</w:t>
      </w:r>
      <w:r w:rsidRPr="005A494E" w:rsidR="00C92E2E">
        <w:rPr>
          <w:rFonts w:ascii="Calibri" w:hAnsi="Calibri" w:eastAsia="Calibri" w:cs="Calibri"/>
          <w:color w:val="000000" w:themeColor="text1"/>
        </w:rPr>
        <w:t>5</w:t>
      </w:r>
      <w:r w:rsidRPr="005A494E">
        <w:rPr>
          <w:rFonts w:ascii="Calibri" w:hAnsi="Calibri" w:eastAsia="Calibri" w:cs="Calibri"/>
          <w:color w:val="000000" w:themeColor="text1"/>
        </w:rPr>
        <w:t>0,000</w:t>
      </w:r>
    </w:p>
    <w:p w:rsidRPr="005A494E" w:rsidR="123A55CD" w:rsidP="0091672E" w:rsidRDefault="123A55CD" w14:paraId="61455D48" w14:textId="34AD1D65">
      <w:pPr>
        <w:tabs>
          <w:tab w:val="left" w:pos="540"/>
          <w:tab w:val="left" w:pos="900"/>
        </w:tabs>
        <w:spacing w:after="0" w:line="240" w:lineRule="auto"/>
        <w:ind w:left="547" w:hanging="187"/>
        <w:rPr>
          <w:rFonts w:ascii="Calibri" w:hAnsi="Calibri" w:eastAsia="Calibri" w:cs="Calibri"/>
          <w:color w:val="000000" w:themeColor="text1"/>
        </w:rPr>
      </w:pPr>
      <w:r w:rsidRPr="005A494E">
        <w:rPr>
          <w:rFonts w:ascii="Calibri" w:hAnsi="Calibri" w:eastAsia="Calibri" w:cs="Calibri"/>
          <w:color w:val="000000" w:themeColor="text1"/>
        </w:rPr>
        <w:t>☐ $1</w:t>
      </w:r>
      <w:r w:rsidRPr="005A494E" w:rsidR="00C92E2E">
        <w:rPr>
          <w:rFonts w:ascii="Calibri" w:hAnsi="Calibri" w:eastAsia="Calibri" w:cs="Calibri"/>
          <w:color w:val="000000" w:themeColor="text1"/>
        </w:rPr>
        <w:t>5</w:t>
      </w:r>
      <w:r w:rsidRPr="005A494E">
        <w:rPr>
          <w:rFonts w:ascii="Calibri" w:hAnsi="Calibri" w:eastAsia="Calibri" w:cs="Calibri"/>
          <w:color w:val="000000" w:themeColor="text1"/>
        </w:rPr>
        <w:t>0,001 - $1</w:t>
      </w:r>
      <w:r w:rsidRPr="005A494E" w:rsidR="00C92E2E">
        <w:rPr>
          <w:rFonts w:ascii="Calibri" w:hAnsi="Calibri" w:eastAsia="Calibri" w:cs="Calibri"/>
          <w:color w:val="000000" w:themeColor="text1"/>
        </w:rPr>
        <w:t>75</w:t>
      </w:r>
      <w:r w:rsidRPr="005A494E">
        <w:rPr>
          <w:rFonts w:ascii="Calibri" w:hAnsi="Calibri" w:eastAsia="Calibri" w:cs="Calibri"/>
          <w:color w:val="000000" w:themeColor="text1"/>
        </w:rPr>
        <w:t>0,000</w:t>
      </w:r>
    </w:p>
    <w:p w:rsidRPr="005A494E" w:rsidR="123A55CD" w:rsidP="0091672E" w:rsidRDefault="123A55CD" w14:paraId="2CB359FF" w14:textId="64D29493">
      <w:pPr>
        <w:tabs>
          <w:tab w:val="left" w:pos="540"/>
          <w:tab w:val="left" w:pos="900"/>
        </w:tabs>
        <w:spacing w:after="0" w:line="240" w:lineRule="auto"/>
        <w:ind w:left="547" w:hanging="187"/>
        <w:rPr>
          <w:rFonts w:ascii="Calibri" w:hAnsi="Calibri" w:eastAsia="Calibri" w:cs="Calibri"/>
          <w:color w:val="000000" w:themeColor="text1"/>
        </w:rPr>
      </w:pPr>
      <w:r w:rsidRPr="005A494E">
        <w:rPr>
          <w:rFonts w:ascii="Calibri" w:hAnsi="Calibri" w:eastAsia="Calibri" w:cs="Calibri"/>
          <w:color w:val="000000" w:themeColor="text1"/>
        </w:rPr>
        <w:t>☐ $1</w:t>
      </w:r>
      <w:r w:rsidRPr="005A494E" w:rsidR="0012286C">
        <w:rPr>
          <w:rFonts w:ascii="Calibri" w:hAnsi="Calibri" w:eastAsia="Calibri" w:cs="Calibri"/>
          <w:color w:val="000000" w:themeColor="text1"/>
        </w:rPr>
        <w:t>75</w:t>
      </w:r>
      <w:r w:rsidRPr="005A494E">
        <w:rPr>
          <w:rFonts w:ascii="Calibri" w:hAnsi="Calibri" w:eastAsia="Calibri" w:cs="Calibri"/>
          <w:color w:val="000000" w:themeColor="text1"/>
        </w:rPr>
        <w:t>0,001 - $</w:t>
      </w:r>
      <w:r w:rsidRPr="005A494E" w:rsidR="0012286C">
        <w:rPr>
          <w:rFonts w:ascii="Calibri" w:hAnsi="Calibri" w:eastAsia="Calibri" w:cs="Calibri"/>
          <w:color w:val="000000" w:themeColor="text1"/>
        </w:rPr>
        <w:t>200</w:t>
      </w:r>
      <w:r w:rsidRPr="005A494E">
        <w:rPr>
          <w:rFonts w:ascii="Calibri" w:hAnsi="Calibri" w:eastAsia="Calibri" w:cs="Calibri"/>
          <w:color w:val="000000" w:themeColor="text1"/>
        </w:rPr>
        <w:t>,000</w:t>
      </w:r>
    </w:p>
    <w:p w:rsidRPr="005A494E" w:rsidR="123A55CD" w:rsidP="0091672E" w:rsidRDefault="123A55CD" w14:paraId="2CF59051" w14:textId="0F586090">
      <w:pPr>
        <w:tabs>
          <w:tab w:val="left" w:pos="540"/>
          <w:tab w:val="left" w:pos="900"/>
        </w:tabs>
        <w:spacing w:after="0" w:line="240" w:lineRule="auto"/>
        <w:ind w:left="547" w:hanging="187"/>
        <w:rPr>
          <w:rFonts w:ascii="Calibri" w:hAnsi="Calibri" w:eastAsia="Calibri" w:cs="Calibri"/>
          <w:color w:val="000000" w:themeColor="text1"/>
        </w:rPr>
      </w:pPr>
      <w:r w:rsidRPr="005A494E">
        <w:rPr>
          <w:rFonts w:ascii="Calibri" w:hAnsi="Calibri" w:eastAsia="Calibri" w:cs="Calibri"/>
          <w:color w:val="000000" w:themeColor="text1"/>
        </w:rPr>
        <w:t>☐ &gt;$200,000</w:t>
      </w:r>
    </w:p>
    <w:p w:rsidRPr="005A494E" w:rsidR="05C037E2" w:rsidP="0091672E" w:rsidRDefault="123A55CD" w14:paraId="005358A5" w14:textId="65A7A569">
      <w:pPr>
        <w:tabs>
          <w:tab w:val="left" w:pos="540"/>
          <w:tab w:val="left" w:pos="900"/>
        </w:tabs>
        <w:spacing w:after="0" w:line="240" w:lineRule="auto"/>
        <w:ind w:left="547" w:hanging="187"/>
        <w:rPr>
          <w:rFonts w:ascii="Calibri" w:hAnsi="Calibri" w:eastAsia="Calibri" w:cs="Calibri"/>
          <w:color w:val="000000" w:themeColor="text1"/>
        </w:rPr>
      </w:pPr>
      <w:r w:rsidRPr="005A494E">
        <w:rPr>
          <w:rFonts w:ascii="Calibri" w:hAnsi="Calibri" w:eastAsia="Calibri" w:cs="Calibri"/>
          <w:color w:val="000000" w:themeColor="text1"/>
        </w:rPr>
        <w:t>☐ New program - no data available</w:t>
      </w:r>
    </w:p>
    <w:p w:rsidRPr="005A494E" w:rsidR="123A55CD" w:rsidP="0091672E" w:rsidRDefault="123A55CD" w14:paraId="20A17233" w14:textId="3BC39CE6">
      <w:pPr>
        <w:tabs>
          <w:tab w:val="left" w:pos="540"/>
          <w:tab w:val="left" w:pos="900"/>
        </w:tabs>
        <w:spacing w:line="240" w:lineRule="auto"/>
        <w:ind w:left="540" w:hanging="187"/>
        <w:rPr>
          <w:rFonts w:ascii="Calibri" w:hAnsi="Calibri" w:eastAsia="Calibri" w:cs="Calibri"/>
          <w:color w:val="000000" w:themeColor="text1"/>
        </w:rPr>
      </w:pPr>
      <w:r w:rsidRPr="005A494E">
        <w:rPr>
          <w:rFonts w:ascii="Calibri" w:hAnsi="Calibri" w:eastAsia="Calibri" w:cs="Calibri"/>
          <w:color w:val="000000" w:themeColor="text1"/>
        </w:rPr>
        <w:t>Total number of students reporting: ______</w:t>
      </w:r>
    </w:p>
    <w:p w:rsidRPr="005A494E" w:rsidR="123A55CD" w:rsidP="0091672E" w:rsidRDefault="123A55CD" w14:paraId="766AB5EC" w14:textId="1B19940F">
      <w:pPr>
        <w:tabs>
          <w:tab w:val="left" w:pos="540"/>
          <w:tab w:val="left" w:pos="900"/>
          <w:tab w:val="left" w:pos="6480"/>
        </w:tabs>
        <w:spacing w:line="240" w:lineRule="auto"/>
        <w:ind w:left="540" w:hanging="187"/>
        <w:rPr>
          <w:rFonts w:ascii="Calibri" w:hAnsi="Calibri" w:eastAsia="Calibri" w:cs="Calibri"/>
          <w:color w:val="000000" w:themeColor="text1"/>
        </w:rPr>
      </w:pPr>
      <w:r w:rsidRPr="005A494E">
        <w:rPr>
          <w:rFonts w:ascii="Calibri" w:hAnsi="Calibri" w:eastAsia="Calibri" w:cs="Calibri"/>
          <w:color w:val="000000" w:themeColor="text1"/>
        </w:rPr>
        <w:t>Percentage of students reporting (</w:t>
      </w:r>
      <w:r w:rsidRPr="005A494E">
        <w:rPr>
          <w:rFonts w:ascii="Calibri" w:hAnsi="Calibri" w:eastAsia="Calibri" w:cs="Calibri"/>
          <w:b/>
          <w:bCs/>
          <w:color w:val="000000" w:themeColor="text1"/>
        </w:rPr>
        <w:t>enter as decimal</w:t>
      </w:r>
      <w:r w:rsidRPr="005A494E">
        <w:rPr>
          <w:rFonts w:ascii="Calibri" w:hAnsi="Calibri" w:eastAsia="Calibri" w:cs="Calibri"/>
          <w:color w:val="000000" w:themeColor="text1"/>
        </w:rPr>
        <w:t xml:space="preserve">): _______  </w:t>
      </w:r>
    </w:p>
    <w:p w:rsidRPr="003C5127" w:rsidR="123A55CD" w:rsidP="33634CCE" w:rsidRDefault="123A55CD" w14:paraId="60811697" w14:textId="7105BC8A">
      <w:pPr>
        <w:pStyle w:val="Normal"/>
        <w:tabs>
          <w:tab w:val="left" w:pos="540"/>
          <w:tab w:val="left" w:pos="900"/>
        </w:tabs>
        <w:spacing w:line="240" w:lineRule="auto"/>
        <w:rPr>
          <w:rFonts w:ascii="Calibri" w:hAnsi="Calibri" w:eastAsia="Calibri" w:cs="Calibri"/>
          <w:color w:val="000000" w:themeColor="text1"/>
        </w:rPr>
      </w:pPr>
      <w:r w:rsidRPr="33634CCE" w:rsidR="33634CCE">
        <w:rPr>
          <w:rFonts w:ascii="Calibri" w:hAnsi="Calibri" w:eastAsia="Calibri" w:cs="Calibri"/>
          <w:color w:val="000000" w:themeColor="text1" w:themeTint="FF" w:themeShade="FF"/>
        </w:rPr>
        <w:t xml:space="preserve">16. </w:t>
      </w:r>
      <w:r w:rsidRPr="33634CCE" w:rsidR="123A55CD">
        <w:rPr>
          <w:rFonts w:ascii="Calibri" w:hAnsi="Calibri" w:eastAsia="Calibri" w:cs="Calibri"/>
          <w:color w:val="000000" w:themeColor="text1" w:themeTint="FF" w:themeShade="FF"/>
        </w:rPr>
        <w:t xml:space="preserve">For those students who graduated from your program in </w:t>
      </w:r>
      <w:r w:rsidRPr="33634CCE" w:rsidR="123A55CD">
        <w:rPr>
          <w:rFonts w:ascii="Calibri" w:hAnsi="Calibri" w:eastAsia="Calibri" w:cs="Calibri"/>
          <w:b w:val="1"/>
          <w:bCs w:val="1"/>
          <w:color w:val="000000" w:themeColor="text1" w:themeTint="FF" w:themeShade="FF"/>
        </w:rPr>
        <w:t>202</w:t>
      </w:r>
      <w:r w:rsidRPr="33634CCE" w:rsidR="5537D584">
        <w:rPr>
          <w:rFonts w:ascii="Calibri" w:hAnsi="Calibri" w:eastAsia="Calibri" w:cs="Calibri"/>
          <w:b w:val="1"/>
          <w:bCs w:val="1"/>
          <w:color w:val="000000" w:themeColor="text1" w:themeTint="FF" w:themeShade="FF"/>
        </w:rPr>
        <w:t>3</w:t>
      </w:r>
      <w:r w:rsidRPr="33634CCE" w:rsidR="123A55CD">
        <w:rPr>
          <w:rFonts w:ascii="Calibri" w:hAnsi="Calibri" w:eastAsia="Calibri" w:cs="Calibri"/>
          <w:color w:val="000000" w:themeColor="text1" w:themeTint="FF" w:themeShade="FF"/>
        </w:rPr>
        <w:t xml:space="preserve"> and are employed in an OT/OTA or OT/OTA-related position, please </w:t>
      </w:r>
      <w:r w:rsidRPr="33634CCE" w:rsidR="123A55CD">
        <w:rPr>
          <w:rFonts w:ascii="Calibri" w:hAnsi="Calibri" w:eastAsia="Calibri" w:cs="Calibri"/>
          <w:color w:val="000000" w:themeColor="text1" w:themeTint="FF" w:themeShade="FF"/>
        </w:rPr>
        <w:t>indicate</w:t>
      </w:r>
      <w:r w:rsidRPr="33634CCE" w:rsidR="123A55CD">
        <w:rPr>
          <w:rFonts w:ascii="Calibri" w:hAnsi="Calibri" w:eastAsia="Calibri" w:cs="Calibri"/>
          <w:color w:val="000000" w:themeColor="text1" w:themeTint="FF" w:themeShade="FF"/>
        </w:rPr>
        <w:t xml:space="preserve"> the average graduate’s full-time starting salary:</w:t>
      </w:r>
    </w:p>
    <w:p w:rsidR="123A55CD" w:rsidP="0091672E" w:rsidRDefault="123A55CD" w14:paraId="69730F89" w14:textId="65D8049E">
      <w:pPr>
        <w:tabs>
          <w:tab w:val="left" w:pos="540"/>
          <w:tab w:val="left" w:pos="900"/>
        </w:tabs>
        <w:spacing w:line="240" w:lineRule="auto"/>
        <w:ind w:left="540" w:hanging="180"/>
        <w:rPr>
          <w:rFonts w:ascii="Calibri" w:hAnsi="Calibri" w:eastAsia="Calibri" w:cs="Calibri"/>
          <w:color w:val="000000" w:themeColor="text1"/>
        </w:rPr>
      </w:pPr>
      <w:r w:rsidRPr="05C037E2">
        <w:rPr>
          <w:rFonts w:ascii="Segoe UI Symbol" w:hAnsi="Segoe UI Symbol" w:eastAsia="Calibri" w:cs="Segoe UI Symbol"/>
          <w:color w:val="000000" w:themeColor="text1"/>
        </w:rPr>
        <w:t>☐</w:t>
      </w:r>
      <w:r w:rsidRPr="05C037E2">
        <w:rPr>
          <w:rFonts w:ascii="Calibri" w:hAnsi="Calibri" w:eastAsia="Calibri" w:cs="Calibri"/>
          <w:color w:val="000000" w:themeColor="text1"/>
        </w:rPr>
        <w:t xml:space="preserve"> $0 - 2</w:t>
      </w:r>
      <w:r w:rsidR="0012286C">
        <w:rPr>
          <w:rFonts w:ascii="Calibri" w:hAnsi="Calibri" w:eastAsia="Calibri" w:cs="Calibri"/>
          <w:color w:val="000000" w:themeColor="text1"/>
        </w:rPr>
        <w:t>5</w:t>
      </w:r>
      <w:r w:rsidRPr="05C037E2">
        <w:rPr>
          <w:rFonts w:ascii="Calibri" w:hAnsi="Calibri" w:eastAsia="Calibri" w:cs="Calibri"/>
          <w:color w:val="000000" w:themeColor="text1"/>
        </w:rPr>
        <w:t>,000</w:t>
      </w:r>
    </w:p>
    <w:p w:rsidR="123A55CD" w:rsidP="0091672E" w:rsidRDefault="123A55CD" w14:paraId="65767E0B" w14:textId="51EB59B6">
      <w:pPr>
        <w:tabs>
          <w:tab w:val="left" w:pos="540"/>
          <w:tab w:val="left" w:pos="900"/>
        </w:tabs>
        <w:spacing w:line="240" w:lineRule="auto"/>
        <w:ind w:left="540" w:hanging="180"/>
        <w:rPr>
          <w:rFonts w:ascii="Calibri" w:hAnsi="Calibri" w:eastAsia="Calibri" w:cs="Calibri"/>
          <w:color w:val="000000" w:themeColor="text1"/>
        </w:rPr>
      </w:pPr>
      <w:r w:rsidRPr="05C037E2">
        <w:rPr>
          <w:rFonts w:ascii="Calibri" w:hAnsi="Calibri" w:eastAsia="Calibri" w:cs="Calibri"/>
          <w:color w:val="000000" w:themeColor="text1"/>
        </w:rPr>
        <w:t>☐ $2</w:t>
      </w:r>
      <w:r w:rsidR="0012286C">
        <w:rPr>
          <w:rFonts w:ascii="Calibri" w:hAnsi="Calibri" w:eastAsia="Calibri" w:cs="Calibri"/>
          <w:color w:val="000000" w:themeColor="text1"/>
        </w:rPr>
        <w:t>5</w:t>
      </w:r>
      <w:r w:rsidRPr="05C037E2">
        <w:rPr>
          <w:rFonts w:ascii="Calibri" w:hAnsi="Calibri" w:eastAsia="Calibri" w:cs="Calibri"/>
          <w:color w:val="000000" w:themeColor="text1"/>
        </w:rPr>
        <w:t>,001 - $</w:t>
      </w:r>
      <w:r w:rsidR="0012286C">
        <w:rPr>
          <w:rFonts w:ascii="Calibri" w:hAnsi="Calibri" w:eastAsia="Calibri" w:cs="Calibri"/>
          <w:color w:val="000000" w:themeColor="text1"/>
        </w:rPr>
        <w:t>5</w:t>
      </w:r>
      <w:r w:rsidRPr="05C037E2">
        <w:rPr>
          <w:rFonts w:ascii="Calibri" w:hAnsi="Calibri" w:eastAsia="Calibri" w:cs="Calibri"/>
          <w:color w:val="000000" w:themeColor="text1"/>
        </w:rPr>
        <w:t>0,000</w:t>
      </w:r>
    </w:p>
    <w:p w:rsidR="123A55CD" w:rsidP="0091672E" w:rsidRDefault="123A55CD" w14:paraId="070F2816" w14:textId="656CBD3A">
      <w:pPr>
        <w:tabs>
          <w:tab w:val="left" w:pos="540"/>
          <w:tab w:val="left" w:pos="900"/>
        </w:tabs>
        <w:spacing w:line="240" w:lineRule="auto"/>
        <w:ind w:left="540" w:hanging="180"/>
        <w:rPr>
          <w:rFonts w:ascii="Calibri" w:hAnsi="Calibri" w:eastAsia="Calibri" w:cs="Calibri"/>
          <w:color w:val="000000" w:themeColor="text1"/>
        </w:rPr>
      </w:pPr>
      <w:r w:rsidRPr="05C037E2">
        <w:rPr>
          <w:rFonts w:ascii="Calibri" w:hAnsi="Calibri" w:eastAsia="Calibri" w:cs="Calibri"/>
          <w:color w:val="000000" w:themeColor="text1"/>
        </w:rPr>
        <w:t>☐ $</w:t>
      </w:r>
      <w:r w:rsidR="0012286C">
        <w:rPr>
          <w:rFonts w:ascii="Calibri" w:hAnsi="Calibri" w:eastAsia="Calibri" w:cs="Calibri"/>
          <w:color w:val="000000" w:themeColor="text1"/>
        </w:rPr>
        <w:t>5</w:t>
      </w:r>
      <w:r w:rsidRPr="05C037E2">
        <w:rPr>
          <w:rFonts w:ascii="Calibri" w:hAnsi="Calibri" w:eastAsia="Calibri" w:cs="Calibri"/>
          <w:color w:val="000000" w:themeColor="text1"/>
        </w:rPr>
        <w:t>0,001 - $</w:t>
      </w:r>
      <w:r w:rsidR="0012286C">
        <w:rPr>
          <w:rFonts w:ascii="Calibri" w:hAnsi="Calibri" w:eastAsia="Calibri" w:cs="Calibri"/>
          <w:color w:val="000000" w:themeColor="text1"/>
        </w:rPr>
        <w:t>75</w:t>
      </w:r>
      <w:r w:rsidRPr="05C037E2">
        <w:rPr>
          <w:rFonts w:ascii="Calibri" w:hAnsi="Calibri" w:eastAsia="Calibri" w:cs="Calibri"/>
          <w:color w:val="000000" w:themeColor="text1"/>
        </w:rPr>
        <w:t>,000</w:t>
      </w:r>
    </w:p>
    <w:p w:rsidR="123A55CD" w:rsidP="0091672E" w:rsidRDefault="123A55CD" w14:paraId="52DA68C3" w14:textId="15A6D26F">
      <w:pPr>
        <w:tabs>
          <w:tab w:val="left" w:pos="540"/>
          <w:tab w:val="left" w:pos="900"/>
        </w:tabs>
        <w:spacing w:line="240" w:lineRule="auto"/>
        <w:ind w:left="540" w:hanging="180"/>
        <w:rPr>
          <w:rFonts w:ascii="Calibri" w:hAnsi="Calibri" w:eastAsia="Calibri" w:cs="Calibri"/>
          <w:color w:val="000000" w:themeColor="text1"/>
        </w:rPr>
      </w:pPr>
      <w:r w:rsidRPr="05C037E2">
        <w:rPr>
          <w:rFonts w:ascii="Calibri" w:hAnsi="Calibri" w:eastAsia="Calibri" w:cs="Calibri"/>
          <w:color w:val="000000" w:themeColor="text1"/>
        </w:rPr>
        <w:t>☐ $</w:t>
      </w:r>
      <w:r w:rsidR="0012286C">
        <w:rPr>
          <w:rFonts w:ascii="Calibri" w:hAnsi="Calibri" w:eastAsia="Calibri" w:cs="Calibri"/>
          <w:color w:val="000000" w:themeColor="text1"/>
        </w:rPr>
        <w:t>75</w:t>
      </w:r>
      <w:r w:rsidRPr="05C037E2">
        <w:rPr>
          <w:rFonts w:ascii="Calibri" w:hAnsi="Calibri" w:eastAsia="Calibri" w:cs="Calibri"/>
          <w:color w:val="000000" w:themeColor="text1"/>
        </w:rPr>
        <w:t>,001 - $</w:t>
      </w:r>
      <w:r w:rsidR="0012286C">
        <w:rPr>
          <w:rFonts w:ascii="Calibri" w:hAnsi="Calibri" w:eastAsia="Calibri" w:cs="Calibri"/>
          <w:color w:val="000000" w:themeColor="text1"/>
        </w:rPr>
        <w:t>10</w:t>
      </w:r>
      <w:r w:rsidRPr="05C037E2">
        <w:rPr>
          <w:rFonts w:ascii="Calibri" w:hAnsi="Calibri" w:eastAsia="Calibri" w:cs="Calibri"/>
          <w:color w:val="000000" w:themeColor="text1"/>
        </w:rPr>
        <w:t>0,000</w:t>
      </w:r>
    </w:p>
    <w:p w:rsidR="123A55CD" w:rsidP="0091672E" w:rsidRDefault="123A55CD" w14:paraId="45B1A27C" w14:textId="11637067">
      <w:pPr>
        <w:tabs>
          <w:tab w:val="left" w:pos="540"/>
          <w:tab w:val="left" w:pos="900"/>
        </w:tabs>
        <w:spacing w:line="240" w:lineRule="auto"/>
        <w:ind w:left="540" w:hanging="180"/>
        <w:rPr>
          <w:rFonts w:ascii="Calibri" w:hAnsi="Calibri" w:eastAsia="Calibri" w:cs="Calibri"/>
          <w:color w:val="000000" w:themeColor="text1"/>
        </w:rPr>
      </w:pPr>
      <w:r w:rsidRPr="05C037E2">
        <w:rPr>
          <w:rFonts w:ascii="Calibri" w:hAnsi="Calibri" w:eastAsia="Calibri" w:cs="Calibri"/>
          <w:color w:val="000000" w:themeColor="text1"/>
        </w:rPr>
        <w:t>☐ $</w:t>
      </w:r>
      <w:r w:rsidR="0012286C">
        <w:rPr>
          <w:rFonts w:ascii="Calibri" w:hAnsi="Calibri" w:eastAsia="Calibri" w:cs="Calibri"/>
          <w:color w:val="000000" w:themeColor="text1"/>
        </w:rPr>
        <w:t>100</w:t>
      </w:r>
      <w:r w:rsidRPr="05C037E2">
        <w:rPr>
          <w:rFonts w:ascii="Calibri" w:hAnsi="Calibri" w:eastAsia="Calibri" w:cs="Calibri"/>
          <w:color w:val="000000" w:themeColor="text1"/>
        </w:rPr>
        <w:t>,001 - $1</w:t>
      </w:r>
      <w:r w:rsidR="0012286C">
        <w:rPr>
          <w:rFonts w:ascii="Calibri" w:hAnsi="Calibri" w:eastAsia="Calibri" w:cs="Calibri"/>
          <w:color w:val="000000" w:themeColor="text1"/>
        </w:rPr>
        <w:t>25</w:t>
      </w:r>
      <w:r w:rsidRPr="05C037E2">
        <w:rPr>
          <w:rFonts w:ascii="Calibri" w:hAnsi="Calibri" w:eastAsia="Calibri" w:cs="Calibri"/>
          <w:color w:val="000000" w:themeColor="text1"/>
        </w:rPr>
        <w:t>,000</w:t>
      </w:r>
    </w:p>
    <w:p w:rsidR="123A55CD" w:rsidP="0091672E" w:rsidRDefault="123A55CD" w14:paraId="12B3988A" w14:textId="2F6C2CBA">
      <w:pPr>
        <w:tabs>
          <w:tab w:val="left" w:pos="540"/>
          <w:tab w:val="left" w:pos="900"/>
        </w:tabs>
        <w:spacing w:line="240" w:lineRule="auto"/>
        <w:ind w:left="540" w:hanging="180"/>
        <w:rPr>
          <w:rFonts w:ascii="Calibri" w:hAnsi="Calibri" w:eastAsia="Calibri" w:cs="Calibri"/>
          <w:color w:val="000000" w:themeColor="text1"/>
        </w:rPr>
      </w:pPr>
      <w:r w:rsidRPr="05C037E2">
        <w:rPr>
          <w:rFonts w:ascii="Calibri" w:hAnsi="Calibri" w:eastAsia="Calibri" w:cs="Calibri"/>
          <w:color w:val="000000" w:themeColor="text1"/>
        </w:rPr>
        <w:t>☐ &gt;$12</w:t>
      </w:r>
      <w:r w:rsidR="0012286C">
        <w:rPr>
          <w:rFonts w:ascii="Calibri" w:hAnsi="Calibri" w:eastAsia="Calibri" w:cs="Calibri"/>
          <w:color w:val="000000" w:themeColor="text1"/>
        </w:rPr>
        <w:t>5</w:t>
      </w:r>
      <w:r w:rsidRPr="05C037E2">
        <w:rPr>
          <w:rFonts w:ascii="Calibri" w:hAnsi="Calibri" w:eastAsia="Calibri" w:cs="Calibri"/>
          <w:color w:val="000000" w:themeColor="text1"/>
        </w:rPr>
        <w:t>,00</w:t>
      </w:r>
      <w:r w:rsidR="0012286C">
        <w:rPr>
          <w:rFonts w:ascii="Calibri" w:hAnsi="Calibri" w:eastAsia="Calibri" w:cs="Calibri"/>
          <w:color w:val="000000" w:themeColor="text1"/>
        </w:rPr>
        <w:t>1</w:t>
      </w:r>
    </w:p>
    <w:p w:rsidR="123A55CD" w:rsidP="0091672E" w:rsidRDefault="123A55CD" w14:paraId="66C52801" w14:textId="0F26B7AF">
      <w:pPr>
        <w:tabs>
          <w:tab w:val="left" w:pos="540"/>
          <w:tab w:val="left" w:pos="900"/>
        </w:tabs>
        <w:spacing w:line="240" w:lineRule="auto"/>
        <w:ind w:left="540" w:hanging="180"/>
        <w:rPr>
          <w:rFonts w:ascii="Calibri" w:hAnsi="Calibri" w:eastAsia="Calibri" w:cs="Calibri"/>
          <w:color w:val="000000" w:themeColor="text1"/>
        </w:rPr>
      </w:pPr>
      <w:r w:rsidRPr="05C037E2">
        <w:rPr>
          <w:rFonts w:ascii="Calibri" w:hAnsi="Calibri" w:eastAsia="Calibri" w:cs="Calibri"/>
          <w:color w:val="000000" w:themeColor="text1"/>
        </w:rPr>
        <w:t>☐ New program - no data available</w:t>
      </w:r>
    </w:p>
    <w:p w:rsidR="123A55CD" w:rsidP="0091672E" w:rsidRDefault="123A55CD" w14:paraId="5F95AA05" w14:textId="1EFB5F59">
      <w:pPr>
        <w:tabs>
          <w:tab w:val="left" w:pos="540"/>
          <w:tab w:val="left" w:pos="900"/>
        </w:tabs>
        <w:spacing w:line="240" w:lineRule="auto"/>
        <w:ind w:left="540" w:hanging="180"/>
        <w:rPr>
          <w:rFonts w:ascii="Calibri" w:hAnsi="Calibri" w:eastAsia="Calibri" w:cs="Calibri"/>
          <w:color w:val="000000" w:themeColor="text1"/>
        </w:rPr>
      </w:pPr>
      <w:r w:rsidRPr="05C037E2">
        <w:rPr>
          <w:rFonts w:ascii="Calibri" w:hAnsi="Calibri" w:eastAsia="Calibri" w:cs="Calibri"/>
          <w:color w:val="000000" w:themeColor="text1"/>
        </w:rPr>
        <w:t>Total number of students reporting: ______</w:t>
      </w:r>
    </w:p>
    <w:p w:rsidR="00B61AE6" w:rsidP="0091672E" w:rsidRDefault="123A55CD" w14:paraId="171CF9BC" w14:textId="6DC4B850">
      <w:pPr>
        <w:tabs>
          <w:tab w:val="left" w:pos="540"/>
          <w:tab w:val="left" w:pos="900"/>
          <w:tab w:val="left" w:pos="6480"/>
        </w:tabs>
        <w:spacing w:line="240" w:lineRule="auto"/>
        <w:ind w:left="540" w:hanging="180"/>
        <w:rPr>
          <w:rFonts w:ascii="Calibri" w:hAnsi="Calibri" w:eastAsia="Calibri" w:cs="Calibri"/>
          <w:color w:val="000000" w:themeColor="text1"/>
        </w:rPr>
      </w:pPr>
      <w:r w:rsidRPr="05C037E2">
        <w:rPr>
          <w:rFonts w:ascii="Calibri" w:hAnsi="Calibri" w:eastAsia="Calibri" w:cs="Calibri"/>
          <w:color w:val="000000" w:themeColor="text1"/>
        </w:rPr>
        <w:t>Percentage of students reporting (</w:t>
      </w:r>
      <w:r w:rsidRPr="05C037E2">
        <w:rPr>
          <w:rFonts w:ascii="Calibri" w:hAnsi="Calibri" w:eastAsia="Calibri" w:cs="Calibri"/>
          <w:b/>
          <w:bCs/>
          <w:color w:val="000000" w:themeColor="text1"/>
        </w:rPr>
        <w:t>enter as decimal</w:t>
      </w:r>
      <w:r w:rsidRPr="05C037E2">
        <w:rPr>
          <w:rFonts w:ascii="Calibri" w:hAnsi="Calibri" w:eastAsia="Calibri" w:cs="Calibri"/>
          <w:color w:val="000000" w:themeColor="text1"/>
        </w:rPr>
        <w:t xml:space="preserve">): ______ </w:t>
      </w:r>
    </w:p>
    <w:p w:rsidR="123A55CD" w:rsidP="0091672E" w:rsidRDefault="123A55CD" w14:paraId="29AF19EA" w14:textId="62093AAD">
      <w:pPr>
        <w:tabs>
          <w:tab w:val="left" w:pos="540"/>
          <w:tab w:val="left" w:pos="900"/>
          <w:tab w:val="left" w:pos="6480"/>
        </w:tabs>
        <w:spacing w:line="240" w:lineRule="auto"/>
        <w:rPr>
          <w:rFonts w:ascii="Calibri" w:hAnsi="Calibri" w:eastAsia="Calibri" w:cs="Calibri"/>
          <w:color w:val="000000" w:themeColor="text1"/>
        </w:rPr>
      </w:pPr>
      <w:r w:rsidRPr="05AA4EA6">
        <w:rPr>
          <w:rFonts w:ascii="Calibri" w:hAnsi="Calibri" w:eastAsia="Calibri" w:cs="Calibri"/>
          <w:b/>
          <w:bCs/>
          <w:color w:val="000000" w:themeColor="text1"/>
          <w:u w:val="single"/>
        </w:rPr>
        <w:t>SECTION VI: Access to Information</w:t>
      </w:r>
    </w:p>
    <w:p w:rsidR="0694542C" w:rsidP="0091672E" w:rsidRDefault="0694542C" w14:paraId="518A21D5" w14:textId="23555CBF">
      <w:pPr>
        <w:spacing w:line="240" w:lineRule="auto"/>
      </w:pPr>
      <w:r w:rsidRPr="05AA4EA6">
        <w:rPr>
          <w:rFonts w:ascii="Calibri" w:hAnsi="Calibri" w:eastAsia="Calibri" w:cs="Calibri"/>
        </w:rPr>
        <w:t>Programs will be cited with an Area of Noncompliance if the program’s websites do not meet the requirements of 2018 Standards A.4.2., A.4.3., and A.4.4.</w:t>
      </w:r>
    </w:p>
    <w:p w:rsidR="123A55CD" w:rsidP="0091672E" w:rsidRDefault="003C5127" w14:paraId="6E589BF3" w14:textId="1B1D21FF">
      <w:pPr>
        <w:keepNext/>
        <w:keepLines/>
        <w:tabs>
          <w:tab w:val="left" w:pos="540"/>
          <w:tab w:val="left" w:pos="900"/>
        </w:tabs>
        <w:spacing w:line="240" w:lineRule="auto"/>
        <w:rPr>
          <w:rFonts w:ascii="Calibri" w:hAnsi="Calibri" w:eastAsia="Calibri" w:cs="Calibri"/>
          <w:color w:val="000000" w:themeColor="text1"/>
        </w:rPr>
      </w:pPr>
      <w:r>
        <w:rPr>
          <w:rFonts w:ascii="Calibri" w:hAnsi="Calibri" w:eastAsia="Calibri" w:cs="Calibri"/>
          <w:color w:val="000000" w:themeColor="text1"/>
        </w:rPr>
        <w:t xml:space="preserve">1. </w:t>
      </w:r>
      <w:r w:rsidRPr="05C037E2" w:rsidR="123A55CD">
        <w:rPr>
          <w:rFonts w:ascii="Calibri" w:hAnsi="Calibri" w:eastAsia="Calibri" w:cs="Calibri"/>
          <w:color w:val="000000" w:themeColor="text1"/>
        </w:rPr>
        <w:t xml:space="preserve">  Provide an active link to the program’s </w:t>
      </w:r>
      <w:r w:rsidRPr="003C5127" w:rsidR="123A55CD">
        <w:rPr>
          <w:rFonts w:ascii="Calibri" w:hAnsi="Calibri" w:eastAsia="Calibri" w:cs="Calibri"/>
          <w:b/>
          <w:bCs/>
          <w:color w:val="000000" w:themeColor="text1"/>
        </w:rPr>
        <w:t>homepage</w:t>
      </w:r>
      <w:r w:rsidRPr="05C037E2" w:rsidR="123A55CD">
        <w:rPr>
          <w:rFonts w:ascii="Calibri" w:hAnsi="Calibri" w:eastAsia="Calibri" w:cs="Calibri"/>
          <w:color w:val="000000" w:themeColor="text1"/>
        </w:rPr>
        <w:t>: __________________________________</w:t>
      </w:r>
    </w:p>
    <w:p w:rsidR="003C5127" w:rsidP="0091672E" w:rsidRDefault="003C5127" w14:paraId="00855E02" w14:textId="546F5AF1">
      <w:pPr>
        <w:keepNext/>
        <w:keepLines/>
        <w:tabs>
          <w:tab w:val="left" w:pos="540"/>
          <w:tab w:val="left" w:pos="900"/>
        </w:tabs>
        <w:spacing w:line="240" w:lineRule="auto"/>
        <w:rPr>
          <w:rFonts w:ascii="Calibri" w:hAnsi="Calibri" w:eastAsia="Calibri" w:cs="Calibri"/>
          <w:color w:val="000000" w:themeColor="text1"/>
        </w:rPr>
      </w:pPr>
      <w:r>
        <w:rPr>
          <w:rFonts w:ascii="Calibri" w:hAnsi="Calibri" w:eastAsia="Calibri" w:cs="Calibri"/>
          <w:color w:val="000000" w:themeColor="text1"/>
        </w:rPr>
        <w:t>*</w:t>
      </w:r>
      <w:r w:rsidR="002B2A51">
        <w:rPr>
          <w:rFonts w:ascii="Calibri" w:hAnsi="Calibri" w:eastAsia="Calibri" w:cs="Calibri"/>
          <w:color w:val="000000" w:themeColor="text1"/>
        </w:rPr>
        <w:t>V</w:t>
      </w:r>
      <w:r>
        <w:rPr>
          <w:rFonts w:ascii="Calibri" w:hAnsi="Calibri" w:eastAsia="Calibri" w:cs="Calibri"/>
          <w:color w:val="000000" w:themeColor="text1"/>
        </w:rPr>
        <w:t>erify the link in the profile tab of your eAccreditation portal matches the link you provide</w:t>
      </w:r>
      <w:r w:rsidR="00193CBC">
        <w:rPr>
          <w:rFonts w:ascii="Calibri" w:hAnsi="Calibri" w:eastAsia="Calibri" w:cs="Calibri"/>
          <w:color w:val="000000" w:themeColor="text1"/>
        </w:rPr>
        <w:t>d</w:t>
      </w:r>
      <w:r>
        <w:rPr>
          <w:rFonts w:ascii="Calibri" w:hAnsi="Calibri" w:eastAsia="Calibri" w:cs="Calibri"/>
          <w:color w:val="000000" w:themeColor="text1"/>
        </w:rPr>
        <w:t xml:space="preserve"> on the annual report. </w:t>
      </w:r>
    </w:p>
    <w:p w:rsidR="123A55CD" w:rsidP="0091672E" w:rsidRDefault="123A55CD" w14:paraId="409A2307" w14:textId="39EA974A">
      <w:pPr>
        <w:pStyle w:val="ListParagraph"/>
        <w:numPr>
          <w:ilvl w:val="0"/>
          <w:numId w:val="2"/>
        </w:numPr>
        <w:tabs>
          <w:tab w:val="left" w:pos="630"/>
        </w:tabs>
        <w:spacing w:line="240" w:lineRule="auto"/>
        <w:ind w:left="360" w:firstLine="0"/>
        <w:rPr>
          <w:rFonts w:ascii="Calibri" w:hAnsi="Calibri" w:eastAsia="Calibri" w:cs="Calibri"/>
          <w:color w:val="000000" w:themeColor="text1"/>
        </w:rPr>
      </w:pPr>
      <w:r w:rsidRPr="05C037E2">
        <w:rPr>
          <w:rFonts w:ascii="Calibri" w:hAnsi="Calibri" w:eastAsia="Calibri" w:cs="Calibri"/>
          <w:color w:val="000000" w:themeColor="text1"/>
        </w:rPr>
        <w:t>I have verified that this webpage meets all the requirements of 2018 Standard A.4.2.: Publication of Program Outcomes.</w:t>
      </w:r>
    </w:p>
    <w:p w:rsidR="123A55CD" w:rsidP="0091672E" w:rsidRDefault="123A55CD" w14:paraId="75B18634" w14:textId="72779478">
      <w:pPr>
        <w:tabs>
          <w:tab w:val="left" w:pos="900"/>
        </w:tabs>
        <w:spacing w:line="240" w:lineRule="auto"/>
        <w:ind w:left="1440" w:hanging="810"/>
        <w:rPr>
          <w:rFonts w:ascii="Calibri" w:hAnsi="Calibri" w:eastAsia="Calibri" w:cs="Calibri"/>
          <w:color w:val="000000" w:themeColor="text1"/>
        </w:rPr>
      </w:pPr>
      <w:r w:rsidRPr="05C037E2">
        <w:rPr>
          <w:rFonts w:ascii="Calibri" w:hAnsi="Calibri" w:eastAsia="Calibri" w:cs="Calibri"/>
          <w:color w:val="000000" w:themeColor="text1"/>
        </w:rPr>
        <w:t>☐ Yes</w:t>
      </w:r>
    </w:p>
    <w:p w:rsidR="123A55CD" w:rsidP="0091672E" w:rsidRDefault="123A55CD" w14:paraId="17E12CCB" w14:textId="01082112">
      <w:pPr>
        <w:tabs>
          <w:tab w:val="left" w:pos="900"/>
        </w:tabs>
        <w:spacing w:line="240" w:lineRule="auto"/>
        <w:ind w:left="1440" w:hanging="810"/>
        <w:rPr>
          <w:rFonts w:ascii="Calibri" w:hAnsi="Calibri" w:eastAsia="Calibri" w:cs="Calibri"/>
          <w:color w:val="000000" w:themeColor="text1"/>
        </w:rPr>
      </w:pPr>
      <w:r w:rsidRPr="05C037E2">
        <w:rPr>
          <w:rFonts w:ascii="Calibri" w:hAnsi="Calibri" w:eastAsia="Calibri" w:cs="Calibri"/>
          <w:color w:val="000000" w:themeColor="text1"/>
        </w:rPr>
        <w:t xml:space="preserve">☐ No </w:t>
      </w:r>
    </w:p>
    <w:p w:rsidR="00DE4116" w:rsidP="00DE4116" w:rsidRDefault="00DE4116" w14:paraId="2B61AA3A" w14:textId="594AA87D">
      <w:pPr>
        <w:tabs>
          <w:tab w:val="left" w:pos="900"/>
        </w:tabs>
        <w:spacing w:line="240" w:lineRule="auto"/>
        <w:ind w:firstLine="630"/>
        <w:rPr>
          <w:rFonts w:ascii="Calibri" w:hAnsi="Calibri" w:eastAsia="Calibri" w:cs="Calibri"/>
          <w:color w:val="000000" w:themeColor="text1"/>
        </w:rPr>
      </w:pPr>
      <w:r w:rsidRPr="406F8A79">
        <w:rPr>
          <w:rFonts w:ascii="Calibri" w:hAnsi="Calibri" w:eastAsia="Calibri" w:cs="Calibri"/>
          <w:color w:val="000000" w:themeColor="text1"/>
        </w:rPr>
        <w:t>If graduation rates are not posted for 2024, provide an explanation:</w:t>
      </w:r>
    </w:p>
    <w:p w:rsidR="123A55CD" w:rsidP="0091672E" w:rsidRDefault="123A55CD" w14:paraId="46DF955D" w14:textId="0A9F05C3">
      <w:pPr>
        <w:pStyle w:val="ListParagraph"/>
        <w:numPr>
          <w:ilvl w:val="0"/>
          <w:numId w:val="2"/>
        </w:numPr>
        <w:tabs>
          <w:tab w:val="left" w:pos="1440"/>
        </w:tabs>
        <w:spacing w:line="240" w:lineRule="auto"/>
        <w:ind w:left="630" w:hanging="270"/>
        <w:rPr>
          <w:rFonts w:ascii="Calibri" w:hAnsi="Calibri" w:eastAsia="Calibri" w:cs="Calibri"/>
          <w:color w:val="000000" w:themeColor="text1"/>
        </w:rPr>
      </w:pPr>
      <w:r w:rsidRPr="05C037E2">
        <w:rPr>
          <w:rFonts w:ascii="Calibri" w:hAnsi="Calibri" w:eastAsia="Calibri" w:cs="Calibri"/>
          <w:color w:val="000000" w:themeColor="text1"/>
        </w:rPr>
        <w:t>I have verified that this webpage meets all the requirements of 2018 Standard A.4.3.: Publication of ACOTE Information.</w:t>
      </w:r>
    </w:p>
    <w:p w:rsidR="123A55CD" w:rsidP="0091672E" w:rsidRDefault="123A55CD" w14:paraId="599D9CB9" w14:textId="71312A3F">
      <w:pPr>
        <w:tabs>
          <w:tab w:val="left" w:pos="900"/>
        </w:tabs>
        <w:spacing w:line="240" w:lineRule="auto"/>
        <w:ind w:left="1440" w:hanging="810"/>
        <w:rPr>
          <w:rFonts w:ascii="Calibri" w:hAnsi="Calibri" w:eastAsia="Calibri" w:cs="Calibri"/>
          <w:color w:val="000000" w:themeColor="text1"/>
        </w:rPr>
      </w:pPr>
      <w:r w:rsidRPr="2411D5D7">
        <w:rPr>
          <w:rFonts w:ascii="Calibri" w:hAnsi="Calibri" w:eastAsia="Calibri" w:cs="Calibri"/>
          <w:color w:val="000000" w:themeColor="text1"/>
        </w:rPr>
        <w:t>☐</w:t>
      </w:r>
      <w:r w:rsidRPr="2411D5D7" w:rsidR="663D2E9C">
        <w:rPr>
          <w:rFonts w:ascii="Calibri" w:hAnsi="Calibri" w:eastAsia="Calibri" w:cs="Calibri"/>
          <w:color w:val="000000" w:themeColor="text1"/>
        </w:rPr>
        <w:t xml:space="preserve"> </w:t>
      </w:r>
      <w:r w:rsidRPr="2411D5D7">
        <w:rPr>
          <w:rFonts w:ascii="Calibri" w:hAnsi="Calibri" w:eastAsia="Calibri" w:cs="Calibri"/>
          <w:color w:val="000000" w:themeColor="text1"/>
        </w:rPr>
        <w:t>Yes</w:t>
      </w:r>
    </w:p>
    <w:p w:rsidR="123A55CD" w:rsidP="0091672E" w:rsidRDefault="123A55CD" w14:paraId="315D2107" w14:textId="442954F3">
      <w:pPr>
        <w:tabs>
          <w:tab w:val="left" w:pos="900"/>
        </w:tabs>
        <w:spacing w:after="0" w:line="240" w:lineRule="auto"/>
        <w:ind w:left="1440" w:hanging="810"/>
        <w:rPr>
          <w:rFonts w:ascii="Calibri" w:hAnsi="Calibri" w:eastAsia="Calibri" w:cs="Calibri"/>
          <w:color w:val="000000" w:themeColor="text1"/>
        </w:rPr>
      </w:pPr>
      <w:r w:rsidRPr="2411D5D7">
        <w:rPr>
          <w:rFonts w:ascii="Calibri" w:hAnsi="Calibri" w:eastAsia="Calibri" w:cs="Calibri"/>
          <w:color w:val="000000" w:themeColor="text1"/>
        </w:rPr>
        <w:t>☐</w:t>
      </w:r>
      <w:r w:rsidRPr="2411D5D7" w:rsidR="4412E634">
        <w:rPr>
          <w:rFonts w:ascii="Calibri" w:hAnsi="Calibri" w:eastAsia="Calibri" w:cs="Calibri"/>
          <w:color w:val="000000" w:themeColor="text1"/>
        </w:rPr>
        <w:t xml:space="preserve"> </w:t>
      </w:r>
      <w:r w:rsidRPr="2411D5D7">
        <w:rPr>
          <w:rFonts w:ascii="Calibri" w:hAnsi="Calibri" w:eastAsia="Calibri" w:cs="Calibri"/>
          <w:color w:val="000000" w:themeColor="text1"/>
        </w:rPr>
        <w:t>No</w:t>
      </w:r>
      <w:r>
        <w:br/>
      </w:r>
    </w:p>
    <w:p w:rsidR="123A55CD" w:rsidP="0091672E" w:rsidRDefault="123A55CD" w14:paraId="60FD67AC" w14:textId="4500D782">
      <w:pPr>
        <w:pStyle w:val="ListParagraph"/>
        <w:numPr>
          <w:ilvl w:val="0"/>
          <w:numId w:val="2"/>
        </w:numPr>
        <w:tabs>
          <w:tab w:val="left" w:pos="900"/>
        </w:tabs>
        <w:spacing w:line="240" w:lineRule="auto"/>
        <w:ind w:left="630" w:hanging="270"/>
        <w:rPr>
          <w:rFonts w:ascii="Calibri" w:hAnsi="Calibri" w:eastAsia="Calibri" w:cs="Calibri"/>
          <w:color w:val="000000" w:themeColor="text1"/>
        </w:rPr>
      </w:pPr>
      <w:r w:rsidRPr="05C037E2">
        <w:rPr>
          <w:rFonts w:ascii="Calibri" w:hAnsi="Calibri" w:eastAsia="Calibri" w:cs="Calibri"/>
          <w:color w:val="000000" w:themeColor="text1"/>
        </w:rPr>
        <w:t xml:space="preserve">As required by Standard A.4.4.: Published Policies and Procedures, I have verified that the cost of attendance for the OT/OTA program is displayed on the program’s </w:t>
      </w:r>
      <w:r w:rsidRPr="05C037E2">
        <w:rPr>
          <w:rFonts w:ascii="Calibri" w:hAnsi="Calibri" w:eastAsia="Calibri" w:cs="Calibri"/>
          <w:b/>
          <w:bCs/>
          <w:color w:val="000000" w:themeColor="text1"/>
        </w:rPr>
        <w:t xml:space="preserve">homepage </w:t>
      </w:r>
      <w:r w:rsidRPr="05C037E2">
        <w:rPr>
          <w:rFonts w:ascii="Calibri" w:hAnsi="Calibri" w:eastAsia="Calibri" w:cs="Calibri"/>
          <w:color w:val="000000" w:themeColor="text1"/>
        </w:rPr>
        <w:t xml:space="preserve">or there is a link to the information posted on the program’s </w:t>
      </w:r>
      <w:r w:rsidRPr="05C037E2">
        <w:rPr>
          <w:rFonts w:ascii="Calibri" w:hAnsi="Calibri" w:eastAsia="Calibri" w:cs="Calibri"/>
          <w:b/>
          <w:bCs/>
          <w:color w:val="000000" w:themeColor="text1"/>
        </w:rPr>
        <w:t>homepage</w:t>
      </w:r>
      <w:r w:rsidRPr="05C037E2">
        <w:rPr>
          <w:rFonts w:ascii="Calibri" w:hAnsi="Calibri" w:eastAsia="Calibri" w:cs="Calibri"/>
          <w:color w:val="000000" w:themeColor="text1"/>
        </w:rPr>
        <w:t xml:space="preserve">. </w:t>
      </w:r>
    </w:p>
    <w:p w:rsidR="123A55CD" w:rsidP="0091672E" w:rsidRDefault="123A55CD" w14:paraId="3C15D4B4" w14:textId="48B60D94">
      <w:pPr>
        <w:tabs>
          <w:tab w:val="left" w:pos="900"/>
        </w:tabs>
        <w:spacing w:line="240" w:lineRule="auto"/>
        <w:ind w:left="900" w:hanging="270"/>
        <w:rPr>
          <w:rFonts w:ascii="Calibri" w:hAnsi="Calibri" w:eastAsia="Calibri" w:cs="Calibri"/>
          <w:color w:val="000000" w:themeColor="text1"/>
        </w:rPr>
      </w:pPr>
      <w:r w:rsidRPr="2411D5D7">
        <w:rPr>
          <w:rFonts w:ascii="Calibri" w:hAnsi="Calibri" w:eastAsia="Calibri" w:cs="Calibri"/>
          <w:color w:val="000000" w:themeColor="text1"/>
        </w:rPr>
        <w:t>☐</w:t>
      </w:r>
      <w:r w:rsidRPr="2411D5D7" w:rsidR="3500E37A">
        <w:rPr>
          <w:rFonts w:ascii="Calibri" w:hAnsi="Calibri" w:eastAsia="Calibri" w:cs="Calibri"/>
          <w:color w:val="000000" w:themeColor="text1"/>
        </w:rPr>
        <w:t xml:space="preserve"> </w:t>
      </w:r>
      <w:r w:rsidRPr="2411D5D7">
        <w:rPr>
          <w:rFonts w:ascii="Calibri" w:hAnsi="Calibri" w:eastAsia="Calibri" w:cs="Calibri"/>
          <w:color w:val="000000" w:themeColor="text1"/>
        </w:rPr>
        <w:t>Yes</w:t>
      </w:r>
    </w:p>
    <w:p w:rsidR="123A55CD" w:rsidP="0091672E" w:rsidRDefault="123A55CD" w14:paraId="32B737B4" w14:textId="12B09C9E">
      <w:pPr>
        <w:tabs>
          <w:tab w:val="left" w:pos="900"/>
        </w:tabs>
        <w:spacing w:line="240" w:lineRule="auto"/>
        <w:ind w:left="1440" w:hanging="810"/>
        <w:rPr>
          <w:rFonts w:ascii="Calibri" w:hAnsi="Calibri" w:eastAsia="Calibri" w:cs="Calibri"/>
          <w:color w:val="000000" w:themeColor="text1"/>
        </w:rPr>
      </w:pPr>
      <w:r w:rsidRPr="2411D5D7">
        <w:rPr>
          <w:rFonts w:ascii="Calibri" w:hAnsi="Calibri" w:eastAsia="Calibri" w:cs="Calibri"/>
          <w:color w:val="000000" w:themeColor="text1"/>
        </w:rPr>
        <w:t>☐</w:t>
      </w:r>
      <w:r w:rsidRPr="2411D5D7" w:rsidR="695D774F">
        <w:rPr>
          <w:rFonts w:ascii="Calibri" w:hAnsi="Calibri" w:eastAsia="Calibri" w:cs="Calibri"/>
          <w:color w:val="000000" w:themeColor="text1"/>
        </w:rPr>
        <w:t xml:space="preserve"> </w:t>
      </w:r>
      <w:r w:rsidRPr="2411D5D7">
        <w:rPr>
          <w:rFonts w:ascii="Calibri" w:hAnsi="Calibri" w:eastAsia="Calibri" w:cs="Calibri"/>
          <w:color w:val="000000" w:themeColor="text1"/>
        </w:rPr>
        <w:t>No</w:t>
      </w:r>
    </w:p>
    <w:p w:rsidRPr="003C5127" w:rsidR="4C0709F8" w:rsidP="0091672E" w:rsidRDefault="4C0709F8" w14:paraId="70B87734" w14:textId="3103703C">
      <w:pPr>
        <w:tabs>
          <w:tab w:val="left" w:pos="540"/>
          <w:tab w:val="left" w:pos="900"/>
          <w:tab w:val="left" w:pos="6480"/>
        </w:tabs>
        <w:spacing w:line="240" w:lineRule="auto"/>
        <w:rPr>
          <w:rFonts w:ascii="Calibri" w:hAnsi="Calibri" w:eastAsia="Calibri" w:cs="Calibri"/>
          <w:b/>
          <w:bCs/>
          <w:color w:val="000000" w:themeColor="text1"/>
          <w:u w:val="single"/>
        </w:rPr>
      </w:pPr>
      <w:r w:rsidRPr="003C5127">
        <w:rPr>
          <w:rFonts w:ascii="Calibri" w:hAnsi="Calibri" w:eastAsia="Calibri" w:cs="Calibri"/>
          <w:b/>
          <w:bCs/>
          <w:color w:val="000000" w:themeColor="text1"/>
          <w:u w:val="single"/>
        </w:rPr>
        <w:t>Section VII: Minor Program Changes</w:t>
      </w:r>
    </w:p>
    <w:p w:rsidR="4C0709F8" w:rsidP="00D64AFF" w:rsidRDefault="4C0709F8" w14:paraId="1BDE447D" w14:textId="1882CBB5">
      <w:pPr>
        <w:spacing w:line="240" w:lineRule="auto"/>
        <w:rPr>
          <w:rFonts w:ascii="Calibri" w:hAnsi="Calibri" w:eastAsia="Calibri" w:cs="Calibri"/>
          <w:color w:val="000000" w:themeColor="text1"/>
        </w:rPr>
      </w:pPr>
      <w:r w:rsidRPr="00E7B2C4">
        <w:rPr>
          <w:rFonts w:ascii="Calibri" w:hAnsi="Calibri" w:eastAsia="Calibri" w:cs="Calibri"/>
          <w:color w:val="000000" w:themeColor="text1"/>
        </w:rPr>
        <w:t>1.</w:t>
      </w:r>
      <w:r w:rsidR="00222F4A">
        <w:rPr>
          <w:rFonts w:ascii="Calibri" w:hAnsi="Calibri" w:eastAsia="Calibri" w:cs="Calibri"/>
          <w:color w:val="000000" w:themeColor="text1"/>
        </w:rPr>
        <w:t xml:space="preserve"> </w:t>
      </w:r>
      <w:r w:rsidRPr="00E7B2C4">
        <w:rPr>
          <w:rFonts w:ascii="Calibri" w:hAnsi="Calibri" w:eastAsia="Calibri" w:cs="Calibri"/>
          <w:color w:val="000000" w:themeColor="text1"/>
        </w:rPr>
        <w:t xml:space="preserve"> Have you </w:t>
      </w:r>
      <w:r w:rsidRPr="00E7B2C4" w:rsidR="0074259E">
        <w:rPr>
          <w:rFonts w:ascii="Calibri" w:hAnsi="Calibri" w:eastAsia="Calibri" w:cs="Calibri"/>
          <w:color w:val="000000" w:themeColor="text1"/>
        </w:rPr>
        <w:t>made</w:t>
      </w:r>
      <w:r w:rsidRPr="00E7B2C4">
        <w:rPr>
          <w:rFonts w:ascii="Calibri" w:hAnsi="Calibri" w:eastAsia="Calibri" w:cs="Calibri"/>
          <w:color w:val="000000" w:themeColor="text1"/>
        </w:rPr>
        <w:t xml:space="preserve"> any minor changes during th</w:t>
      </w:r>
      <w:r w:rsidR="005A494E">
        <w:rPr>
          <w:rFonts w:ascii="Calibri" w:hAnsi="Calibri" w:eastAsia="Calibri" w:cs="Calibri"/>
          <w:color w:val="000000" w:themeColor="text1"/>
        </w:rPr>
        <w:t>is</w:t>
      </w:r>
      <w:r w:rsidRPr="00E7B2C4">
        <w:rPr>
          <w:rFonts w:ascii="Calibri" w:hAnsi="Calibri" w:eastAsia="Calibri" w:cs="Calibri"/>
          <w:color w:val="000000" w:themeColor="text1"/>
        </w:rPr>
        <w:t xml:space="preserve"> reporting period</w:t>
      </w:r>
      <w:r w:rsidR="002862EB">
        <w:rPr>
          <w:rFonts w:ascii="Calibri" w:hAnsi="Calibri" w:eastAsia="Calibri" w:cs="Calibri"/>
          <w:color w:val="000000" w:themeColor="text1"/>
        </w:rPr>
        <w:t xml:space="preserve"> Per ACOTE </w:t>
      </w:r>
      <w:r w:rsidR="00977EA9">
        <w:rPr>
          <w:rFonts w:ascii="Calibri" w:hAnsi="Calibri" w:eastAsia="Calibri" w:cs="Calibri"/>
          <w:color w:val="000000" w:themeColor="text1"/>
        </w:rPr>
        <w:t>Additions and changes policy</w:t>
      </w:r>
      <w:r w:rsidRPr="00E7B2C4">
        <w:rPr>
          <w:rFonts w:ascii="Calibri" w:hAnsi="Calibri" w:eastAsia="Calibri" w:cs="Calibri"/>
          <w:color w:val="000000" w:themeColor="text1"/>
        </w:rPr>
        <w:t>?</w:t>
      </w:r>
      <w:r w:rsidR="001C2984">
        <w:rPr>
          <w:rFonts w:ascii="Calibri" w:hAnsi="Calibri" w:eastAsia="Calibri" w:cs="Calibri"/>
          <w:color w:val="000000" w:themeColor="text1"/>
        </w:rPr>
        <w:t xml:space="preserve"> </w:t>
      </w:r>
    </w:p>
    <w:p w:rsidRPr="00396001" w:rsidR="005A494E" w:rsidP="00FE7429" w:rsidRDefault="005A494E" w14:paraId="267D5875" w14:textId="4D41697B">
      <w:pPr>
        <w:spacing w:line="240" w:lineRule="auto"/>
        <w:rPr>
          <w:rFonts w:ascii="Segoe UI Symbol" w:hAnsi="Segoe UI Symbol" w:eastAsia="Calibri" w:cs="Segoe UI Symbol"/>
          <w:color w:val="000000" w:themeColor="text1"/>
        </w:rPr>
      </w:pPr>
      <w:r w:rsidRPr="2411D5D7">
        <w:rPr>
          <w:rFonts w:ascii="Segoe UI Symbol" w:hAnsi="Segoe UI Symbol" w:eastAsia="Calibri" w:cs="Segoe UI Symbol"/>
          <w:color w:val="000000" w:themeColor="text1"/>
        </w:rPr>
        <w:t>☐</w:t>
      </w:r>
      <w:r w:rsidRPr="2411D5D7" w:rsidR="1D913352">
        <w:rPr>
          <w:rFonts w:ascii="Segoe UI Symbol" w:hAnsi="Segoe UI Symbol" w:eastAsia="Calibri" w:cs="Segoe UI Symbol"/>
          <w:color w:val="000000" w:themeColor="text1"/>
        </w:rPr>
        <w:t xml:space="preserve"> </w:t>
      </w:r>
      <w:r w:rsidRPr="2411D5D7">
        <w:rPr>
          <w:rFonts w:ascii="Calibri" w:hAnsi="Calibri" w:eastAsia="Calibri" w:cs="Calibri"/>
        </w:rPr>
        <w:t>Yes</w:t>
      </w:r>
    </w:p>
    <w:p w:rsidR="002B4BBD" w:rsidP="00535AD0" w:rsidRDefault="005A494E" w14:paraId="05F4019A" w14:textId="67C487C9">
      <w:pPr>
        <w:spacing w:line="240" w:lineRule="auto"/>
        <w:rPr>
          <w:rFonts w:ascii="Calibri" w:hAnsi="Calibri" w:eastAsia="Calibri" w:cs="Calibri"/>
          <w:color w:val="000000" w:themeColor="text1"/>
          <w:highlight w:val="yellow"/>
        </w:rPr>
      </w:pPr>
      <w:r w:rsidRPr="33634CCE" w:rsidR="005A494E">
        <w:rPr>
          <w:rFonts w:ascii="Segoe UI Symbol" w:hAnsi="Segoe UI Symbol" w:eastAsia="Calibri" w:cs="Segoe UI Symbol"/>
          <w:color w:val="000000" w:themeColor="text1" w:themeTint="FF" w:themeShade="FF"/>
        </w:rPr>
        <w:t>☐</w:t>
      </w:r>
      <w:r w:rsidRPr="33634CCE" w:rsidR="5867136B">
        <w:rPr>
          <w:rFonts w:ascii="Segoe UI Symbol" w:hAnsi="Segoe UI Symbol" w:eastAsia="Calibri" w:cs="Segoe UI Symbol"/>
          <w:color w:val="000000" w:themeColor="text1" w:themeTint="FF" w:themeShade="FF"/>
        </w:rPr>
        <w:t xml:space="preserve"> </w:t>
      </w:r>
      <w:r w:rsidRPr="33634CCE" w:rsidR="005A494E">
        <w:rPr>
          <w:rFonts w:ascii="Calibri" w:hAnsi="Calibri" w:eastAsia="Calibri" w:cs="Calibri"/>
        </w:rPr>
        <w:t>No</w:t>
      </w:r>
      <w:r w:rsidRPr="33634CCE" w:rsidR="002B4BBD">
        <w:rPr>
          <w:rFonts w:ascii="Calibri" w:hAnsi="Calibri" w:eastAsia="Calibri" w:cs="Calibri"/>
          <w:color w:val="000000" w:themeColor="text1" w:themeTint="FF" w:themeShade="FF"/>
          <w:highlight w:val="yellow"/>
        </w:rPr>
        <w:t xml:space="preserve"> </w:t>
      </w:r>
    </w:p>
    <w:p w:rsidR="000367D4" w:rsidP="33634CCE" w:rsidRDefault="006A360B" w14:paraId="13944CA3" w14:textId="6D6E7502">
      <w:pPr>
        <w:pStyle w:val="ListParagraph"/>
        <w:numPr>
          <w:ilvl w:val="0"/>
          <w:numId w:val="16"/>
        </w:numPr>
        <w:spacing w:line="240" w:lineRule="auto"/>
        <w:rPr>
          <w:rFonts w:ascii="Calibri" w:hAnsi="Calibri" w:eastAsia="Calibri" w:cs="Calibri"/>
          <w:color w:val="000000" w:themeColor="text1"/>
        </w:rPr>
      </w:pPr>
      <w:r w:rsidRPr="33634CCE" w:rsidR="7F85090E">
        <w:rPr>
          <w:rFonts w:ascii="Calibri" w:hAnsi="Calibri" w:eastAsia="Calibri" w:cs="Calibri"/>
          <w:color w:val="000000" w:themeColor="text1" w:themeTint="FF" w:themeShade="FF"/>
        </w:rPr>
        <w:t xml:space="preserve">If </w:t>
      </w:r>
      <w:r w:rsidRPr="33634CCE" w:rsidR="71CBC571">
        <w:rPr>
          <w:rFonts w:ascii="Calibri" w:hAnsi="Calibri" w:eastAsia="Calibri" w:cs="Calibri"/>
          <w:color w:val="000000" w:themeColor="text1" w:themeTint="FF" w:themeShade="FF"/>
        </w:rPr>
        <w:t>yes</w:t>
      </w:r>
      <w:r w:rsidRPr="33634CCE" w:rsidR="7F85090E">
        <w:rPr>
          <w:rFonts w:ascii="Calibri" w:hAnsi="Calibri" w:eastAsia="Calibri" w:cs="Calibri"/>
          <w:color w:val="000000" w:themeColor="text1" w:themeTint="FF" w:themeShade="FF"/>
        </w:rPr>
        <w:t xml:space="preserve">, </w:t>
      </w:r>
      <w:r w:rsidRPr="33634CCE" w:rsidR="7F85090E">
        <w:rPr>
          <w:rFonts w:ascii="Calibri" w:hAnsi="Calibri" w:eastAsia="Calibri" w:cs="Calibri"/>
          <w:color w:val="000000" w:themeColor="text1" w:themeTint="FF" w:themeShade="FF"/>
        </w:rPr>
        <w:t>i</w:t>
      </w:r>
      <w:r w:rsidRPr="33634CCE" w:rsidR="006A360B">
        <w:rPr>
          <w:rFonts w:ascii="Calibri" w:hAnsi="Calibri" w:eastAsia="Calibri" w:cs="Calibri"/>
          <w:color w:val="000000" w:themeColor="text1" w:themeTint="FF" w:themeShade="FF"/>
        </w:rPr>
        <w:t>dentify</w:t>
      </w:r>
      <w:r w:rsidRPr="33634CCE" w:rsidR="006A360B">
        <w:rPr>
          <w:rFonts w:ascii="Calibri" w:hAnsi="Calibri" w:eastAsia="Calibri" w:cs="Calibri"/>
          <w:color w:val="000000" w:themeColor="text1" w:themeTint="FF" w:themeShade="FF"/>
        </w:rPr>
        <w:t xml:space="preserve"> </w:t>
      </w:r>
      <w:r w:rsidRPr="33634CCE" w:rsidR="002E1FDE">
        <w:rPr>
          <w:rFonts w:ascii="Calibri" w:hAnsi="Calibri" w:eastAsia="Calibri" w:cs="Calibri"/>
          <w:color w:val="000000" w:themeColor="text1" w:themeTint="FF" w:themeShade="FF"/>
        </w:rPr>
        <w:t>the</w:t>
      </w:r>
      <w:r w:rsidRPr="33634CCE" w:rsidR="006A360B">
        <w:rPr>
          <w:rFonts w:ascii="Calibri" w:hAnsi="Calibri" w:eastAsia="Calibri" w:cs="Calibri"/>
          <w:color w:val="000000" w:themeColor="text1" w:themeTint="FF" w:themeShade="FF"/>
        </w:rPr>
        <w:t xml:space="preserve"> minor changes made to the program during this reporting period</w:t>
      </w:r>
      <w:r w:rsidRPr="33634CCE" w:rsidR="00563E1D">
        <w:rPr>
          <w:rFonts w:ascii="Calibri" w:hAnsi="Calibri" w:eastAsia="Calibri" w:cs="Calibri"/>
          <w:color w:val="000000" w:themeColor="text1" w:themeTint="FF" w:themeShade="FF"/>
        </w:rPr>
        <w:t>. I</w:t>
      </w:r>
      <w:r w:rsidRPr="33634CCE" w:rsidR="00E90B3A">
        <w:rPr>
          <w:rFonts w:ascii="Calibri" w:hAnsi="Calibri" w:eastAsia="Calibri" w:cs="Calibri"/>
          <w:color w:val="000000" w:themeColor="text1" w:themeTint="FF" w:themeShade="FF"/>
        </w:rPr>
        <w:t>ndicate</w:t>
      </w:r>
      <w:r w:rsidRPr="33634CCE" w:rsidR="002B4BBD">
        <w:rPr>
          <w:rFonts w:ascii="Calibri" w:hAnsi="Calibri" w:eastAsia="Calibri" w:cs="Calibri"/>
          <w:color w:val="000000" w:themeColor="text1" w:themeTint="FF" w:themeShade="FF"/>
        </w:rPr>
        <w:t xml:space="preserve"> how these changes were based on program evaluation data within the comment box below each </w:t>
      </w:r>
      <w:r w:rsidRPr="33634CCE" w:rsidR="002B4BBD">
        <w:rPr>
          <w:rFonts w:ascii="Calibri" w:hAnsi="Calibri" w:eastAsia="Calibri" w:cs="Calibri"/>
          <w:color w:val="000000" w:themeColor="text1" w:themeTint="FF" w:themeShade="FF"/>
        </w:rPr>
        <w:t>option</w:t>
      </w:r>
      <w:r w:rsidRPr="33634CCE" w:rsidR="002B4BBD">
        <w:rPr>
          <w:rFonts w:ascii="Calibri" w:hAnsi="Calibri" w:eastAsia="Calibri" w:cs="Calibri"/>
          <w:color w:val="000000" w:themeColor="text1" w:themeTint="FF" w:themeShade="FF"/>
        </w:rPr>
        <w:t>.</w:t>
      </w:r>
    </w:p>
    <w:p w:rsidRPr="005257A9" w:rsidR="005257A9" w:rsidP="33634CCE" w:rsidRDefault="005257A9" w14:paraId="07421A0D" w14:textId="057A9DB3" w14:noSpellErr="1">
      <w:pPr>
        <w:spacing w:line="240" w:lineRule="auto"/>
        <w:ind w:left="720" w:firstLine="0"/>
        <w:rPr>
          <w:rFonts w:ascii="Calibri" w:hAnsi="Calibri" w:eastAsia="Calibri" w:cs="Calibri"/>
          <w:i w:val="1"/>
          <w:iCs w:val="1"/>
        </w:rPr>
      </w:pPr>
      <w:r w:rsidRPr="33634CCE" w:rsidR="005257A9">
        <w:rPr>
          <w:rFonts w:ascii="Calibri" w:hAnsi="Calibri" w:eastAsia="Calibri" w:cs="Calibri"/>
          <w:i w:val="1"/>
          <w:iCs w:val="1"/>
        </w:rPr>
        <w:t xml:space="preserve">Information on how the minor change or addition does or does not </w:t>
      </w:r>
      <w:r w:rsidRPr="33634CCE" w:rsidR="005257A9">
        <w:rPr>
          <w:rFonts w:ascii="Calibri" w:hAnsi="Calibri" w:eastAsia="Calibri" w:cs="Calibri"/>
          <w:i w:val="1"/>
          <w:iCs w:val="1"/>
        </w:rPr>
        <w:t>impact</w:t>
      </w:r>
      <w:r w:rsidRPr="33634CCE" w:rsidR="005257A9">
        <w:rPr>
          <w:rFonts w:ascii="Calibri" w:hAnsi="Calibri" w:eastAsia="Calibri" w:cs="Calibri"/>
          <w:i w:val="1"/>
          <w:iCs w:val="1"/>
        </w:rPr>
        <w:t xml:space="preserve"> compliance with the ACOTE Standards must be included:</w:t>
      </w:r>
    </w:p>
    <w:p w:rsidR="1F934AEC" w:rsidP="00222F4A" w:rsidRDefault="003C5127" w14:paraId="7E0B4AF1" w14:textId="4FCD3570">
      <w:pPr>
        <w:spacing w:line="240" w:lineRule="auto"/>
        <w:ind w:firstLine="270"/>
        <w:rPr>
          <w:rFonts w:ascii="Calibri" w:hAnsi="Calibri" w:eastAsia="Calibri" w:cs="Calibri"/>
        </w:rPr>
      </w:pPr>
      <w:r w:rsidRPr="2411D5D7">
        <w:rPr>
          <w:rFonts w:ascii="Segoe UI Symbol" w:hAnsi="Segoe UI Symbol" w:eastAsia="Calibri" w:cs="Segoe UI Symbol"/>
          <w:color w:val="000000" w:themeColor="text1"/>
        </w:rPr>
        <w:t>☐</w:t>
      </w:r>
      <w:r w:rsidRPr="2411D5D7" w:rsidR="289A9DBC">
        <w:rPr>
          <w:rFonts w:ascii="Segoe UI Symbol" w:hAnsi="Segoe UI Symbol" w:eastAsia="Calibri" w:cs="Segoe UI Symbol"/>
          <w:color w:val="000000" w:themeColor="text1"/>
        </w:rPr>
        <w:t xml:space="preserve"> </w:t>
      </w:r>
      <w:r w:rsidRPr="2411D5D7" w:rsidR="1F934AEC">
        <w:rPr>
          <w:rFonts w:ascii="Calibri" w:hAnsi="Calibri" w:eastAsia="Calibri" w:cs="Calibri"/>
        </w:rPr>
        <w:t xml:space="preserve">admission requirements and selection criteria. </w:t>
      </w:r>
    </w:p>
    <w:p w:rsidR="005E7E6D" w:rsidP="00222F4A" w:rsidRDefault="005E7E6D" w14:paraId="3234844B" w14:textId="44688038">
      <w:pPr>
        <w:spacing w:line="240" w:lineRule="auto"/>
        <w:ind w:firstLine="270"/>
        <w:rPr>
          <w:rFonts w:ascii="Calibri" w:hAnsi="Calibri" w:eastAsia="Calibri" w:cs="Calibri"/>
        </w:rPr>
      </w:pPr>
      <w:r w:rsidRPr="33634CCE" w:rsidR="005E7E6D">
        <w:rPr>
          <w:rFonts w:ascii="Calibri" w:hAnsi="Calibri" w:eastAsia="Calibri" w:cs="Calibri"/>
        </w:rPr>
        <w:t>C</w:t>
      </w:r>
      <w:r w:rsidRPr="33634CCE" w:rsidR="0C58770D">
        <w:rPr>
          <w:rFonts w:ascii="Calibri" w:hAnsi="Calibri" w:eastAsia="Calibri" w:cs="Calibri"/>
        </w:rPr>
        <w:t>omments:</w:t>
      </w:r>
      <w:r w:rsidRPr="33634CCE" w:rsidR="005E7E6D">
        <w:rPr>
          <w:rFonts w:ascii="Calibri" w:hAnsi="Calibri" w:eastAsia="Calibri" w:cs="Calibri"/>
        </w:rPr>
        <w:t xml:space="preserve"> </w:t>
      </w:r>
    </w:p>
    <w:p w:rsidR="003C5127" w:rsidP="33634CCE" w:rsidRDefault="003C5127" w14:paraId="34943616" w14:textId="3807AA49">
      <w:pPr>
        <w:pStyle w:val="ListParagraph"/>
        <w:spacing w:line="240" w:lineRule="auto"/>
        <w:ind w:left="270"/>
        <w:rPr>
          <w:rFonts w:ascii="Calibri" w:hAnsi="Calibri" w:eastAsia="Calibri" w:cs="Calibri"/>
        </w:rPr>
      </w:pPr>
      <w:r w:rsidRPr="33634CCE" w:rsidR="003C5127">
        <w:rPr>
          <w:rFonts w:ascii="Segoe UI Symbol" w:hAnsi="Segoe UI Symbol" w:eastAsia="Calibri" w:cs="Segoe UI Symbol"/>
          <w:color w:val="000000" w:themeColor="text1" w:themeTint="FF" w:themeShade="FF"/>
        </w:rPr>
        <w:t>☐</w:t>
      </w:r>
      <w:r w:rsidRPr="33634CCE" w:rsidR="29476784">
        <w:rPr>
          <w:rFonts w:ascii="Segoe UI Symbol" w:hAnsi="Segoe UI Symbol" w:eastAsia="Calibri" w:cs="Segoe UI Symbol"/>
          <w:color w:val="000000" w:themeColor="text1" w:themeTint="FF" w:themeShade="FF"/>
        </w:rPr>
        <w:t xml:space="preserve"> </w:t>
      </w:r>
      <w:r w:rsidRPr="33634CCE" w:rsidR="1F934AEC">
        <w:rPr>
          <w:rFonts w:ascii="Calibri" w:hAnsi="Calibri" w:eastAsia="Calibri" w:cs="Calibri"/>
        </w:rPr>
        <w:t>reduction in frequency of student admissions (e.g., not admitting students for one admission</w:t>
      </w:r>
      <w:r w:rsidRPr="33634CCE" w:rsidR="5D07514C">
        <w:rPr>
          <w:rFonts w:ascii="Calibri" w:hAnsi="Calibri" w:eastAsia="Calibri" w:cs="Calibri"/>
        </w:rPr>
        <w:t xml:space="preserve"> </w:t>
      </w:r>
      <w:r w:rsidRPr="33634CCE" w:rsidR="1F934AEC">
        <w:rPr>
          <w:rFonts w:ascii="Calibri" w:hAnsi="Calibri" w:eastAsia="Calibri" w:cs="Calibri"/>
        </w:rPr>
        <w:t xml:space="preserve">cycle or reducing admissions from once a year to every other year). </w:t>
      </w:r>
    </w:p>
    <w:p w:rsidR="1C2E5D40" w:rsidP="33634CCE" w:rsidRDefault="1C2E5D40" w14:paraId="6C8E420B" w14:textId="12B6BFC5">
      <w:pPr>
        <w:spacing w:line="240" w:lineRule="auto"/>
        <w:ind w:firstLine="270"/>
        <w:rPr>
          <w:rFonts w:ascii="Calibri" w:hAnsi="Calibri" w:eastAsia="Calibri" w:cs="Calibri"/>
        </w:rPr>
      </w:pPr>
      <w:r w:rsidRPr="33634CCE" w:rsidR="1C2E5D40">
        <w:rPr>
          <w:rFonts w:ascii="Calibri" w:hAnsi="Calibri" w:eastAsia="Calibri" w:cs="Calibri"/>
        </w:rPr>
        <w:t>Comments:</w:t>
      </w:r>
    </w:p>
    <w:p w:rsidR="33634CCE" w:rsidP="33634CCE" w:rsidRDefault="33634CCE" w14:paraId="12C6060D" w14:textId="3EC0F9AF">
      <w:pPr>
        <w:pStyle w:val="ListParagraph"/>
        <w:spacing w:line="240" w:lineRule="auto"/>
        <w:ind w:left="270"/>
        <w:rPr>
          <w:rFonts w:ascii="Segoe UI Symbol" w:hAnsi="Segoe UI Symbol" w:eastAsia="Calibri" w:cs="Segoe UI Symbol"/>
          <w:color w:val="000000" w:themeColor="text1" w:themeTint="FF" w:themeShade="FF"/>
        </w:rPr>
      </w:pPr>
    </w:p>
    <w:p w:rsidR="003C5127" w:rsidP="33634CCE" w:rsidRDefault="003C5127" w14:paraId="5BF0A1E2" w14:textId="292CCE61">
      <w:pPr>
        <w:pStyle w:val="ListParagraph"/>
        <w:spacing w:line="240" w:lineRule="auto"/>
        <w:ind w:hanging="450"/>
        <w:rPr>
          <w:rFonts w:ascii="Calibri" w:hAnsi="Calibri" w:eastAsia="Calibri" w:cs="Calibri"/>
        </w:rPr>
      </w:pPr>
      <w:r w:rsidRPr="33634CCE" w:rsidR="003C5127">
        <w:rPr>
          <w:rFonts w:ascii="Segoe UI Symbol" w:hAnsi="Segoe UI Symbol" w:eastAsia="Calibri" w:cs="Segoe UI Symbol"/>
          <w:color w:val="000000" w:themeColor="text1" w:themeTint="FF" w:themeShade="FF"/>
        </w:rPr>
        <w:t>☐</w:t>
      </w:r>
      <w:r w:rsidRPr="33634CCE" w:rsidR="370D2072">
        <w:rPr>
          <w:rFonts w:ascii="Segoe UI Symbol" w:hAnsi="Segoe UI Symbol" w:eastAsia="Calibri" w:cs="Segoe UI Symbol"/>
          <w:color w:val="000000" w:themeColor="text1" w:themeTint="FF" w:themeShade="FF"/>
        </w:rPr>
        <w:t xml:space="preserve"> </w:t>
      </w:r>
      <w:r w:rsidRPr="33634CCE" w:rsidR="1F934AEC">
        <w:rPr>
          <w:rFonts w:ascii="Calibri" w:hAnsi="Calibri" w:eastAsia="Calibri" w:cs="Calibri"/>
        </w:rPr>
        <w:t xml:space="preserve">elimination of an approved cohort or track. </w:t>
      </w:r>
    </w:p>
    <w:p w:rsidR="4DB605E6" w:rsidP="33634CCE" w:rsidRDefault="4DB605E6" w14:paraId="133E7F30" w14:textId="2B9D2DBA">
      <w:pPr>
        <w:spacing w:line="240" w:lineRule="auto"/>
        <w:ind w:firstLine="270"/>
        <w:rPr>
          <w:rFonts w:ascii="Calibri" w:hAnsi="Calibri" w:eastAsia="Calibri" w:cs="Calibri"/>
        </w:rPr>
      </w:pPr>
      <w:r w:rsidRPr="33634CCE" w:rsidR="4DB605E6">
        <w:rPr>
          <w:rFonts w:ascii="Calibri" w:hAnsi="Calibri" w:eastAsia="Calibri" w:cs="Calibri"/>
        </w:rPr>
        <w:t>Comments:</w:t>
      </w:r>
    </w:p>
    <w:p w:rsidR="33634CCE" w:rsidP="33634CCE" w:rsidRDefault="33634CCE" w14:paraId="69EFFF3D" w14:textId="05EFF32C">
      <w:pPr>
        <w:pStyle w:val="ListParagraph"/>
        <w:spacing w:line="240" w:lineRule="auto"/>
        <w:ind w:hanging="450"/>
      </w:pPr>
    </w:p>
    <w:p w:rsidR="1F934AEC" w:rsidP="00222F4A" w:rsidRDefault="003C5127" w14:paraId="07F35F6A" w14:textId="02EC7F1A">
      <w:pPr>
        <w:pStyle w:val="ListParagraph"/>
        <w:spacing w:line="240" w:lineRule="auto"/>
        <w:ind w:left="270"/>
        <w:rPr>
          <w:rFonts w:ascii="Calibri" w:hAnsi="Calibri" w:eastAsia="Calibri" w:cs="Calibri"/>
        </w:rPr>
      </w:pPr>
      <w:r w:rsidRPr="33634CCE" w:rsidR="003C5127">
        <w:rPr>
          <w:rFonts w:ascii="Segoe UI Symbol" w:hAnsi="Segoe UI Symbol" w:eastAsia="Calibri" w:cs="Segoe UI Symbol"/>
          <w:color w:val="000000" w:themeColor="text1" w:themeTint="FF" w:themeShade="FF"/>
        </w:rPr>
        <w:t>☐</w:t>
      </w:r>
      <w:r w:rsidRPr="33634CCE" w:rsidR="4B346330">
        <w:rPr>
          <w:rFonts w:ascii="Segoe UI Symbol" w:hAnsi="Segoe UI Symbol" w:eastAsia="Calibri" w:cs="Segoe UI Symbol"/>
          <w:color w:val="000000" w:themeColor="text1" w:themeTint="FF" w:themeShade="FF"/>
        </w:rPr>
        <w:t xml:space="preserve"> </w:t>
      </w:r>
      <w:r w:rsidRPr="33634CCE" w:rsidR="1F934AEC">
        <w:rPr>
          <w:rFonts w:ascii="Calibri" w:hAnsi="Calibri" w:eastAsia="Calibri" w:cs="Calibri"/>
        </w:rPr>
        <w:t xml:space="preserve">changes in how the program is offered that do not change the degree level (e.g., move from a combined baccalaureate/master’s-degree-level program to a professional entry-level master’s program). </w:t>
      </w:r>
    </w:p>
    <w:p w:rsidR="005E7E6D" w:rsidP="33634CCE" w:rsidRDefault="005E7E6D" w14:paraId="4CD933B1" w14:textId="68177167">
      <w:pPr>
        <w:pStyle w:val="Normal"/>
        <w:spacing w:line="240" w:lineRule="auto"/>
        <w:ind w:firstLine="270"/>
        <w:rPr>
          <w:rFonts w:ascii="Calibri" w:hAnsi="Calibri" w:eastAsia="Calibri" w:cs="Calibri"/>
        </w:rPr>
      </w:pPr>
      <w:r w:rsidRPr="33634CCE" w:rsidR="258BA66A">
        <w:rPr>
          <w:rFonts w:ascii="Calibri" w:hAnsi="Calibri" w:eastAsia="Calibri" w:cs="Calibri"/>
        </w:rPr>
        <w:t>Comments:</w:t>
      </w:r>
    </w:p>
    <w:p w:rsidR="1F934AEC" w:rsidP="0091672E" w:rsidRDefault="003C5127" w14:paraId="10F63A55" w14:textId="6ED7D2E1">
      <w:pPr>
        <w:pStyle w:val="ListParagraph"/>
        <w:spacing w:line="240" w:lineRule="auto"/>
        <w:ind w:left="450" w:hanging="270"/>
        <w:rPr>
          <w:rFonts w:ascii="Calibri" w:hAnsi="Calibri" w:eastAsia="Calibri" w:cs="Calibri"/>
        </w:rPr>
      </w:pPr>
      <w:r w:rsidRPr="33634CCE" w:rsidR="003C5127">
        <w:rPr>
          <w:rFonts w:ascii="Segoe UI Symbol" w:hAnsi="Segoe UI Symbol" w:eastAsia="Calibri" w:cs="Segoe UI Symbol"/>
          <w:color w:val="000000" w:themeColor="text1" w:themeTint="FF" w:themeShade="FF"/>
        </w:rPr>
        <w:t>☐</w:t>
      </w:r>
      <w:r w:rsidRPr="33634CCE" w:rsidR="0ABEFC06">
        <w:rPr>
          <w:rFonts w:ascii="Segoe UI Symbol" w:hAnsi="Segoe UI Symbol" w:eastAsia="Calibri" w:cs="Segoe UI Symbol"/>
          <w:color w:val="000000" w:themeColor="text1" w:themeTint="FF" w:themeShade="FF"/>
        </w:rPr>
        <w:t xml:space="preserve"> </w:t>
      </w:r>
      <w:r w:rsidRPr="33634CCE" w:rsidR="1F934AEC">
        <w:rPr>
          <w:rFonts w:ascii="Calibri" w:hAnsi="Calibri" w:eastAsia="Calibri" w:cs="Calibri"/>
        </w:rPr>
        <w:t xml:space="preserve">changes to the curriculum content or delivery model for less than 25% of credits of the didactic courses excluding Level II fieldwork and OTD and OTA-B capstones (e.g., curricular adjustments, changes between quarter/semester systems, change from in-classroom to distance education delivery model). </w:t>
      </w:r>
    </w:p>
    <w:p w:rsidR="37672CF8" w:rsidP="33634CCE" w:rsidRDefault="37672CF8" w14:paraId="7F2782DB" w14:textId="332626B2">
      <w:pPr>
        <w:spacing w:line="240" w:lineRule="auto"/>
        <w:ind w:firstLine="270"/>
        <w:rPr>
          <w:rFonts w:ascii="Calibri" w:hAnsi="Calibri" w:eastAsia="Calibri" w:cs="Calibri"/>
        </w:rPr>
      </w:pPr>
      <w:r w:rsidRPr="33634CCE" w:rsidR="37672CF8">
        <w:rPr>
          <w:rFonts w:ascii="Calibri" w:hAnsi="Calibri" w:eastAsia="Calibri" w:cs="Calibri"/>
        </w:rPr>
        <w:t>Comments:</w:t>
      </w:r>
    </w:p>
    <w:p w:rsidR="005E7E6D" w:rsidP="0091672E" w:rsidRDefault="005E7E6D" w14:paraId="1C2F2136" w14:textId="77777777">
      <w:pPr>
        <w:pStyle w:val="ListParagraph"/>
        <w:spacing w:line="240" w:lineRule="auto"/>
        <w:ind w:left="450" w:hanging="270"/>
      </w:pPr>
    </w:p>
    <w:p w:rsidR="1F934AEC" w:rsidP="0091672E" w:rsidRDefault="003C5127" w14:paraId="1D8DE80A" w14:textId="28266471">
      <w:pPr>
        <w:pStyle w:val="ListParagraph"/>
        <w:spacing w:line="240" w:lineRule="auto"/>
        <w:ind w:hanging="540"/>
      </w:pPr>
      <w:r w:rsidRPr="33634CCE" w:rsidR="003C5127">
        <w:rPr>
          <w:rFonts w:ascii="Segoe UI Symbol" w:hAnsi="Segoe UI Symbol" w:eastAsia="Calibri" w:cs="Segoe UI Symbol"/>
          <w:color w:val="000000" w:themeColor="text1" w:themeTint="FF" w:themeShade="FF"/>
        </w:rPr>
        <w:t>☐</w:t>
      </w:r>
      <w:r w:rsidRPr="33634CCE" w:rsidR="3C921448">
        <w:rPr>
          <w:rFonts w:ascii="Segoe UI Symbol" w:hAnsi="Segoe UI Symbol" w:eastAsia="Calibri" w:cs="Segoe UI Symbol"/>
          <w:color w:val="000000" w:themeColor="text1" w:themeTint="FF" w:themeShade="FF"/>
        </w:rPr>
        <w:t xml:space="preserve"> </w:t>
      </w:r>
      <w:r w:rsidRPr="33634CCE" w:rsidR="1F934AEC">
        <w:rPr>
          <w:rFonts w:ascii="Calibri" w:hAnsi="Calibri" w:eastAsia="Calibri" w:cs="Calibri"/>
        </w:rPr>
        <w:t>changing facilities on the same campus</w:t>
      </w:r>
    </w:p>
    <w:p w:rsidR="406F8A79" w:rsidP="33634CCE" w:rsidRDefault="00396001" w14:paraId="55B8C400" w14:textId="6E2044C8">
      <w:pPr>
        <w:pStyle w:val="Normal"/>
        <w:spacing w:line="240" w:lineRule="auto"/>
        <w:ind w:firstLine="270"/>
        <w:rPr>
          <w:rFonts w:ascii="Calibri" w:hAnsi="Calibri" w:eastAsia="Calibri" w:cs="Calibri"/>
        </w:rPr>
      </w:pPr>
      <w:r w:rsidRPr="33634CCE" w:rsidR="0E1D939D">
        <w:rPr>
          <w:rFonts w:ascii="Calibri" w:hAnsi="Calibri" w:eastAsia="Calibri" w:cs="Calibri"/>
        </w:rPr>
        <w:t>Comments:</w:t>
      </w:r>
    </w:p>
    <w:p w:rsidR="406F8A79" w:rsidP="0091672E" w:rsidRDefault="00396001" w14:paraId="0D8ED844" w14:textId="67BE3633">
      <w:pPr>
        <w:spacing w:line="240" w:lineRule="auto"/>
        <w:rPr>
          <w:rFonts w:ascii="Calibri" w:hAnsi="Calibri" w:eastAsia="Calibri" w:cs="Calibri"/>
        </w:rPr>
      </w:pPr>
    </w:p>
    <w:sectPr w:rsidR="406F8A79">
      <w:footerReference w:type="even" r:id="rId15"/>
      <w:footerReference w:type="default" r:id="rId16"/>
      <w:footerReference w:type="firs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451B" w:rsidP="00BF451B" w:rsidRDefault="00BF451B" w14:paraId="2531B992" w14:textId="77777777">
      <w:pPr>
        <w:spacing w:after="0" w:line="240" w:lineRule="auto"/>
      </w:pPr>
      <w:r>
        <w:separator/>
      </w:r>
    </w:p>
  </w:endnote>
  <w:endnote w:type="continuationSeparator" w:id="0">
    <w:p w:rsidR="00BF451B" w:rsidP="00BF451B" w:rsidRDefault="00BF451B" w14:paraId="61D868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51B" w:rsidRDefault="00BF451B" w14:paraId="3C0CAA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51B" w:rsidRDefault="00BF451B" w14:paraId="1AD41B5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51B" w:rsidRDefault="00BF451B" w14:paraId="6A7BF0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451B" w:rsidP="00BF451B" w:rsidRDefault="00BF451B" w14:paraId="4B75C9FF" w14:textId="77777777">
      <w:pPr>
        <w:spacing w:after="0" w:line="240" w:lineRule="auto"/>
      </w:pPr>
      <w:r>
        <w:separator/>
      </w:r>
    </w:p>
  </w:footnote>
  <w:footnote w:type="continuationSeparator" w:id="0">
    <w:p w:rsidR="00BF451B" w:rsidP="00BF451B" w:rsidRDefault="00BF451B" w14:paraId="3EF45AC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71f7c44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bc084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50ED6CC"/>
    <w:multiLevelType w:val="hybridMultilevel"/>
    <w:tmpl w:val="817A9582"/>
    <w:lvl w:ilvl="0" w:tplc="0D8CFD8E">
      <w:start w:val="1"/>
      <w:numFmt w:val="lowerLetter"/>
      <w:lvlText w:val="%1."/>
      <w:lvlJc w:val="left"/>
      <w:pPr>
        <w:ind w:left="1260" w:hanging="360"/>
      </w:pPr>
    </w:lvl>
    <w:lvl w:ilvl="1" w:tplc="D9F2D340">
      <w:start w:val="1"/>
      <w:numFmt w:val="lowerLetter"/>
      <w:lvlText w:val="%2."/>
      <w:lvlJc w:val="left"/>
      <w:pPr>
        <w:ind w:left="1440" w:hanging="360"/>
      </w:pPr>
    </w:lvl>
    <w:lvl w:ilvl="2" w:tplc="CCF0B67E">
      <w:start w:val="1"/>
      <w:numFmt w:val="lowerRoman"/>
      <w:lvlText w:val="%3."/>
      <w:lvlJc w:val="right"/>
      <w:pPr>
        <w:ind w:left="2160" w:hanging="180"/>
      </w:pPr>
    </w:lvl>
    <w:lvl w:ilvl="3" w:tplc="B0425880">
      <w:start w:val="1"/>
      <w:numFmt w:val="decimal"/>
      <w:lvlText w:val="%4."/>
      <w:lvlJc w:val="left"/>
      <w:pPr>
        <w:ind w:left="2880" w:hanging="360"/>
      </w:pPr>
    </w:lvl>
    <w:lvl w:ilvl="4" w:tplc="79E85228">
      <w:start w:val="1"/>
      <w:numFmt w:val="lowerLetter"/>
      <w:lvlText w:val="%5."/>
      <w:lvlJc w:val="left"/>
      <w:pPr>
        <w:ind w:left="3600" w:hanging="360"/>
      </w:pPr>
    </w:lvl>
    <w:lvl w:ilvl="5" w:tplc="5958DCB4">
      <w:start w:val="1"/>
      <w:numFmt w:val="lowerRoman"/>
      <w:lvlText w:val="%6."/>
      <w:lvlJc w:val="right"/>
      <w:pPr>
        <w:ind w:left="4320" w:hanging="180"/>
      </w:pPr>
    </w:lvl>
    <w:lvl w:ilvl="6" w:tplc="6DEEB110">
      <w:start w:val="1"/>
      <w:numFmt w:val="decimal"/>
      <w:lvlText w:val="%7."/>
      <w:lvlJc w:val="left"/>
      <w:pPr>
        <w:ind w:left="5040" w:hanging="360"/>
      </w:pPr>
    </w:lvl>
    <w:lvl w:ilvl="7" w:tplc="420EA066">
      <w:start w:val="1"/>
      <w:numFmt w:val="lowerLetter"/>
      <w:lvlText w:val="%8."/>
      <w:lvlJc w:val="left"/>
      <w:pPr>
        <w:ind w:left="5760" w:hanging="360"/>
      </w:pPr>
    </w:lvl>
    <w:lvl w:ilvl="8" w:tplc="D282420E">
      <w:start w:val="1"/>
      <w:numFmt w:val="lowerRoman"/>
      <w:lvlText w:val="%9."/>
      <w:lvlJc w:val="right"/>
      <w:pPr>
        <w:ind w:left="6480" w:hanging="180"/>
      </w:pPr>
    </w:lvl>
  </w:abstractNum>
  <w:abstractNum w:abstractNumId="1" w15:restartNumberingAfterBreak="0">
    <w:nsid w:val="18B923CC"/>
    <w:multiLevelType w:val="hybridMultilevel"/>
    <w:tmpl w:val="EED2A2E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24F513F7"/>
    <w:multiLevelType w:val="hybridMultilevel"/>
    <w:tmpl w:val="06ECF42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4B2171"/>
    <w:multiLevelType w:val="hybridMultilevel"/>
    <w:tmpl w:val="8D2E9FA4"/>
    <w:lvl w:ilvl="0" w:tplc="EC38AD76">
      <w:start w:val="1"/>
      <w:numFmt w:val="lowerLetter"/>
      <w:lvlText w:val="%1."/>
      <w:lvlJc w:val="left"/>
      <w:pPr>
        <w:ind w:left="-90" w:hanging="360"/>
      </w:pPr>
    </w:lvl>
    <w:lvl w:ilvl="1" w:tplc="F454C73C">
      <w:start w:val="1"/>
      <w:numFmt w:val="lowerLetter"/>
      <w:lvlText w:val="%2."/>
      <w:lvlJc w:val="left"/>
      <w:pPr>
        <w:ind w:left="720" w:hanging="360"/>
      </w:pPr>
    </w:lvl>
    <w:lvl w:ilvl="2" w:tplc="DA1AA024">
      <w:start w:val="1"/>
      <w:numFmt w:val="lowerRoman"/>
      <w:lvlText w:val="%3."/>
      <w:lvlJc w:val="right"/>
      <w:pPr>
        <w:ind w:left="1440" w:hanging="180"/>
      </w:pPr>
    </w:lvl>
    <w:lvl w:ilvl="3" w:tplc="06C89B4C">
      <w:start w:val="1"/>
      <w:numFmt w:val="decimal"/>
      <w:lvlText w:val="%4."/>
      <w:lvlJc w:val="left"/>
      <w:pPr>
        <w:ind w:left="2160" w:hanging="360"/>
      </w:pPr>
    </w:lvl>
    <w:lvl w:ilvl="4" w:tplc="22322948">
      <w:start w:val="1"/>
      <w:numFmt w:val="lowerLetter"/>
      <w:lvlText w:val="%5."/>
      <w:lvlJc w:val="left"/>
      <w:pPr>
        <w:ind w:left="2880" w:hanging="360"/>
      </w:pPr>
    </w:lvl>
    <w:lvl w:ilvl="5" w:tplc="28E2E6FA">
      <w:start w:val="1"/>
      <w:numFmt w:val="lowerRoman"/>
      <w:lvlText w:val="%6."/>
      <w:lvlJc w:val="right"/>
      <w:pPr>
        <w:ind w:left="3600" w:hanging="180"/>
      </w:pPr>
    </w:lvl>
    <w:lvl w:ilvl="6" w:tplc="98267752">
      <w:start w:val="1"/>
      <w:numFmt w:val="decimal"/>
      <w:lvlText w:val="%7."/>
      <w:lvlJc w:val="left"/>
      <w:pPr>
        <w:ind w:left="4320" w:hanging="360"/>
      </w:pPr>
    </w:lvl>
    <w:lvl w:ilvl="7" w:tplc="E88006C2">
      <w:start w:val="1"/>
      <w:numFmt w:val="lowerLetter"/>
      <w:lvlText w:val="%8."/>
      <w:lvlJc w:val="left"/>
      <w:pPr>
        <w:ind w:left="5040" w:hanging="360"/>
      </w:pPr>
    </w:lvl>
    <w:lvl w:ilvl="8" w:tplc="A4887F62">
      <w:start w:val="1"/>
      <w:numFmt w:val="lowerRoman"/>
      <w:lvlText w:val="%9."/>
      <w:lvlJc w:val="right"/>
      <w:pPr>
        <w:ind w:left="5760" w:hanging="180"/>
      </w:pPr>
    </w:lvl>
  </w:abstractNum>
  <w:abstractNum w:abstractNumId="4" w15:restartNumberingAfterBreak="0">
    <w:nsid w:val="322DB40A"/>
    <w:multiLevelType w:val="hybridMultilevel"/>
    <w:tmpl w:val="9F620A34"/>
    <w:lvl w:ilvl="0" w:tplc="C268AE2E">
      <w:start w:val="1"/>
      <w:numFmt w:val="lowerLetter"/>
      <w:lvlText w:val="%1."/>
      <w:lvlJc w:val="left"/>
      <w:pPr>
        <w:ind w:left="360" w:hanging="360"/>
      </w:pPr>
    </w:lvl>
    <w:lvl w:ilvl="1" w:tplc="A08CBCDE">
      <w:start w:val="1"/>
      <w:numFmt w:val="lowerLetter"/>
      <w:lvlText w:val="%2."/>
      <w:lvlJc w:val="left"/>
      <w:pPr>
        <w:ind w:left="540" w:hanging="360"/>
      </w:pPr>
    </w:lvl>
    <w:lvl w:ilvl="2" w:tplc="343C6A90">
      <w:start w:val="1"/>
      <w:numFmt w:val="lowerRoman"/>
      <w:lvlText w:val="%3."/>
      <w:lvlJc w:val="right"/>
      <w:pPr>
        <w:ind w:left="1260" w:hanging="180"/>
      </w:pPr>
    </w:lvl>
    <w:lvl w:ilvl="3" w:tplc="A502BFA6">
      <w:start w:val="1"/>
      <w:numFmt w:val="decimal"/>
      <w:lvlText w:val="%4."/>
      <w:lvlJc w:val="left"/>
      <w:pPr>
        <w:ind w:left="1980" w:hanging="360"/>
      </w:pPr>
    </w:lvl>
    <w:lvl w:ilvl="4" w:tplc="E286CB78">
      <w:start w:val="1"/>
      <w:numFmt w:val="lowerLetter"/>
      <w:lvlText w:val="%5."/>
      <w:lvlJc w:val="left"/>
      <w:pPr>
        <w:ind w:left="2700" w:hanging="360"/>
      </w:pPr>
    </w:lvl>
    <w:lvl w:ilvl="5" w:tplc="4028BEEC">
      <w:start w:val="1"/>
      <w:numFmt w:val="lowerRoman"/>
      <w:lvlText w:val="%6."/>
      <w:lvlJc w:val="right"/>
      <w:pPr>
        <w:ind w:left="3420" w:hanging="180"/>
      </w:pPr>
    </w:lvl>
    <w:lvl w:ilvl="6" w:tplc="00E25B92">
      <w:start w:val="1"/>
      <w:numFmt w:val="decimal"/>
      <w:lvlText w:val="%7."/>
      <w:lvlJc w:val="left"/>
      <w:pPr>
        <w:ind w:left="4140" w:hanging="360"/>
      </w:pPr>
    </w:lvl>
    <w:lvl w:ilvl="7" w:tplc="433A80A0">
      <w:start w:val="1"/>
      <w:numFmt w:val="lowerLetter"/>
      <w:lvlText w:val="%8."/>
      <w:lvlJc w:val="left"/>
      <w:pPr>
        <w:ind w:left="4860" w:hanging="360"/>
      </w:pPr>
    </w:lvl>
    <w:lvl w:ilvl="8" w:tplc="1298D5AA">
      <w:start w:val="1"/>
      <w:numFmt w:val="lowerRoman"/>
      <w:lvlText w:val="%9."/>
      <w:lvlJc w:val="right"/>
      <w:pPr>
        <w:ind w:left="5580" w:hanging="180"/>
      </w:pPr>
    </w:lvl>
  </w:abstractNum>
  <w:abstractNum w:abstractNumId="5" w15:restartNumberingAfterBreak="0">
    <w:nsid w:val="3D301AAB"/>
    <w:multiLevelType w:val="hybridMultilevel"/>
    <w:tmpl w:val="81E00FF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 w15:restartNumberingAfterBreak="0">
    <w:nsid w:val="4F5A060C"/>
    <w:multiLevelType w:val="hybridMultilevel"/>
    <w:tmpl w:val="32BA6A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5F521E"/>
    <w:multiLevelType w:val="hybridMultilevel"/>
    <w:tmpl w:val="8E167E92"/>
    <w:lvl w:ilvl="0" w:tplc="0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8" w15:restartNumberingAfterBreak="0">
    <w:nsid w:val="564BD815"/>
    <w:multiLevelType w:val="hybridMultilevel"/>
    <w:tmpl w:val="462A26D6"/>
    <w:lvl w:ilvl="0" w:tplc="3AE25EBA">
      <w:start w:val="1"/>
      <w:numFmt w:val="lowerLetter"/>
      <w:lvlText w:val="%1."/>
      <w:lvlJc w:val="left"/>
      <w:pPr>
        <w:ind w:left="990" w:hanging="360"/>
      </w:pPr>
    </w:lvl>
    <w:lvl w:ilvl="1" w:tplc="9D4A967A">
      <w:start w:val="1"/>
      <w:numFmt w:val="lowerLetter"/>
      <w:lvlText w:val="%2."/>
      <w:lvlJc w:val="left"/>
      <w:pPr>
        <w:ind w:left="1440" w:hanging="360"/>
      </w:pPr>
    </w:lvl>
    <w:lvl w:ilvl="2" w:tplc="6D9EB420">
      <w:start w:val="1"/>
      <w:numFmt w:val="lowerRoman"/>
      <w:lvlText w:val="%3."/>
      <w:lvlJc w:val="right"/>
      <w:pPr>
        <w:ind w:left="2160" w:hanging="180"/>
      </w:pPr>
    </w:lvl>
    <w:lvl w:ilvl="3" w:tplc="A25C0C54">
      <w:start w:val="1"/>
      <w:numFmt w:val="decimal"/>
      <w:lvlText w:val="%4."/>
      <w:lvlJc w:val="left"/>
      <w:pPr>
        <w:ind w:left="2880" w:hanging="360"/>
      </w:pPr>
    </w:lvl>
    <w:lvl w:ilvl="4" w:tplc="33C43FF0">
      <w:start w:val="1"/>
      <w:numFmt w:val="lowerLetter"/>
      <w:lvlText w:val="%5."/>
      <w:lvlJc w:val="left"/>
      <w:pPr>
        <w:ind w:left="3600" w:hanging="360"/>
      </w:pPr>
    </w:lvl>
    <w:lvl w:ilvl="5" w:tplc="454AB6A8">
      <w:start w:val="1"/>
      <w:numFmt w:val="lowerRoman"/>
      <w:lvlText w:val="%6."/>
      <w:lvlJc w:val="right"/>
      <w:pPr>
        <w:ind w:left="4320" w:hanging="180"/>
      </w:pPr>
    </w:lvl>
    <w:lvl w:ilvl="6" w:tplc="D4D0D3A2">
      <w:start w:val="1"/>
      <w:numFmt w:val="decimal"/>
      <w:lvlText w:val="%7."/>
      <w:lvlJc w:val="left"/>
      <w:pPr>
        <w:ind w:left="5040" w:hanging="360"/>
      </w:pPr>
    </w:lvl>
    <w:lvl w:ilvl="7" w:tplc="8DAEB236">
      <w:start w:val="1"/>
      <w:numFmt w:val="lowerLetter"/>
      <w:lvlText w:val="%8."/>
      <w:lvlJc w:val="left"/>
      <w:pPr>
        <w:ind w:left="5760" w:hanging="360"/>
      </w:pPr>
    </w:lvl>
    <w:lvl w:ilvl="8" w:tplc="32763292">
      <w:start w:val="1"/>
      <w:numFmt w:val="lowerRoman"/>
      <w:lvlText w:val="%9."/>
      <w:lvlJc w:val="right"/>
      <w:pPr>
        <w:ind w:left="6480" w:hanging="180"/>
      </w:pPr>
    </w:lvl>
  </w:abstractNum>
  <w:abstractNum w:abstractNumId="9" w15:restartNumberingAfterBreak="0">
    <w:nsid w:val="584A5363"/>
    <w:multiLevelType w:val="hybridMultilevel"/>
    <w:tmpl w:val="3466BE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CA66F5"/>
    <w:multiLevelType w:val="hybridMultilevel"/>
    <w:tmpl w:val="494A2290"/>
    <w:lvl w:ilvl="0" w:tplc="6B24B242">
      <w:start w:val="1"/>
      <w:numFmt w:val="bullet"/>
      <w:lvlText w:val=""/>
      <w:lvlJc w:val="left"/>
      <w:pPr>
        <w:ind w:left="360" w:hanging="360"/>
      </w:pPr>
      <w:rPr>
        <w:rFonts w:hint="default" w:ascii="Symbol" w:hAnsi="Symbol"/>
      </w:rPr>
    </w:lvl>
    <w:lvl w:ilvl="1" w:tplc="43DCCB84">
      <w:start w:val="1"/>
      <w:numFmt w:val="bullet"/>
      <w:lvlText w:val="o"/>
      <w:lvlJc w:val="left"/>
      <w:pPr>
        <w:ind w:left="1080" w:hanging="360"/>
      </w:pPr>
      <w:rPr>
        <w:rFonts w:hint="default" w:ascii="Courier New" w:hAnsi="Courier New"/>
      </w:rPr>
    </w:lvl>
    <w:lvl w:ilvl="2" w:tplc="151AC452">
      <w:start w:val="1"/>
      <w:numFmt w:val="bullet"/>
      <w:lvlText w:val=""/>
      <w:lvlJc w:val="left"/>
      <w:pPr>
        <w:ind w:left="1800" w:hanging="360"/>
      </w:pPr>
      <w:rPr>
        <w:rFonts w:hint="default" w:ascii="Wingdings" w:hAnsi="Wingdings"/>
      </w:rPr>
    </w:lvl>
    <w:lvl w:ilvl="3" w:tplc="37E4B462">
      <w:start w:val="1"/>
      <w:numFmt w:val="bullet"/>
      <w:lvlText w:val=""/>
      <w:lvlJc w:val="left"/>
      <w:pPr>
        <w:ind w:left="2520" w:hanging="360"/>
      </w:pPr>
      <w:rPr>
        <w:rFonts w:hint="default" w:ascii="Symbol" w:hAnsi="Symbol"/>
      </w:rPr>
    </w:lvl>
    <w:lvl w:ilvl="4" w:tplc="A63AA372">
      <w:start w:val="1"/>
      <w:numFmt w:val="bullet"/>
      <w:lvlText w:val="o"/>
      <w:lvlJc w:val="left"/>
      <w:pPr>
        <w:ind w:left="3240" w:hanging="360"/>
      </w:pPr>
      <w:rPr>
        <w:rFonts w:hint="default" w:ascii="Courier New" w:hAnsi="Courier New"/>
      </w:rPr>
    </w:lvl>
    <w:lvl w:ilvl="5" w:tplc="C910EBDA">
      <w:start w:val="1"/>
      <w:numFmt w:val="bullet"/>
      <w:lvlText w:val=""/>
      <w:lvlJc w:val="left"/>
      <w:pPr>
        <w:ind w:left="3960" w:hanging="360"/>
      </w:pPr>
      <w:rPr>
        <w:rFonts w:hint="default" w:ascii="Wingdings" w:hAnsi="Wingdings"/>
      </w:rPr>
    </w:lvl>
    <w:lvl w:ilvl="6" w:tplc="C1E4D06E">
      <w:start w:val="1"/>
      <w:numFmt w:val="bullet"/>
      <w:lvlText w:val=""/>
      <w:lvlJc w:val="left"/>
      <w:pPr>
        <w:ind w:left="4680" w:hanging="360"/>
      </w:pPr>
      <w:rPr>
        <w:rFonts w:hint="default" w:ascii="Symbol" w:hAnsi="Symbol"/>
      </w:rPr>
    </w:lvl>
    <w:lvl w:ilvl="7" w:tplc="9DE2598E">
      <w:start w:val="1"/>
      <w:numFmt w:val="bullet"/>
      <w:lvlText w:val="o"/>
      <w:lvlJc w:val="left"/>
      <w:pPr>
        <w:ind w:left="5400" w:hanging="360"/>
      </w:pPr>
      <w:rPr>
        <w:rFonts w:hint="default" w:ascii="Courier New" w:hAnsi="Courier New"/>
      </w:rPr>
    </w:lvl>
    <w:lvl w:ilvl="8" w:tplc="1FF45B20">
      <w:start w:val="1"/>
      <w:numFmt w:val="bullet"/>
      <w:lvlText w:val=""/>
      <w:lvlJc w:val="left"/>
      <w:pPr>
        <w:ind w:left="6120" w:hanging="360"/>
      </w:pPr>
      <w:rPr>
        <w:rFonts w:hint="default" w:ascii="Wingdings" w:hAnsi="Wingdings"/>
      </w:rPr>
    </w:lvl>
  </w:abstractNum>
  <w:abstractNum w:abstractNumId="11" w15:restartNumberingAfterBreak="0">
    <w:nsid w:val="72A56B28"/>
    <w:multiLevelType w:val="hybridMultilevel"/>
    <w:tmpl w:val="F1340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5239C2"/>
    <w:multiLevelType w:val="hybridMultilevel"/>
    <w:tmpl w:val="A8E4CD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366126"/>
    <w:multiLevelType w:val="hybridMultilevel"/>
    <w:tmpl w:val="2FEA80EC"/>
    <w:lvl w:ilvl="0" w:tplc="77ACA0DA">
      <w:start w:val="1"/>
      <w:numFmt w:val="lowerLetter"/>
      <w:lvlText w:val="%1."/>
      <w:lvlJc w:val="left"/>
      <w:pPr>
        <w:ind w:left="1440" w:hanging="360"/>
      </w:pPr>
    </w:lvl>
    <w:lvl w:ilvl="1" w:tplc="57A60684">
      <w:start w:val="1"/>
      <w:numFmt w:val="lowerLetter"/>
      <w:lvlText w:val="%2."/>
      <w:lvlJc w:val="left"/>
      <w:pPr>
        <w:ind w:left="2160" w:hanging="360"/>
      </w:pPr>
    </w:lvl>
    <w:lvl w:ilvl="2" w:tplc="4A82EE36">
      <w:start w:val="1"/>
      <w:numFmt w:val="lowerRoman"/>
      <w:lvlText w:val="%3."/>
      <w:lvlJc w:val="right"/>
      <w:pPr>
        <w:ind w:left="2880" w:hanging="180"/>
      </w:pPr>
    </w:lvl>
    <w:lvl w:ilvl="3" w:tplc="37D66FE0">
      <w:start w:val="1"/>
      <w:numFmt w:val="decimal"/>
      <w:lvlText w:val="%4."/>
      <w:lvlJc w:val="left"/>
      <w:pPr>
        <w:ind w:left="3600" w:hanging="360"/>
      </w:pPr>
    </w:lvl>
    <w:lvl w:ilvl="4" w:tplc="84788C9A">
      <w:start w:val="1"/>
      <w:numFmt w:val="lowerLetter"/>
      <w:lvlText w:val="%5."/>
      <w:lvlJc w:val="left"/>
      <w:pPr>
        <w:ind w:left="4320" w:hanging="360"/>
      </w:pPr>
    </w:lvl>
    <w:lvl w:ilvl="5" w:tplc="7A00F490">
      <w:start w:val="1"/>
      <w:numFmt w:val="lowerRoman"/>
      <w:lvlText w:val="%6."/>
      <w:lvlJc w:val="right"/>
      <w:pPr>
        <w:ind w:left="5040" w:hanging="180"/>
      </w:pPr>
    </w:lvl>
    <w:lvl w:ilvl="6" w:tplc="F4D42CBE">
      <w:start w:val="1"/>
      <w:numFmt w:val="decimal"/>
      <w:lvlText w:val="%7."/>
      <w:lvlJc w:val="left"/>
      <w:pPr>
        <w:ind w:left="5760" w:hanging="360"/>
      </w:pPr>
    </w:lvl>
    <w:lvl w:ilvl="7" w:tplc="D58050F8">
      <w:start w:val="1"/>
      <w:numFmt w:val="lowerLetter"/>
      <w:lvlText w:val="%8."/>
      <w:lvlJc w:val="left"/>
      <w:pPr>
        <w:ind w:left="6480" w:hanging="360"/>
      </w:pPr>
    </w:lvl>
    <w:lvl w:ilvl="8" w:tplc="CAA4AC00">
      <w:start w:val="1"/>
      <w:numFmt w:val="lowerRoman"/>
      <w:lvlText w:val="%9."/>
      <w:lvlJc w:val="right"/>
      <w:pPr>
        <w:ind w:left="7200" w:hanging="180"/>
      </w:pPr>
    </w:lvl>
  </w:abstractNum>
  <w:num w:numId="16">
    <w:abstractNumId w:val="15"/>
  </w:num>
  <w:num w:numId="15">
    <w:abstractNumId w:val="14"/>
  </w:num>
  <w:num w:numId="1" w16cid:durableId="1464076188">
    <w:abstractNumId w:val="13"/>
  </w:num>
  <w:num w:numId="2" w16cid:durableId="320355537">
    <w:abstractNumId w:val="8"/>
  </w:num>
  <w:num w:numId="3" w16cid:durableId="1271470107">
    <w:abstractNumId w:val="0"/>
  </w:num>
  <w:num w:numId="4" w16cid:durableId="751971947">
    <w:abstractNumId w:val="4"/>
  </w:num>
  <w:num w:numId="5" w16cid:durableId="152570549">
    <w:abstractNumId w:val="3"/>
  </w:num>
  <w:num w:numId="6" w16cid:durableId="1726223413">
    <w:abstractNumId w:val="10"/>
  </w:num>
  <w:num w:numId="7" w16cid:durableId="1186290393">
    <w:abstractNumId w:val="2"/>
  </w:num>
  <w:num w:numId="8" w16cid:durableId="180555638">
    <w:abstractNumId w:val="12"/>
  </w:num>
  <w:num w:numId="9" w16cid:durableId="836923873">
    <w:abstractNumId w:val="9"/>
  </w:num>
  <w:num w:numId="10" w16cid:durableId="1557351638">
    <w:abstractNumId w:val="11"/>
  </w:num>
  <w:num w:numId="11" w16cid:durableId="768087502">
    <w:abstractNumId w:val="6"/>
  </w:num>
  <w:num w:numId="12" w16cid:durableId="81339314">
    <w:abstractNumId w:val="1"/>
  </w:num>
  <w:num w:numId="13" w16cid:durableId="1266890660">
    <w:abstractNumId w:val="5"/>
  </w:num>
  <w:num w:numId="14" w16cid:durableId="5329586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368FF7"/>
    <w:rsid w:val="000044EA"/>
    <w:rsid w:val="000129D2"/>
    <w:rsid w:val="0002092F"/>
    <w:rsid w:val="00021D16"/>
    <w:rsid w:val="00024910"/>
    <w:rsid w:val="00032FC4"/>
    <w:rsid w:val="00034645"/>
    <w:rsid w:val="000367D4"/>
    <w:rsid w:val="0004685D"/>
    <w:rsid w:val="00050596"/>
    <w:rsid w:val="00052438"/>
    <w:rsid w:val="00052F89"/>
    <w:rsid w:val="0005383A"/>
    <w:rsid w:val="00061EE7"/>
    <w:rsid w:val="00063301"/>
    <w:rsid w:val="00063D53"/>
    <w:rsid w:val="000714BF"/>
    <w:rsid w:val="00081309"/>
    <w:rsid w:val="000824D6"/>
    <w:rsid w:val="0008632B"/>
    <w:rsid w:val="00087507"/>
    <w:rsid w:val="00091E64"/>
    <w:rsid w:val="00093AA3"/>
    <w:rsid w:val="00094AF8"/>
    <w:rsid w:val="0009594C"/>
    <w:rsid w:val="000A1C3B"/>
    <w:rsid w:val="000A30DF"/>
    <w:rsid w:val="000A48A7"/>
    <w:rsid w:val="000A508B"/>
    <w:rsid w:val="000A57A2"/>
    <w:rsid w:val="000B0C1C"/>
    <w:rsid w:val="000B7614"/>
    <w:rsid w:val="000C149F"/>
    <w:rsid w:val="000D28C7"/>
    <w:rsid w:val="000D4FE9"/>
    <w:rsid w:val="000D60C0"/>
    <w:rsid w:val="000E29E2"/>
    <w:rsid w:val="000E606F"/>
    <w:rsid w:val="000E7301"/>
    <w:rsid w:val="000F0180"/>
    <w:rsid w:val="000F1E54"/>
    <w:rsid w:val="000F68C8"/>
    <w:rsid w:val="0010136D"/>
    <w:rsid w:val="00103A2F"/>
    <w:rsid w:val="00111A1F"/>
    <w:rsid w:val="0011732A"/>
    <w:rsid w:val="00120D28"/>
    <w:rsid w:val="001220DA"/>
    <w:rsid w:val="0012286C"/>
    <w:rsid w:val="00125892"/>
    <w:rsid w:val="00130FF9"/>
    <w:rsid w:val="001338FB"/>
    <w:rsid w:val="00135FD3"/>
    <w:rsid w:val="00146D6C"/>
    <w:rsid w:val="001473EE"/>
    <w:rsid w:val="00151027"/>
    <w:rsid w:val="00151C84"/>
    <w:rsid w:val="0015395E"/>
    <w:rsid w:val="001575C4"/>
    <w:rsid w:val="00161276"/>
    <w:rsid w:val="001636E3"/>
    <w:rsid w:val="00172309"/>
    <w:rsid w:val="00172A0A"/>
    <w:rsid w:val="001774A6"/>
    <w:rsid w:val="0018080B"/>
    <w:rsid w:val="0018304D"/>
    <w:rsid w:val="0018718A"/>
    <w:rsid w:val="00187226"/>
    <w:rsid w:val="0018755B"/>
    <w:rsid w:val="0019087E"/>
    <w:rsid w:val="00193CBC"/>
    <w:rsid w:val="00194D14"/>
    <w:rsid w:val="00195ADB"/>
    <w:rsid w:val="0019739E"/>
    <w:rsid w:val="001A0611"/>
    <w:rsid w:val="001B1D0E"/>
    <w:rsid w:val="001B2CB6"/>
    <w:rsid w:val="001B41B0"/>
    <w:rsid w:val="001C2984"/>
    <w:rsid w:val="001C3271"/>
    <w:rsid w:val="001C7BEA"/>
    <w:rsid w:val="001D15BB"/>
    <w:rsid w:val="001D24ED"/>
    <w:rsid w:val="001D3810"/>
    <w:rsid w:val="001D56EA"/>
    <w:rsid w:val="001E2CB3"/>
    <w:rsid w:val="001E2F11"/>
    <w:rsid w:val="001E32FA"/>
    <w:rsid w:val="001E386B"/>
    <w:rsid w:val="001E6106"/>
    <w:rsid w:val="001F1A51"/>
    <w:rsid w:val="001F2182"/>
    <w:rsid w:val="001F7D64"/>
    <w:rsid w:val="001F7F49"/>
    <w:rsid w:val="002047E6"/>
    <w:rsid w:val="00210B1A"/>
    <w:rsid w:val="00216044"/>
    <w:rsid w:val="00222F4A"/>
    <w:rsid w:val="00224A2A"/>
    <w:rsid w:val="002274FA"/>
    <w:rsid w:val="00227FCB"/>
    <w:rsid w:val="00231C4D"/>
    <w:rsid w:val="00235A91"/>
    <w:rsid w:val="00236BCB"/>
    <w:rsid w:val="00240DEA"/>
    <w:rsid w:val="00251635"/>
    <w:rsid w:val="00253C0C"/>
    <w:rsid w:val="0025409B"/>
    <w:rsid w:val="002557DC"/>
    <w:rsid w:val="002575C0"/>
    <w:rsid w:val="00257BD5"/>
    <w:rsid w:val="0026581C"/>
    <w:rsid w:val="002674CE"/>
    <w:rsid w:val="00273FCE"/>
    <w:rsid w:val="00276478"/>
    <w:rsid w:val="002862EB"/>
    <w:rsid w:val="0028683C"/>
    <w:rsid w:val="002938C1"/>
    <w:rsid w:val="00293B9A"/>
    <w:rsid w:val="00294E5A"/>
    <w:rsid w:val="002A2C48"/>
    <w:rsid w:val="002A30D4"/>
    <w:rsid w:val="002A5ED4"/>
    <w:rsid w:val="002B0C7A"/>
    <w:rsid w:val="002B2A51"/>
    <w:rsid w:val="002B4BBD"/>
    <w:rsid w:val="002C091D"/>
    <w:rsid w:val="002D10EF"/>
    <w:rsid w:val="002E1C91"/>
    <w:rsid w:val="002E1FDE"/>
    <w:rsid w:val="002E37F9"/>
    <w:rsid w:val="002F4994"/>
    <w:rsid w:val="00300E18"/>
    <w:rsid w:val="00301065"/>
    <w:rsid w:val="00301515"/>
    <w:rsid w:val="00305B42"/>
    <w:rsid w:val="00307AB8"/>
    <w:rsid w:val="003106B3"/>
    <w:rsid w:val="00312629"/>
    <w:rsid w:val="00313225"/>
    <w:rsid w:val="00313361"/>
    <w:rsid w:val="00313CA4"/>
    <w:rsid w:val="00322B09"/>
    <w:rsid w:val="00327E32"/>
    <w:rsid w:val="0033121D"/>
    <w:rsid w:val="003324BA"/>
    <w:rsid w:val="003401EB"/>
    <w:rsid w:val="003417D3"/>
    <w:rsid w:val="00344FB8"/>
    <w:rsid w:val="00347810"/>
    <w:rsid w:val="00354B11"/>
    <w:rsid w:val="00354C36"/>
    <w:rsid w:val="003569C5"/>
    <w:rsid w:val="00356F41"/>
    <w:rsid w:val="00364796"/>
    <w:rsid w:val="00375E29"/>
    <w:rsid w:val="00376E63"/>
    <w:rsid w:val="003854D6"/>
    <w:rsid w:val="00385867"/>
    <w:rsid w:val="00387435"/>
    <w:rsid w:val="003944B9"/>
    <w:rsid w:val="00396001"/>
    <w:rsid w:val="003A67D0"/>
    <w:rsid w:val="003B048F"/>
    <w:rsid w:val="003B0707"/>
    <w:rsid w:val="003B4279"/>
    <w:rsid w:val="003B4F38"/>
    <w:rsid w:val="003C0DFC"/>
    <w:rsid w:val="003C1F7C"/>
    <w:rsid w:val="003C3B86"/>
    <w:rsid w:val="003C5127"/>
    <w:rsid w:val="003D0962"/>
    <w:rsid w:val="003E4461"/>
    <w:rsid w:val="003F313A"/>
    <w:rsid w:val="003F3B64"/>
    <w:rsid w:val="003F42BE"/>
    <w:rsid w:val="00407A10"/>
    <w:rsid w:val="0041129D"/>
    <w:rsid w:val="004170D6"/>
    <w:rsid w:val="00417895"/>
    <w:rsid w:val="0041FC8D"/>
    <w:rsid w:val="00423388"/>
    <w:rsid w:val="0042433A"/>
    <w:rsid w:val="00430C18"/>
    <w:rsid w:val="00433584"/>
    <w:rsid w:val="004357DA"/>
    <w:rsid w:val="00446C1F"/>
    <w:rsid w:val="00447383"/>
    <w:rsid w:val="0045043C"/>
    <w:rsid w:val="00452F39"/>
    <w:rsid w:val="00456F0E"/>
    <w:rsid w:val="0046015A"/>
    <w:rsid w:val="00462214"/>
    <w:rsid w:val="00464DD1"/>
    <w:rsid w:val="004716A0"/>
    <w:rsid w:val="00482C25"/>
    <w:rsid w:val="004870FB"/>
    <w:rsid w:val="00490829"/>
    <w:rsid w:val="00490A61"/>
    <w:rsid w:val="004919AC"/>
    <w:rsid w:val="004A0347"/>
    <w:rsid w:val="004A4E02"/>
    <w:rsid w:val="004B330A"/>
    <w:rsid w:val="004B3584"/>
    <w:rsid w:val="004B479A"/>
    <w:rsid w:val="004B5EAE"/>
    <w:rsid w:val="004C0ACF"/>
    <w:rsid w:val="004C12B0"/>
    <w:rsid w:val="004C1A87"/>
    <w:rsid w:val="004C3C1B"/>
    <w:rsid w:val="004C3D03"/>
    <w:rsid w:val="004C76DA"/>
    <w:rsid w:val="004C7C41"/>
    <w:rsid w:val="004E58DB"/>
    <w:rsid w:val="004F28E9"/>
    <w:rsid w:val="004F2E9D"/>
    <w:rsid w:val="004F5342"/>
    <w:rsid w:val="004F7F00"/>
    <w:rsid w:val="00502AEA"/>
    <w:rsid w:val="00511137"/>
    <w:rsid w:val="00514D83"/>
    <w:rsid w:val="00517A75"/>
    <w:rsid w:val="005206B5"/>
    <w:rsid w:val="00524554"/>
    <w:rsid w:val="005257A9"/>
    <w:rsid w:val="00525B6D"/>
    <w:rsid w:val="00525D17"/>
    <w:rsid w:val="00535AD0"/>
    <w:rsid w:val="00535DAD"/>
    <w:rsid w:val="00541C6D"/>
    <w:rsid w:val="00543F78"/>
    <w:rsid w:val="0054639D"/>
    <w:rsid w:val="00551B1C"/>
    <w:rsid w:val="005527ED"/>
    <w:rsid w:val="00554B13"/>
    <w:rsid w:val="00561F2F"/>
    <w:rsid w:val="00563E1D"/>
    <w:rsid w:val="00570F3F"/>
    <w:rsid w:val="005710F1"/>
    <w:rsid w:val="0057376E"/>
    <w:rsid w:val="0057684C"/>
    <w:rsid w:val="00581B1C"/>
    <w:rsid w:val="00586FD0"/>
    <w:rsid w:val="00587012"/>
    <w:rsid w:val="0059407F"/>
    <w:rsid w:val="00594B4B"/>
    <w:rsid w:val="00594FEC"/>
    <w:rsid w:val="005957B2"/>
    <w:rsid w:val="00596A9E"/>
    <w:rsid w:val="005A3A76"/>
    <w:rsid w:val="005A494E"/>
    <w:rsid w:val="005B0E2F"/>
    <w:rsid w:val="005B122D"/>
    <w:rsid w:val="005B18B2"/>
    <w:rsid w:val="005B2ACB"/>
    <w:rsid w:val="005B3A1D"/>
    <w:rsid w:val="005B7B20"/>
    <w:rsid w:val="005C32CE"/>
    <w:rsid w:val="005C4151"/>
    <w:rsid w:val="005D3C7A"/>
    <w:rsid w:val="005D4E5F"/>
    <w:rsid w:val="005E2B0E"/>
    <w:rsid w:val="005E7E6D"/>
    <w:rsid w:val="005F3C7D"/>
    <w:rsid w:val="00603FA7"/>
    <w:rsid w:val="00605A7E"/>
    <w:rsid w:val="00605C4B"/>
    <w:rsid w:val="00607404"/>
    <w:rsid w:val="00610B34"/>
    <w:rsid w:val="00613454"/>
    <w:rsid w:val="00613AA3"/>
    <w:rsid w:val="006174ED"/>
    <w:rsid w:val="00626080"/>
    <w:rsid w:val="006301D6"/>
    <w:rsid w:val="0063454B"/>
    <w:rsid w:val="00634668"/>
    <w:rsid w:val="0063500D"/>
    <w:rsid w:val="00635707"/>
    <w:rsid w:val="006403BD"/>
    <w:rsid w:val="00646E28"/>
    <w:rsid w:val="00646FAD"/>
    <w:rsid w:val="00652F15"/>
    <w:rsid w:val="00653E12"/>
    <w:rsid w:val="006575AB"/>
    <w:rsid w:val="00667F5D"/>
    <w:rsid w:val="006709B9"/>
    <w:rsid w:val="0067202F"/>
    <w:rsid w:val="006743A1"/>
    <w:rsid w:val="00677BEC"/>
    <w:rsid w:val="0068173F"/>
    <w:rsid w:val="006864B3"/>
    <w:rsid w:val="00686C12"/>
    <w:rsid w:val="0069354B"/>
    <w:rsid w:val="00697B41"/>
    <w:rsid w:val="006A1DF1"/>
    <w:rsid w:val="006A2750"/>
    <w:rsid w:val="006A3303"/>
    <w:rsid w:val="006A360B"/>
    <w:rsid w:val="006A5DE6"/>
    <w:rsid w:val="006B06A7"/>
    <w:rsid w:val="006B2753"/>
    <w:rsid w:val="006B2B32"/>
    <w:rsid w:val="006B3F67"/>
    <w:rsid w:val="006B4ACF"/>
    <w:rsid w:val="006B4CE8"/>
    <w:rsid w:val="006C1DBC"/>
    <w:rsid w:val="006C7D18"/>
    <w:rsid w:val="006D4C52"/>
    <w:rsid w:val="006D4D82"/>
    <w:rsid w:val="006D4ECE"/>
    <w:rsid w:val="006D58CE"/>
    <w:rsid w:val="006D7065"/>
    <w:rsid w:val="006E55B5"/>
    <w:rsid w:val="006E6626"/>
    <w:rsid w:val="006F0C5A"/>
    <w:rsid w:val="006F5380"/>
    <w:rsid w:val="00702374"/>
    <w:rsid w:val="00711D8B"/>
    <w:rsid w:val="00712C94"/>
    <w:rsid w:val="007162D9"/>
    <w:rsid w:val="0071754B"/>
    <w:rsid w:val="00722B7E"/>
    <w:rsid w:val="0072437F"/>
    <w:rsid w:val="007356BA"/>
    <w:rsid w:val="0074156A"/>
    <w:rsid w:val="00741EF0"/>
    <w:rsid w:val="0074259E"/>
    <w:rsid w:val="007467B6"/>
    <w:rsid w:val="00753D6E"/>
    <w:rsid w:val="007554D6"/>
    <w:rsid w:val="0075603C"/>
    <w:rsid w:val="00757799"/>
    <w:rsid w:val="00764330"/>
    <w:rsid w:val="00767C99"/>
    <w:rsid w:val="00768EC2"/>
    <w:rsid w:val="00771F74"/>
    <w:rsid w:val="00782265"/>
    <w:rsid w:val="007857FE"/>
    <w:rsid w:val="007875FD"/>
    <w:rsid w:val="007877F6"/>
    <w:rsid w:val="0079348F"/>
    <w:rsid w:val="00796784"/>
    <w:rsid w:val="007A3D67"/>
    <w:rsid w:val="007A59F0"/>
    <w:rsid w:val="007A6854"/>
    <w:rsid w:val="007B0339"/>
    <w:rsid w:val="007C3434"/>
    <w:rsid w:val="007C3BFF"/>
    <w:rsid w:val="007C4A1B"/>
    <w:rsid w:val="007C7ECD"/>
    <w:rsid w:val="007D0121"/>
    <w:rsid w:val="007D15FD"/>
    <w:rsid w:val="007D1B10"/>
    <w:rsid w:val="007D2AFF"/>
    <w:rsid w:val="007D3512"/>
    <w:rsid w:val="007E3A80"/>
    <w:rsid w:val="007E74A5"/>
    <w:rsid w:val="007F06D4"/>
    <w:rsid w:val="007F1BDE"/>
    <w:rsid w:val="007F2194"/>
    <w:rsid w:val="007F412A"/>
    <w:rsid w:val="00801F24"/>
    <w:rsid w:val="00803C97"/>
    <w:rsid w:val="00804F15"/>
    <w:rsid w:val="00804FC1"/>
    <w:rsid w:val="008074B6"/>
    <w:rsid w:val="00811D46"/>
    <w:rsid w:val="00813BBF"/>
    <w:rsid w:val="00820D94"/>
    <w:rsid w:val="00821DAE"/>
    <w:rsid w:val="00830D04"/>
    <w:rsid w:val="00833C4B"/>
    <w:rsid w:val="00834325"/>
    <w:rsid w:val="008367AF"/>
    <w:rsid w:val="00836D64"/>
    <w:rsid w:val="008375A0"/>
    <w:rsid w:val="00837D65"/>
    <w:rsid w:val="00841DF6"/>
    <w:rsid w:val="0084457F"/>
    <w:rsid w:val="00847902"/>
    <w:rsid w:val="00851E69"/>
    <w:rsid w:val="0085292A"/>
    <w:rsid w:val="0086007F"/>
    <w:rsid w:val="0086558E"/>
    <w:rsid w:val="0087360C"/>
    <w:rsid w:val="00874206"/>
    <w:rsid w:val="00881C3C"/>
    <w:rsid w:val="00882997"/>
    <w:rsid w:val="00883B3F"/>
    <w:rsid w:val="008855B9"/>
    <w:rsid w:val="00890090"/>
    <w:rsid w:val="008900F6"/>
    <w:rsid w:val="0089DFE4"/>
    <w:rsid w:val="008A180C"/>
    <w:rsid w:val="008A3AC3"/>
    <w:rsid w:val="008C0801"/>
    <w:rsid w:val="008C0A86"/>
    <w:rsid w:val="008C16D3"/>
    <w:rsid w:val="008C2823"/>
    <w:rsid w:val="008C30EF"/>
    <w:rsid w:val="008D39D3"/>
    <w:rsid w:val="008E36C8"/>
    <w:rsid w:val="008E5B6E"/>
    <w:rsid w:val="008F082F"/>
    <w:rsid w:val="008F234E"/>
    <w:rsid w:val="008F35E7"/>
    <w:rsid w:val="008F3700"/>
    <w:rsid w:val="00902AD0"/>
    <w:rsid w:val="00904580"/>
    <w:rsid w:val="00906264"/>
    <w:rsid w:val="009105C5"/>
    <w:rsid w:val="00912A20"/>
    <w:rsid w:val="0091672E"/>
    <w:rsid w:val="00917343"/>
    <w:rsid w:val="00921F19"/>
    <w:rsid w:val="009302C9"/>
    <w:rsid w:val="00930A98"/>
    <w:rsid w:val="00937B49"/>
    <w:rsid w:val="00947E59"/>
    <w:rsid w:val="0095024A"/>
    <w:rsid w:val="00953992"/>
    <w:rsid w:val="009570FD"/>
    <w:rsid w:val="009658FE"/>
    <w:rsid w:val="00966651"/>
    <w:rsid w:val="00970705"/>
    <w:rsid w:val="00972510"/>
    <w:rsid w:val="00973070"/>
    <w:rsid w:val="00977EA9"/>
    <w:rsid w:val="00984552"/>
    <w:rsid w:val="009852A3"/>
    <w:rsid w:val="00992421"/>
    <w:rsid w:val="00996547"/>
    <w:rsid w:val="009A15F0"/>
    <w:rsid w:val="009A2C2A"/>
    <w:rsid w:val="009A4267"/>
    <w:rsid w:val="009B3BDE"/>
    <w:rsid w:val="009B3C14"/>
    <w:rsid w:val="009B4AB1"/>
    <w:rsid w:val="009B5C7A"/>
    <w:rsid w:val="009B6D04"/>
    <w:rsid w:val="009C215A"/>
    <w:rsid w:val="009C24EC"/>
    <w:rsid w:val="009C4BE8"/>
    <w:rsid w:val="009D42FE"/>
    <w:rsid w:val="009E09A5"/>
    <w:rsid w:val="009E1C9F"/>
    <w:rsid w:val="009E2454"/>
    <w:rsid w:val="009E4385"/>
    <w:rsid w:val="009E68ED"/>
    <w:rsid w:val="009F2391"/>
    <w:rsid w:val="009F564A"/>
    <w:rsid w:val="009F78D7"/>
    <w:rsid w:val="00A00823"/>
    <w:rsid w:val="00A023F9"/>
    <w:rsid w:val="00A02B29"/>
    <w:rsid w:val="00A0355A"/>
    <w:rsid w:val="00A03805"/>
    <w:rsid w:val="00A06781"/>
    <w:rsid w:val="00A1126A"/>
    <w:rsid w:val="00A17DA0"/>
    <w:rsid w:val="00A20951"/>
    <w:rsid w:val="00A2646B"/>
    <w:rsid w:val="00A264A5"/>
    <w:rsid w:val="00A26C60"/>
    <w:rsid w:val="00A27769"/>
    <w:rsid w:val="00A31C1C"/>
    <w:rsid w:val="00A3586B"/>
    <w:rsid w:val="00A358A3"/>
    <w:rsid w:val="00A3759F"/>
    <w:rsid w:val="00A41381"/>
    <w:rsid w:val="00A503DA"/>
    <w:rsid w:val="00A52D89"/>
    <w:rsid w:val="00A531EC"/>
    <w:rsid w:val="00A5396A"/>
    <w:rsid w:val="00A53CC8"/>
    <w:rsid w:val="00A53D8E"/>
    <w:rsid w:val="00A543E9"/>
    <w:rsid w:val="00A55C29"/>
    <w:rsid w:val="00A5676A"/>
    <w:rsid w:val="00A57714"/>
    <w:rsid w:val="00A61420"/>
    <w:rsid w:val="00A6250F"/>
    <w:rsid w:val="00A64A5F"/>
    <w:rsid w:val="00A73976"/>
    <w:rsid w:val="00A758F4"/>
    <w:rsid w:val="00A8307D"/>
    <w:rsid w:val="00A84DF3"/>
    <w:rsid w:val="00A9444E"/>
    <w:rsid w:val="00A97066"/>
    <w:rsid w:val="00AA377D"/>
    <w:rsid w:val="00AA4A94"/>
    <w:rsid w:val="00AA5050"/>
    <w:rsid w:val="00AA5142"/>
    <w:rsid w:val="00AB7923"/>
    <w:rsid w:val="00AC0D41"/>
    <w:rsid w:val="00AC1642"/>
    <w:rsid w:val="00AD125C"/>
    <w:rsid w:val="00AD163F"/>
    <w:rsid w:val="00AD1908"/>
    <w:rsid w:val="00AD1D3B"/>
    <w:rsid w:val="00AD1DAB"/>
    <w:rsid w:val="00AD2248"/>
    <w:rsid w:val="00AD3918"/>
    <w:rsid w:val="00AE4131"/>
    <w:rsid w:val="00AE5814"/>
    <w:rsid w:val="00AF1B68"/>
    <w:rsid w:val="00AF2878"/>
    <w:rsid w:val="00AF29EF"/>
    <w:rsid w:val="00AF3809"/>
    <w:rsid w:val="00AF3A92"/>
    <w:rsid w:val="00AF5195"/>
    <w:rsid w:val="00AF7A09"/>
    <w:rsid w:val="00B001C8"/>
    <w:rsid w:val="00B108DA"/>
    <w:rsid w:val="00B13B0E"/>
    <w:rsid w:val="00B142F8"/>
    <w:rsid w:val="00B20F27"/>
    <w:rsid w:val="00B221A5"/>
    <w:rsid w:val="00B3324C"/>
    <w:rsid w:val="00B33B6B"/>
    <w:rsid w:val="00B37372"/>
    <w:rsid w:val="00B408C7"/>
    <w:rsid w:val="00B40AEC"/>
    <w:rsid w:val="00B45A56"/>
    <w:rsid w:val="00B538CD"/>
    <w:rsid w:val="00B61AE6"/>
    <w:rsid w:val="00B62ED0"/>
    <w:rsid w:val="00B66287"/>
    <w:rsid w:val="00B72C99"/>
    <w:rsid w:val="00B7452E"/>
    <w:rsid w:val="00B75614"/>
    <w:rsid w:val="00B81B4F"/>
    <w:rsid w:val="00B82741"/>
    <w:rsid w:val="00B84377"/>
    <w:rsid w:val="00B873B8"/>
    <w:rsid w:val="00BA4F45"/>
    <w:rsid w:val="00BB0D36"/>
    <w:rsid w:val="00BB5332"/>
    <w:rsid w:val="00BC31CD"/>
    <w:rsid w:val="00BC7B28"/>
    <w:rsid w:val="00BD15B3"/>
    <w:rsid w:val="00BD287B"/>
    <w:rsid w:val="00BD7046"/>
    <w:rsid w:val="00BE0EC0"/>
    <w:rsid w:val="00BE2FF1"/>
    <w:rsid w:val="00BE307B"/>
    <w:rsid w:val="00BF39F6"/>
    <w:rsid w:val="00BF451B"/>
    <w:rsid w:val="00BF5673"/>
    <w:rsid w:val="00BF59BF"/>
    <w:rsid w:val="00C01F3C"/>
    <w:rsid w:val="00C03BEB"/>
    <w:rsid w:val="00C14922"/>
    <w:rsid w:val="00C15E40"/>
    <w:rsid w:val="00C20200"/>
    <w:rsid w:val="00C217BA"/>
    <w:rsid w:val="00C253E0"/>
    <w:rsid w:val="00C269F5"/>
    <w:rsid w:val="00C2770D"/>
    <w:rsid w:val="00C32A9B"/>
    <w:rsid w:val="00C32E9F"/>
    <w:rsid w:val="00C362CA"/>
    <w:rsid w:val="00C3718A"/>
    <w:rsid w:val="00C41E7D"/>
    <w:rsid w:val="00C42D7B"/>
    <w:rsid w:val="00C51664"/>
    <w:rsid w:val="00C52A09"/>
    <w:rsid w:val="00C55404"/>
    <w:rsid w:val="00C55BB0"/>
    <w:rsid w:val="00C61F7F"/>
    <w:rsid w:val="00C66DDE"/>
    <w:rsid w:val="00C776E2"/>
    <w:rsid w:val="00C8153D"/>
    <w:rsid w:val="00C84D48"/>
    <w:rsid w:val="00C92E2E"/>
    <w:rsid w:val="00C94782"/>
    <w:rsid w:val="00CA1BD0"/>
    <w:rsid w:val="00CA2A09"/>
    <w:rsid w:val="00CA3AE9"/>
    <w:rsid w:val="00CA4141"/>
    <w:rsid w:val="00CB502A"/>
    <w:rsid w:val="00CB5FD0"/>
    <w:rsid w:val="00CC6819"/>
    <w:rsid w:val="00CD0299"/>
    <w:rsid w:val="00CD3702"/>
    <w:rsid w:val="00CD4DD8"/>
    <w:rsid w:val="00CD75F4"/>
    <w:rsid w:val="00CE0C3A"/>
    <w:rsid w:val="00CE4A48"/>
    <w:rsid w:val="00CE5DA0"/>
    <w:rsid w:val="00CE705D"/>
    <w:rsid w:val="00CF1342"/>
    <w:rsid w:val="00CF17EC"/>
    <w:rsid w:val="00CF53C1"/>
    <w:rsid w:val="00D0085B"/>
    <w:rsid w:val="00D10A5D"/>
    <w:rsid w:val="00D110F6"/>
    <w:rsid w:val="00D118E3"/>
    <w:rsid w:val="00D127A5"/>
    <w:rsid w:val="00D12E69"/>
    <w:rsid w:val="00D15B6B"/>
    <w:rsid w:val="00D21D3A"/>
    <w:rsid w:val="00D22CBA"/>
    <w:rsid w:val="00D3620B"/>
    <w:rsid w:val="00D40201"/>
    <w:rsid w:val="00D4092A"/>
    <w:rsid w:val="00D44961"/>
    <w:rsid w:val="00D45880"/>
    <w:rsid w:val="00D46353"/>
    <w:rsid w:val="00D50C3D"/>
    <w:rsid w:val="00D528D2"/>
    <w:rsid w:val="00D53928"/>
    <w:rsid w:val="00D54606"/>
    <w:rsid w:val="00D557B4"/>
    <w:rsid w:val="00D6429E"/>
    <w:rsid w:val="00D64AFF"/>
    <w:rsid w:val="00D65A14"/>
    <w:rsid w:val="00D66882"/>
    <w:rsid w:val="00D66DF0"/>
    <w:rsid w:val="00D71B8E"/>
    <w:rsid w:val="00D71DD2"/>
    <w:rsid w:val="00D833A6"/>
    <w:rsid w:val="00D83C49"/>
    <w:rsid w:val="00D871CB"/>
    <w:rsid w:val="00D907F6"/>
    <w:rsid w:val="00D93761"/>
    <w:rsid w:val="00D964F2"/>
    <w:rsid w:val="00D969E4"/>
    <w:rsid w:val="00D97FDB"/>
    <w:rsid w:val="00DA7693"/>
    <w:rsid w:val="00DB3DF1"/>
    <w:rsid w:val="00DC0C19"/>
    <w:rsid w:val="00DC23D8"/>
    <w:rsid w:val="00DC241C"/>
    <w:rsid w:val="00DC5F1E"/>
    <w:rsid w:val="00DD5B7B"/>
    <w:rsid w:val="00DD6FA8"/>
    <w:rsid w:val="00DE3393"/>
    <w:rsid w:val="00DE3B65"/>
    <w:rsid w:val="00DE4116"/>
    <w:rsid w:val="00DE45D4"/>
    <w:rsid w:val="00DE58CA"/>
    <w:rsid w:val="00DE7535"/>
    <w:rsid w:val="00DF21A5"/>
    <w:rsid w:val="00DF2F72"/>
    <w:rsid w:val="00DF3396"/>
    <w:rsid w:val="00E00401"/>
    <w:rsid w:val="00E007F7"/>
    <w:rsid w:val="00E06F4E"/>
    <w:rsid w:val="00E075FE"/>
    <w:rsid w:val="00E12B4F"/>
    <w:rsid w:val="00E1383F"/>
    <w:rsid w:val="00E2038A"/>
    <w:rsid w:val="00E27566"/>
    <w:rsid w:val="00E32ECD"/>
    <w:rsid w:val="00E3647E"/>
    <w:rsid w:val="00E379C1"/>
    <w:rsid w:val="00E40497"/>
    <w:rsid w:val="00E40A65"/>
    <w:rsid w:val="00E41DB3"/>
    <w:rsid w:val="00E44F2F"/>
    <w:rsid w:val="00E46E5A"/>
    <w:rsid w:val="00E53A70"/>
    <w:rsid w:val="00E5414C"/>
    <w:rsid w:val="00E54CBA"/>
    <w:rsid w:val="00E57477"/>
    <w:rsid w:val="00E6055B"/>
    <w:rsid w:val="00E618C9"/>
    <w:rsid w:val="00E65EA1"/>
    <w:rsid w:val="00E71FFD"/>
    <w:rsid w:val="00E722DE"/>
    <w:rsid w:val="00E72A97"/>
    <w:rsid w:val="00E72E98"/>
    <w:rsid w:val="00E7483A"/>
    <w:rsid w:val="00E74BC6"/>
    <w:rsid w:val="00E7B2C4"/>
    <w:rsid w:val="00E811A0"/>
    <w:rsid w:val="00E90B3A"/>
    <w:rsid w:val="00EA0103"/>
    <w:rsid w:val="00EA0FBD"/>
    <w:rsid w:val="00EB3434"/>
    <w:rsid w:val="00EB4423"/>
    <w:rsid w:val="00EB5D67"/>
    <w:rsid w:val="00EB7CCD"/>
    <w:rsid w:val="00EC6100"/>
    <w:rsid w:val="00EC6B2F"/>
    <w:rsid w:val="00EC7436"/>
    <w:rsid w:val="00ED409B"/>
    <w:rsid w:val="00ED5AF7"/>
    <w:rsid w:val="00EE25AF"/>
    <w:rsid w:val="00EE558F"/>
    <w:rsid w:val="00EF0BBD"/>
    <w:rsid w:val="00EF4EF7"/>
    <w:rsid w:val="00EF5847"/>
    <w:rsid w:val="00F02E90"/>
    <w:rsid w:val="00F05E26"/>
    <w:rsid w:val="00F1527D"/>
    <w:rsid w:val="00F15401"/>
    <w:rsid w:val="00F16A8C"/>
    <w:rsid w:val="00F2389B"/>
    <w:rsid w:val="00F24168"/>
    <w:rsid w:val="00F24F26"/>
    <w:rsid w:val="00F2672D"/>
    <w:rsid w:val="00F27406"/>
    <w:rsid w:val="00F36007"/>
    <w:rsid w:val="00F423E6"/>
    <w:rsid w:val="00F43D64"/>
    <w:rsid w:val="00F45982"/>
    <w:rsid w:val="00F45EBD"/>
    <w:rsid w:val="00F46845"/>
    <w:rsid w:val="00F517CE"/>
    <w:rsid w:val="00F5181B"/>
    <w:rsid w:val="00F5251E"/>
    <w:rsid w:val="00F543C4"/>
    <w:rsid w:val="00F61F18"/>
    <w:rsid w:val="00F6449B"/>
    <w:rsid w:val="00F66AC2"/>
    <w:rsid w:val="00F7070D"/>
    <w:rsid w:val="00F748AB"/>
    <w:rsid w:val="00F80546"/>
    <w:rsid w:val="00F808E5"/>
    <w:rsid w:val="00F82D88"/>
    <w:rsid w:val="00F85300"/>
    <w:rsid w:val="00F86E2C"/>
    <w:rsid w:val="00F902E9"/>
    <w:rsid w:val="00F94EE0"/>
    <w:rsid w:val="00FA115D"/>
    <w:rsid w:val="00FA748C"/>
    <w:rsid w:val="00FB3CA3"/>
    <w:rsid w:val="00FC1456"/>
    <w:rsid w:val="00FC28FC"/>
    <w:rsid w:val="00FC3910"/>
    <w:rsid w:val="00FC5305"/>
    <w:rsid w:val="00FC7027"/>
    <w:rsid w:val="00FD16C9"/>
    <w:rsid w:val="00FD51AE"/>
    <w:rsid w:val="00FD54A2"/>
    <w:rsid w:val="00FD6533"/>
    <w:rsid w:val="00FE01CE"/>
    <w:rsid w:val="00FE175D"/>
    <w:rsid w:val="00FE1F50"/>
    <w:rsid w:val="00FE2572"/>
    <w:rsid w:val="00FE3749"/>
    <w:rsid w:val="00FE7429"/>
    <w:rsid w:val="00FF0520"/>
    <w:rsid w:val="00FF47A1"/>
    <w:rsid w:val="00FF6598"/>
    <w:rsid w:val="0104D4C6"/>
    <w:rsid w:val="011D5291"/>
    <w:rsid w:val="017F0834"/>
    <w:rsid w:val="01C8A575"/>
    <w:rsid w:val="02127B56"/>
    <w:rsid w:val="0228950F"/>
    <w:rsid w:val="024BE57A"/>
    <w:rsid w:val="025DB39B"/>
    <w:rsid w:val="02B2BDB8"/>
    <w:rsid w:val="02D52A8D"/>
    <w:rsid w:val="0309E333"/>
    <w:rsid w:val="0313D163"/>
    <w:rsid w:val="037A671C"/>
    <w:rsid w:val="03A26B17"/>
    <w:rsid w:val="03A680AB"/>
    <w:rsid w:val="03B2895F"/>
    <w:rsid w:val="03F1EAD3"/>
    <w:rsid w:val="03F3C8CC"/>
    <w:rsid w:val="0430595D"/>
    <w:rsid w:val="04376B0B"/>
    <w:rsid w:val="0469B2A7"/>
    <w:rsid w:val="046EA5FA"/>
    <w:rsid w:val="04A077A8"/>
    <w:rsid w:val="04B4C57A"/>
    <w:rsid w:val="04BA36A0"/>
    <w:rsid w:val="04DC6EA1"/>
    <w:rsid w:val="04EF1D4B"/>
    <w:rsid w:val="04FAB6F6"/>
    <w:rsid w:val="05273071"/>
    <w:rsid w:val="052B3B7D"/>
    <w:rsid w:val="0532D45B"/>
    <w:rsid w:val="05391D17"/>
    <w:rsid w:val="0572C29A"/>
    <w:rsid w:val="05A3804C"/>
    <w:rsid w:val="05AA4EA6"/>
    <w:rsid w:val="05C037E2"/>
    <w:rsid w:val="06504A14"/>
    <w:rsid w:val="065A0557"/>
    <w:rsid w:val="0663C28E"/>
    <w:rsid w:val="0694542C"/>
    <w:rsid w:val="06976054"/>
    <w:rsid w:val="069857FD"/>
    <w:rsid w:val="069DE5BC"/>
    <w:rsid w:val="06A0FEF2"/>
    <w:rsid w:val="06A4D6C1"/>
    <w:rsid w:val="06BB32AC"/>
    <w:rsid w:val="06C300D2"/>
    <w:rsid w:val="06DC523D"/>
    <w:rsid w:val="070BD27E"/>
    <w:rsid w:val="070CDE10"/>
    <w:rsid w:val="0775835C"/>
    <w:rsid w:val="07A6D7D5"/>
    <w:rsid w:val="07A7F9BE"/>
    <w:rsid w:val="07A9DC16"/>
    <w:rsid w:val="07C5DF39"/>
    <w:rsid w:val="08144815"/>
    <w:rsid w:val="081E9780"/>
    <w:rsid w:val="083629CF"/>
    <w:rsid w:val="084D7383"/>
    <w:rsid w:val="0858E3A4"/>
    <w:rsid w:val="085A31C2"/>
    <w:rsid w:val="086B2E6C"/>
    <w:rsid w:val="089D95E0"/>
    <w:rsid w:val="08C2CE7C"/>
    <w:rsid w:val="08C739EF"/>
    <w:rsid w:val="08E1390E"/>
    <w:rsid w:val="09137FA5"/>
    <w:rsid w:val="092E38A0"/>
    <w:rsid w:val="095BF6AD"/>
    <w:rsid w:val="097DEA84"/>
    <w:rsid w:val="098A1A65"/>
    <w:rsid w:val="09A40333"/>
    <w:rsid w:val="09D37663"/>
    <w:rsid w:val="0A45F035"/>
    <w:rsid w:val="0A95DFA7"/>
    <w:rsid w:val="0AA1B201"/>
    <w:rsid w:val="0AAB1281"/>
    <w:rsid w:val="0ABEFC06"/>
    <w:rsid w:val="0ABFEE68"/>
    <w:rsid w:val="0ACE9087"/>
    <w:rsid w:val="0B0087F2"/>
    <w:rsid w:val="0B3B86AA"/>
    <w:rsid w:val="0B54A234"/>
    <w:rsid w:val="0B706E0F"/>
    <w:rsid w:val="0B75EFD5"/>
    <w:rsid w:val="0B7BD6F3"/>
    <w:rsid w:val="0BD66751"/>
    <w:rsid w:val="0C03483A"/>
    <w:rsid w:val="0C059200"/>
    <w:rsid w:val="0C58770D"/>
    <w:rsid w:val="0C844270"/>
    <w:rsid w:val="0C964DA2"/>
    <w:rsid w:val="0C968C69"/>
    <w:rsid w:val="0CD1BC93"/>
    <w:rsid w:val="0CD5C5F4"/>
    <w:rsid w:val="0CE1C9D2"/>
    <w:rsid w:val="0D052716"/>
    <w:rsid w:val="0D1F2FEE"/>
    <w:rsid w:val="0D255AB5"/>
    <w:rsid w:val="0D351965"/>
    <w:rsid w:val="0D48DC62"/>
    <w:rsid w:val="0D57C71B"/>
    <w:rsid w:val="0D7237B2"/>
    <w:rsid w:val="0D9CC5DD"/>
    <w:rsid w:val="0DA2B4C0"/>
    <w:rsid w:val="0DD81223"/>
    <w:rsid w:val="0E10BAF2"/>
    <w:rsid w:val="0E154167"/>
    <w:rsid w:val="0E1D939D"/>
    <w:rsid w:val="0E4098F6"/>
    <w:rsid w:val="0E49F175"/>
    <w:rsid w:val="0E672EB9"/>
    <w:rsid w:val="0E6CDD08"/>
    <w:rsid w:val="0E72A281"/>
    <w:rsid w:val="0E884861"/>
    <w:rsid w:val="0E8C42F6"/>
    <w:rsid w:val="0EE2D317"/>
    <w:rsid w:val="0F0E0813"/>
    <w:rsid w:val="0F160B9E"/>
    <w:rsid w:val="0F2402B7"/>
    <w:rsid w:val="0F5755AC"/>
    <w:rsid w:val="0F6ED89F"/>
    <w:rsid w:val="0FC12C06"/>
    <w:rsid w:val="0FD1A66E"/>
    <w:rsid w:val="0FD92C0E"/>
    <w:rsid w:val="0FE3A3E0"/>
    <w:rsid w:val="0FE3F345"/>
    <w:rsid w:val="100FC856"/>
    <w:rsid w:val="10196A94"/>
    <w:rsid w:val="1071D09E"/>
    <w:rsid w:val="10723545"/>
    <w:rsid w:val="1074D7B3"/>
    <w:rsid w:val="107AE4A3"/>
    <w:rsid w:val="10A975EB"/>
    <w:rsid w:val="10BA0850"/>
    <w:rsid w:val="10BF42E1"/>
    <w:rsid w:val="10C927EF"/>
    <w:rsid w:val="10EC6FC4"/>
    <w:rsid w:val="1114206F"/>
    <w:rsid w:val="114B2A65"/>
    <w:rsid w:val="11731F02"/>
    <w:rsid w:val="117B1679"/>
    <w:rsid w:val="1194012A"/>
    <w:rsid w:val="123A55CD"/>
    <w:rsid w:val="126EBE1E"/>
    <w:rsid w:val="127AE45E"/>
    <w:rsid w:val="13013F32"/>
    <w:rsid w:val="1315590E"/>
    <w:rsid w:val="1334C98F"/>
    <w:rsid w:val="135E6F55"/>
    <w:rsid w:val="136731E1"/>
    <w:rsid w:val="136E920B"/>
    <w:rsid w:val="139B8846"/>
    <w:rsid w:val="13E17936"/>
    <w:rsid w:val="13E49C3C"/>
    <w:rsid w:val="1411A8AD"/>
    <w:rsid w:val="14650AFA"/>
    <w:rsid w:val="147D081C"/>
    <w:rsid w:val="14C6F7CD"/>
    <w:rsid w:val="14D73685"/>
    <w:rsid w:val="14F47BCD"/>
    <w:rsid w:val="14FB7890"/>
    <w:rsid w:val="14FDAF89"/>
    <w:rsid w:val="150CB3FD"/>
    <w:rsid w:val="153C13DA"/>
    <w:rsid w:val="15630BD1"/>
    <w:rsid w:val="157D4997"/>
    <w:rsid w:val="15A34700"/>
    <w:rsid w:val="1621F317"/>
    <w:rsid w:val="164CB575"/>
    <w:rsid w:val="167543D4"/>
    <w:rsid w:val="1681D3DE"/>
    <w:rsid w:val="16ADE1C2"/>
    <w:rsid w:val="16D4949D"/>
    <w:rsid w:val="16E5029E"/>
    <w:rsid w:val="16EA0A02"/>
    <w:rsid w:val="17497ADE"/>
    <w:rsid w:val="17915EE0"/>
    <w:rsid w:val="17A10AC5"/>
    <w:rsid w:val="17AD2E6C"/>
    <w:rsid w:val="17BCF6C0"/>
    <w:rsid w:val="18305E3A"/>
    <w:rsid w:val="1835DD15"/>
    <w:rsid w:val="18572C81"/>
    <w:rsid w:val="18ABB0D9"/>
    <w:rsid w:val="190D8497"/>
    <w:rsid w:val="199A8A18"/>
    <w:rsid w:val="19B40FE0"/>
    <w:rsid w:val="19C79943"/>
    <w:rsid w:val="19CBDF6E"/>
    <w:rsid w:val="19F1ABF2"/>
    <w:rsid w:val="1A1DEA3F"/>
    <w:rsid w:val="1A6E9DDC"/>
    <w:rsid w:val="1A766100"/>
    <w:rsid w:val="1A78B89C"/>
    <w:rsid w:val="1A798CDF"/>
    <w:rsid w:val="1AA954F8"/>
    <w:rsid w:val="1ADFD4BA"/>
    <w:rsid w:val="1AE36B2F"/>
    <w:rsid w:val="1AE4DC2B"/>
    <w:rsid w:val="1B4DDA32"/>
    <w:rsid w:val="1BD5386C"/>
    <w:rsid w:val="1C13FB15"/>
    <w:rsid w:val="1C2E5D40"/>
    <w:rsid w:val="1C2FF844"/>
    <w:rsid w:val="1C4FE0B0"/>
    <w:rsid w:val="1C7126BC"/>
    <w:rsid w:val="1C77B14E"/>
    <w:rsid w:val="1C7FF9A7"/>
    <w:rsid w:val="1C8B6C63"/>
    <w:rsid w:val="1CB97A3E"/>
    <w:rsid w:val="1CB9AB9E"/>
    <w:rsid w:val="1CFDC774"/>
    <w:rsid w:val="1D0C8DB4"/>
    <w:rsid w:val="1D2B7EC0"/>
    <w:rsid w:val="1D368FF7"/>
    <w:rsid w:val="1D5B27AB"/>
    <w:rsid w:val="1D7AAE98"/>
    <w:rsid w:val="1D913352"/>
    <w:rsid w:val="1DAFBAD0"/>
    <w:rsid w:val="1E00FED6"/>
    <w:rsid w:val="1E0CF71D"/>
    <w:rsid w:val="1E2339CB"/>
    <w:rsid w:val="1E36E1C7"/>
    <w:rsid w:val="1E6775F5"/>
    <w:rsid w:val="1E8C88E0"/>
    <w:rsid w:val="1E9AD3A5"/>
    <w:rsid w:val="1ED3DAF6"/>
    <w:rsid w:val="1EE4D891"/>
    <w:rsid w:val="1EEC88AE"/>
    <w:rsid w:val="1F242BDD"/>
    <w:rsid w:val="1F670645"/>
    <w:rsid w:val="1F934AEC"/>
    <w:rsid w:val="1F9629B3"/>
    <w:rsid w:val="1F981E4A"/>
    <w:rsid w:val="1F9950E3"/>
    <w:rsid w:val="1FA1ABAE"/>
    <w:rsid w:val="1FABBDF9"/>
    <w:rsid w:val="1FBC6C92"/>
    <w:rsid w:val="1FC4CEDC"/>
    <w:rsid w:val="1FF44C82"/>
    <w:rsid w:val="20033FFB"/>
    <w:rsid w:val="20357906"/>
    <w:rsid w:val="20376E8A"/>
    <w:rsid w:val="204E05E6"/>
    <w:rsid w:val="2064A0E4"/>
    <w:rsid w:val="20A01FAB"/>
    <w:rsid w:val="20BFFC3E"/>
    <w:rsid w:val="20C6CC7C"/>
    <w:rsid w:val="20D9A066"/>
    <w:rsid w:val="21366247"/>
    <w:rsid w:val="214497DF"/>
    <w:rsid w:val="229CC818"/>
    <w:rsid w:val="22A030D3"/>
    <w:rsid w:val="22E06840"/>
    <w:rsid w:val="22E7B9A9"/>
    <w:rsid w:val="230E4386"/>
    <w:rsid w:val="2348509C"/>
    <w:rsid w:val="2369A383"/>
    <w:rsid w:val="23752FA3"/>
    <w:rsid w:val="2385B0C2"/>
    <w:rsid w:val="23AAEEFF"/>
    <w:rsid w:val="23D581ED"/>
    <w:rsid w:val="23D5F2BE"/>
    <w:rsid w:val="23F79D00"/>
    <w:rsid w:val="2411D5D7"/>
    <w:rsid w:val="241B2803"/>
    <w:rsid w:val="241CB4D6"/>
    <w:rsid w:val="245641C6"/>
    <w:rsid w:val="24986BBE"/>
    <w:rsid w:val="2498A24F"/>
    <w:rsid w:val="24A3329B"/>
    <w:rsid w:val="24B14470"/>
    <w:rsid w:val="24C1716D"/>
    <w:rsid w:val="24F830FE"/>
    <w:rsid w:val="252B66F1"/>
    <w:rsid w:val="254F255D"/>
    <w:rsid w:val="25557043"/>
    <w:rsid w:val="256D27C1"/>
    <w:rsid w:val="258BA66A"/>
    <w:rsid w:val="258BEF2C"/>
    <w:rsid w:val="25D63718"/>
    <w:rsid w:val="260004FD"/>
    <w:rsid w:val="261E60C5"/>
    <w:rsid w:val="268D5772"/>
    <w:rsid w:val="26913A19"/>
    <w:rsid w:val="26A8E12E"/>
    <w:rsid w:val="26F1F66A"/>
    <w:rsid w:val="273F8BA7"/>
    <w:rsid w:val="27C0EA88"/>
    <w:rsid w:val="27C6E30E"/>
    <w:rsid w:val="27CA18AE"/>
    <w:rsid w:val="27D0BFF7"/>
    <w:rsid w:val="284CCCFD"/>
    <w:rsid w:val="284D31AA"/>
    <w:rsid w:val="288A6346"/>
    <w:rsid w:val="289A9DBC"/>
    <w:rsid w:val="28CB0E23"/>
    <w:rsid w:val="28CFFC45"/>
    <w:rsid w:val="28DEBE09"/>
    <w:rsid w:val="28E19ADD"/>
    <w:rsid w:val="291FF2E1"/>
    <w:rsid w:val="29476784"/>
    <w:rsid w:val="29B0BBAC"/>
    <w:rsid w:val="29DAB53F"/>
    <w:rsid w:val="29E4775C"/>
    <w:rsid w:val="29FDAE1A"/>
    <w:rsid w:val="2A007C11"/>
    <w:rsid w:val="2A4DA74B"/>
    <w:rsid w:val="2A59DAF7"/>
    <w:rsid w:val="2A720567"/>
    <w:rsid w:val="2AC4FD61"/>
    <w:rsid w:val="2AD8DC5A"/>
    <w:rsid w:val="2B307710"/>
    <w:rsid w:val="2B45CFC4"/>
    <w:rsid w:val="2B622B79"/>
    <w:rsid w:val="2B7F1D14"/>
    <w:rsid w:val="2B878120"/>
    <w:rsid w:val="2BA2EEE3"/>
    <w:rsid w:val="2BA32021"/>
    <w:rsid w:val="2BBF5CEF"/>
    <w:rsid w:val="2BC3E132"/>
    <w:rsid w:val="2C4FB325"/>
    <w:rsid w:val="2C56E383"/>
    <w:rsid w:val="2C6595AC"/>
    <w:rsid w:val="2C91FBA4"/>
    <w:rsid w:val="2CD8981B"/>
    <w:rsid w:val="2CEBB49F"/>
    <w:rsid w:val="2CF1EB77"/>
    <w:rsid w:val="2D0B1770"/>
    <w:rsid w:val="2D3C025D"/>
    <w:rsid w:val="2D3D2B7E"/>
    <w:rsid w:val="2D3F324B"/>
    <w:rsid w:val="2D52A4BD"/>
    <w:rsid w:val="2D887341"/>
    <w:rsid w:val="2D92C340"/>
    <w:rsid w:val="2D9CE7E6"/>
    <w:rsid w:val="2DDD3AB9"/>
    <w:rsid w:val="2DF9CD2F"/>
    <w:rsid w:val="2E0384C4"/>
    <w:rsid w:val="2E1CC3B5"/>
    <w:rsid w:val="2E2DC7F6"/>
    <w:rsid w:val="2E4176AD"/>
    <w:rsid w:val="2E64D38A"/>
    <w:rsid w:val="2E72EE6F"/>
    <w:rsid w:val="2E7833F7"/>
    <w:rsid w:val="2E828960"/>
    <w:rsid w:val="2EC9734E"/>
    <w:rsid w:val="2F06F421"/>
    <w:rsid w:val="2F2C915A"/>
    <w:rsid w:val="2F57A807"/>
    <w:rsid w:val="2F5E6D5A"/>
    <w:rsid w:val="2F75EF4E"/>
    <w:rsid w:val="2F799224"/>
    <w:rsid w:val="2F97CF71"/>
    <w:rsid w:val="2FA0D34D"/>
    <w:rsid w:val="2FC6D8CE"/>
    <w:rsid w:val="2FF0157C"/>
    <w:rsid w:val="2FF84F68"/>
    <w:rsid w:val="3014AE94"/>
    <w:rsid w:val="301B115B"/>
    <w:rsid w:val="302A7CCA"/>
    <w:rsid w:val="302E14B8"/>
    <w:rsid w:val="304216E3"/>
    <w:rsid w:val="3058FBA7"/>
    <w:rsid w:val="305B123A"/>
    <w:rsid w:val="307D3D52"/>
    <w:rsid w:val="308AF049"/>
    <w:rsid w:val="308E6E74"/>
    <w:rsid w:val="316666DA"/>
    <w:rsid w:val="316F817C"/>
    <w:rsid w:val="31FE66DE"/>
    <w:rsid w:val="32017BBB"/>
    <w:rsid w:val="322ABD8D"/>
    <w:rsid w:val="323947C5"/>
    <w:rsid w:val="3251B363"/>
    <w:rsid w:val="32A2CC29"/>
    <w:rsid w:val="32A866E9"/>
    <w:rsid w:val="32A8AC8D"/>
    <w:rsid w:val="32D57908"/>
    <w:rsid w:val="32E70591"/>
    <w:rsid w:val="32E755B9"/>
    <w:rsid w:val="33634CCE"/>
    <w:rsid w:val="33A732A4"/>
    <w:rsid w:val="33CD386D"/>
    <w:rsid w:val="349A49F1"/>
    <w:rsid w:val="34B49C7B"/>
    <w:rsid w:val="34C87ECD"/>
    <w:rsid w:val="34E44711"/>
    <w:rsid w:val="3500E37A"/>
    <w:rsid w:val="355317B1"/>
    <w:rsid w:val="35A7251F"/>
    <w:rsid w:val="35D43F14"/>
    <w:rsid w:val="3623B792"/>
    <w:rsid w:val="362DDEDE"/>
    <w:rsid w:val="363DCA00"/>
    <w:rsid w:val="3643BE4D"/>
    <w:rsid w:val="364F977F"/>
    <w:rsid w:val="36523D58"/>
    <w:rsid w:val="36B5B42A"/>
    <w:rsid w:val="36ED9E4D"/>
    <w:rsid w:val="37078D80"/>
    <w:rsid w:val="370D2072"/>
    <w:rsid w:val="370E0AC3"/>
    <w:rsid w:val="37672CF8"/>
    <w:rsid w:val="3774C653"/>
    <w:rsid w:val="3784A509"/>
    <w:rsid w:val="37B222F9"/>
    <w:rsid w:val="37C20B57"/>
    <w:rsid w:val="38190DD4"/>
    <w:rsid w:val="382843A5"/>
    <w:rsid w:val="38593F66"/>
    <w:rsid w:val="389B9D5B"/>
    <w:rsid w:val="38EAEEA9"/>
    <w:rsid w:val="38F9814F"/>
    <w:rsid w:val="3943B351"/>
    <w:rsid w:val="396AD93B"/>
    <w:rsid w:val="39B084C6"/>
    <w:rsid w:val="39B456F6"/>
    <w:rsid w:val="39D4A8D8"/>
    <w:rsid w:val="39DCE16B"/>
    <w:rsid w:val="39F676DE"/>
    <w:rsid w:val="3A07414F"/>
    <w:rsid w:val="3A19B046"/>
    <w:rsid w:val="3A233393"/>
    <w:rsid w:val="3A934DEA"/>
    <w:rsid w:val="3A969584"/>
    <w:rsid w:val="3AC62940"/>
    <w:rsid w:val="3ACFE91F"/>
    <w:rsid w:val="3AF3B77F"/>
    <w:rsid w:val="3B0188CA"/>
    <w:rsid w:val="3B1AB725"/>
    <w:rsid w:val="3B70C507"/>
    <w:rsid w:val="3BB9878C"/>
    <w:rsid w:val="3BBB3FBD"/>
    <w:rsid w:val="3BBBE4C9"/>
    <w:rsid w:val="3BD0403E"/>
    <w:rsid w:val="3C0F47F7"/>
    <w:rsid w:val="3C239C99"/>
    <w:rsid w:val="3C36C287"/>
    <w:rsid w:val="3C3A7F9B"/>
    <w:rsid w:val="3C59208C"/>
    <w:rsid w:val="3C66F89E"/>
    <w:rsid w:val="3C783DBF"/>
    <w:rsid w:val="3C921448"/>
    <w:rsid w:val="3CC7ADE0"/>
    <w:rsid w:val="3D104F57"/>
    <w:rsid w:val="3D7FEB65"/>
    <w:rsid w:val="3D9C68F1"/>
    <w:rsid w:val="3DBC26A6"/>
    <w:rsid w:val="3DF16EBA"/>
    <w:rsid w:val="3E06FEEC"/>
    <w:rsid w:val="3E35C120"/>
    <w:rsid w:val="3E5CBFAB"/>
    <w:rsid w:val="3E8D9B5D"/>
    <w:rsid w:val="3E972B2C"/>
    <w:rsid w:val="3ECF390C"/>
    <w:rsid w:val="3EE9CC06"/>
    <w:rsid w:val="3EF5963A"/>
    <w:rsid w:val="3F3D79E0"/>
    <w:rsid w:val="3F96A1E0"/>
    <w:rsid w:val="3FB0FDF7"/>
    <w:rsid w:val="3FEDC2F1"/>
    <w:rsid w:val="400BC1A5"/>
    <w:rsid w:val="403A3E2F"/>
    <w:rsid w:val="403CD3F2"/>
    <w:rsid w:val="406F8A79"/>
    <w:rsid w:val="40B445E6"/>
    <w:rsid w:val="40E26DD8"/>
    <w:rsid w:val="411F8A1F"/>
    <w:rsid w:val="413BB7FD"/>
    <w:rsid w:val="416C876D"/>
    <w:rsid w:val="41C33CDD"/>
    <w:rsid w:val="41DBAF8B"/>
    <w:rsid w:val="4201DD32"/>
    <w:rsid w:val="424742C6"/>
    <w:rsid w:val="42873B38"/>
    <w:rsid w:val="42874D03"/>
    <w:rsid w:val="42B1B8B1"/>
    <w:rsid w:val="42FDD400"/>
    <w:rsid w:val="4301ADBA"/>
    <w:rsid w:val="43069E95"/>
    <w:rsid w:val="4359DBC7"/>
    <w:rsid w:val="43878F0D"/>
    <w:rsid w:val="439C5251"/>
    <w:rsid w:val="43A22975"/>
    <w:rsid w:val="43E1E292"/>
    <w:rsid w:val="4412E634"/>
    <w:rsid w:val="446FA77A"/>
    <w:rsid w:val="44A75ABA"/>
    <w:rsid w:val="44EA932D"/>
    <w:rsid w:val="45066CB0"/>
    <w:rsid w:val="450F6982"/>
    <w:rsid w:val="454E0E91"/>
    <w:rsid w:val="455BDC3B"/>
    <w:rsid w:val="4560B319"/>
    <w:rsid w:val="45790718"/>
    <w:rsid w:val="45AFD976"/>
    <w:rsid w:val="460DFFC7"/>
    <w:rsid w:val="4620BF21"/>
    <w:rsid w:val="46269262"/>
    <w:rsid w:val="46A23D11"/>
    <w:rsid w:val="46D1703A"/>
    <w:rsid w:val="46E37A00"/>
    <w:rsid w:val="46F4B809"/>
    <w:rsid w:val="46F6A10C"/>
    <w:rsid w:val="4709E4EE"/>
    <w:rsid w:val="472808C5"/>
    <w:rsid w:val="47937A9F"/>
    <w:rsid w:val="479805B0"/>
    <w:rsid w:val="47EAF3FE"/>
    <w:rsid w:val="4806B5D8"/>
    <w:rsid w:val="4854E735"/>
    <w:rsid w:val="488B3C95"/>
    <w:rsid w:val="489522A0"/>
    <w:rsid w:val="48D8B2AC"/>
    <w:rsid w:val="48F11E25"/>
    <w:rsid w:val="49711E89"/>
    <w:rsid w:val="49FAF2BB"/>
    <w:rsid w:val="49FB16DF"/>
    <w:rsid w:val="4A136CAA"/>
    <w:rsid w:val="4A327811"/>
    <w:rsid w:val="4A43EE23"/>
    <w:rsid w:val="4A537ECC"/>
    <w:rsid w:val="4A551BF1"/>
    <w:rsid w:val="4A60CA3E"/>
    <w:rsid w:val="4A684E26"/>
    <w:rsid w:val="4AF0D2E8"/>
    <w:rsid w:val="4AF476DF"/>
    <w:rsid w:val="4B0E8EBD"/>
    <w:rsid w:val="4B22D5FE"/>
    <w:rsid w:val="4B346330"/>
    <w:rsid w:val="4B7A42DE"/>
    <w:rsid w:val="4B903447"/>
    <w:rsid w:val="4B96C31C"/>
    <w:rsid w:val="4BCE4872"/>
    <w:rsid w:val="4BDFBE84"/>
    <w:rsid w:val="4C0709F8"/>
    <w:rsid w:val="4C0A732A"/>
    <w:rsid w:val="4C169092"/>
    <w:rsid w:val="4C2BDBC6"/>
    <w:rsid w:val="4C455DE1"/>
    <w:rsid w:val="4C7711AE"/>
    <w:rsid w:val="4C84EAB4"/>
    <w:rsid w:val="4C85069B"/>
    <w:rsid w:val="4CC04E62"/>
    <w:rsid w:val="4D009BDF"/>
    <w:rsid w:val="4D32937D"/>
    <w:rsid w:val="4D3F890B"/>
    <w:rsid w:val="4D4D4DA7"/>
    <w:rsid w:val="4D74D3A8"/>
    <w:rsid w:val="4DAAA286"/>
    <w:rsid w:val="4DB605E6"/>
    <w:rsid w:val="4E194D71"/>
    <w:rsid w:val="4E21D971"/>
    <w:rsid w:val="4E3600A8"/>
    <w:rsid w:val="4E5C1EC3"/>
    <w:rsid w:val="4E749D27"/>
    <w:rsid w:val="4E97E5CB"/>
    <w:rsid w:val="4EE4A203"/>
    <w:rsid w:val="4F17C6BD"/>
    <w:rsid w:val="4F7370D6"/>
    <w:rsid w:val="4FB69280"/>
    <w:rsid w:val="4FF9FCEB"/>
    <w:rsid w:val="5013812D"/>
    <w:rsid w:val="5040120E"/>
    <w:rsid w:val="5089DEE7"/>
    <w:rsid w:val="509975BD"/>
    <w:rsid w:val="50B4D1B1"/>
    <w:rsid w:val="50CFE72A"/>
    <w:rsid w:val="5105366C"/>
    <w:rsid w:val="510B41CC"/>
    <w:rsid w:val="512ACAB9"/>
    <w:rsid w:val="516B23AC"/>
    <w:rsid w:val="5177F65F"/>
    <w:rsid w:val="51A653DB"/>
    <w:rsid w:val="52265B98"/>
    <w:rsid w:val="525062FC"/>
    <w:rsid w:val="52D8D5E8"/>
    <w:rsid w:val="52DAD651"/>
    <w:rsid w:val="52E635A8"/>
    <w:rsid w:val="531CC8A4"/>
    <w:rsid w:val="532564BF"/>
    <w:rsid w:val="532E5995"/>
    <w:rsid w:val="5380C019"/>
    <w:rsid w:val="53952ED4"/>
    <w:rsid w:val="53B1A160"/>
    <w:rsid w:val="53C4F96C"/>
    <w:rsid w:val="541B13F9"/>
    <w:rsid w:val="5489B1EA"/>
    <w:rsid w:val="5491BD6C"/>
    <w:rsid w:val="5493C2AE"/>
    <w:rsid w:val="5497B52E"/>
    <w:rsid w:val="54E5718C"/>
    <w:rsid w:val="55117855"/>
    <w:rsid w:val="5521ABA2"/>
    <w:rsid w:val="55315392"/>
    <w:rsid w:val="5537D584"/>
    <w:rsid w:val="5540A8AC"/>
    <w:rsid w:val="5559DB0B"/>
    <w:rsid w:val="5586FF25"/>
    <w:rsid w:val="558A3447"/>
    <w:rsid w:val="559A58C5"/>
    <w:rsid w:val="55B04548"/>
    <w:rsid w:val="55B289EC"/>
    <w:rsid w:val="55B3C9D6"/>
    <w:rsid w:val="55B41FD5"/>
    <w:rsid w:val="55F8FCF1"/>
    <w:rsid w:val="5633AF2C"/>
    <w:rsid w:val="565A43AD"/>
    <w:rsid w:val="5675A14A"/>
    <w:rsid w:val="568A2817"/>
    <w:rsid w:val="56A59D35"/>
    <w:rsid w:val="56B5F41F"/>
    <w:rsid w:val="56F12811"/>
    <w:rsid w:val="5769665D"/>
    <w:rsid w:val="578412F8"/>
    <w:rsid w:val="57891D13"/>
    <w:rsid w:val="57BB82A8"/>
    <w:rsid w:val="57EA8A59"/>
    <w:rsid w:val="581AA7B2"/>
    <w:rsid w:val="581DB5DB"/>
    <w:rsid w:val="5854313C"/>
    <w:rsid w:val="5867136B"/>
    <w:rsid w:val="58DC60EA"/>
    <w:rsid w:val="58EB2710"/>
    <w:rsid w:val="5971A044"/>
    <w:rsid w:val="5991C30E"/>
    <w:rsid w:val="5995120E"/>
    <w:rsid w:val="599A3983"/>
    <w:rsid w:val="59B52248"/>
    <w:rsid w:val="59B641BE"/>
    <w:rsid w:val="5A221A47"/>
    <w:rsid w:val="5A3A2E53"/>
    <w:rsid w:val="5A3FB454"/>
    <w:rsid w:val="5A4BE7CA"/>
    <w:rsid w:val="5A4C3348"/>
    <w:rsid w:val="5B002051"/>
    <w:rsid w:val="5B0BB6C1"/>
    <w:rsid w:val="5B157848"/>
    <w:rsid w:val="5B28E313"/>
    <w:rsid w:val="5B44AB5A"/>
    <w:rsid w:val="5B52CD0E"/>
    <w:rsid w:val="5B6B23DB"/>
    <w:rsid w:val="5BB2CDFD"/>
    <w:rsid w:val="5BB37E70"/>
    <w:rsid w:val="5BD08B93"/>
    <w:rsid w:val="5BFC999D"/>
    <w:rsid w:val="5C119DB2"/>
    <w:rsid w:val="5C729984"/>
    <w:rsid w:val="5C799A35"/>
    <w:rsid w:val="5C85F9A8"/>
    <w:rsid w:val="5CFDB12B"/>
    <w:rsid w:val="5D036360"/>
    <w:rsid w:val="5D07514C"/>
    <w:rsid w:val="5D1A9ED2"/>
    <w:rsid w:val="5D3672B0"/>
    <w:rsid w:val="5D3E916B"/>
    <w:rsid w:val="5D3F7686"/>
    <w:rsid w:val="5D495957"/>
    <w:rsid w:val="5D99A035"/>
    <w:rsid w:val="5DC143ED"/>
    <w:rsid w:val="5DC7FF0C"/>
    <w:rsid w:val="5E2BD66C"/>
    <w:rsid w:val="5E4DB511"/>
    <w:rsid w:val="5ED2137C"/>
    <w:rsid w:val="5EF13C18"/>
    <w:rsid w:val="5F2DAEA1"/>
    <w:rsid w:val="5F361FE5"/>
    <w:rsid w:val="600A0F98"/>
    <w:rsid w:val="6010F09D"/>
    <w:rsid w:val="602160ED"/>
    <w:rsid w:val="60890A4E"/>
    <w:rsid w:val="60A2BCDF"/>
    <w:rsid w:val="60A955E8"/>
    <w:rsid w:val="60F4CE55"/>
    <w:rsid w:val="61023A88"/>
    <w:rsid w:val="6103CE19"/>
    <w:rsid w:val="61067794"/>
    <w:rsid w:val="612E27EE"/>
    <w:rsid w:val="6139DDB7"/>
    <w:rsid w:val="614004D5"/>
    <w:rsid w:val="614953B5"/>
    <w:rsid w:val="615AF29F"/>
    <w:rsid w:val="618400C8"/>
    <w:rsid w:val="619BFA35"/>
    <w:rsid w:val="61CE9F3B"/>
    <w:rsid w:val="61E32848"/>
    <w:rsid w:val="61EFBDD1"/>
    <w:rsid w:val="61F24D01"/>
    <w:rsid w:val="61FF68F3"/>
    <w:rsid w:val="620D3D89"/>
    <w:rsid w:val="625BC6CE"/>
    <w:rsid w:val="628F27E0"/>
    <w:rsid w:val="6298D2D8"/>
    <w:rsid w:val="62AA6952"/>
    <w:rsid w:val="630434E6"/>
    <w:rsid w:val="6318EDE5"/>
    <w:rsid w:val="631ED781"/>
    <w:rsid w:val="638B3E05"/>
    <w:rsid w:val="63EDBD7B"/>
    <w:rsid w:val="63FA78B9"/>
    <w:rsid w:val="6411C057"/>
    <w:rsid w:val="6451A1E6"/>
    <w:rsid w:val="64552DBB"/>
    <w:rsid w:val="646A3785"/>
    <w:rsid w:val="64A36B6A"/>
    <w:rsid w:val="64D3EF54"/>
    <w:rsid w:val="64E37C4F"/>
    <w:rsid w:val="65191864"/>
    <w:rsid w:val="6556EA2F"/>
    <w:rsid w:val="65821D7E"/>
    <w:rsid w:val="6584C920"/>
    <w:rsid w:val="65D9630A"/>
    <w:rsid w:val="6601C8F0"/>
    <w:rsid w:val="6633E48C"/>
    <w:rsid w:val="663D2E9C"/>
    <w:rsid w:val="664FEA07"/>
    <w:rsid w:val="66519F75"/>
    <w:rsid w:val="665B645E"/>
    <w:rsid w:val="6665E918"/>
    <w:rsid w:val="6690EC2E"/>
    <w:rsid w:val="6697DF16"/>
    <w:rsid w:val="66DC3D0C"/>
    <w:rsid w:val="66EA329D"/>
    <w:rsid w:val="6701DD39"/>
    <w:rsid w:val="6715A526"/>
    <w:rsid w:val="673B4612"/>
    <w:rsid w:val="675633AF"/>
    <w:rsid w:val="675D2067"/>
    <w:rsid w:val="677F6A49"/>
    <w:rsid w:val="67813CE1"/>
    <w:rsid w:val="67A14313"/>
    <w:rsid w:val="67B61C87"/>
    <w:rsid w:val="6829C0EB"/>
    <w:rsid w:val="687B32E6"/>
    <w:rsid w:val="68995305"/>
    <w:rsid w:val="68AC7A92"/>
    <w:rsid w:val="68C01450"/>
    <w:rsid w:val="68C312EE"/>
    <w:rsid w:val="68CB1805"/>
    <w:rsid w:val="68DDE047"/>
    <w:rsid w:val="690EE004"/>
    <w:rsid w:val="69155403"/>
    <w:rsid w:val="6948F3A5"/>
    <w:rsid w:val="695D774F"/>
    <w:rsid w:val="6988A8BF"/>
    <w:rsid w:val="699DC515"/>
    <w:rsid w:val="69A68021"/>
    <w:rsid w:val="69BFFF47"/>
    <w:rsid w:val="6A1F8A32"/>
    <w:rsid w:val="6A38161D"/>
    <w:rsid w:val="6A3B8F6F"/>
    <w:rsid w:val="6A4FFA79"/>
    <w:rsid w:val="6A5BE4B1"/>
    <w:rsid w:val="6A7A1ECC"/>
    <w:rsid w:val="6A7F9486"/>
    <w:rsid w:val="6A8F8FCA"/>
    <w:rsid w:val="6ACEC98B"/>
    <w:rsid w:val="6AE03E20"/>
    <w:rsid w:val="6AF8B7B0"/>
    <w:rsid w:val="6B15128B"/>
    <w:rsid w:val="6B36E0D5"/>
    <w:rsid w:val="6B3D4D71"/>
    <w:rsid w:val="6B55BAD2"/>
    <w:rsid w:val="6B655B9E"/>
    <w:rsid w:val="6B7EDB62"/>
    <w:rsid w:val="6B87B74E"/>
    <w:rsid w:val="6B90359B"/>
    <w:rsid w:val="6BF7B512"/>
    <w:rsid w:val="6C395990"/>
    <w:rsid w:val="6C50F92D"/>
    <w:rsid w:val="6C531403"/>
    <w:rsid w:val="6CB3BAB6"/>
    <w:rsid w:val="6CC1F3D0"/>
    <w:rsid w:val="6D3500BC"/>
    <w:rsid w:val="6D7C7821"/>
    <w:rsid w:val="6DAEAF4B"/>
    <w:rsid w:val="6DC79533"/>
    <w:rsid w:val="6DEBDEC2"/>
    <w:rsid w:val="6E204E45"/>
    <w:rsid w:val="6E4F9E30"/>
    <w:rsid w:val="6E75CBA8"/>
    <w:rsid w:val="6EBBA95C"/>
    <w:rsid w:val="6F045C77"/>
    <w:rsid w:val="6F2F55D4"/>
    <w:rsid w:val="6FA64365"/>
    <w:rsid w:val="6FB95988"/>
    <w:rsid w:val="6FD34B15"/>
    <w:rsid w:val="6FD80FB4"/>
    <w:rsid w:val="6FE20510"/>
    <w:rsid w:val="6FEE2275"/>
    <w:rsid w:val="70A4F186"/>
    <w:rsid w:val="70DBC5AB"/>
    <w:rsid w:val="71385299"/>
    <w:rsid w:val="7147E443"/>
    <w:rsid w:val="716B2AF5"/>
    <w:rsid w:val="718D0A04"/>
    <w:rsid w:val="719D19EA"/>
    <w:rsid w:val="71B7036C"/>
    <w:rsid w:val="71B9893D"/>
    <w:rsid w:val="71CB3546"/>
    <w:rsid w:val="71CBC571"/>
    <w:rsid w:val="71E662D3"/>
    <w:rsid w:val="72234922"/>
    <w:rsid w:val="724DCE39"/>
    <w:rsid w:val="728BB04C"/>
    <w:rsid w:val="72A44131"/>
    <w:rsid w:val="72B6FFB4"/>
    <w:rsid w:val="72D94B27"/>
    <w:rsid w:val="72F68DAA"/>
    <w:rsid w:val="731BC3D4"/>
    <w:rsid w:val="733C3D17"/>
    <w:rsid w:val="738577E5"/>
    <w:rsid w:val="73A5BB06"/>
    <w:rsid w:val="73DDD85A"/>
    <w:rsid w:val="74131E8C"/>
    <w:rsid w:val="74140A8E"/>
    <w:rsid w:val="743153DB"/>
    <w:rsid w:val="7439F69E"/>
    <w:rsid w:val="74467361"/>
    <w:rsid w:val="74912BC5"/>
    <w:rsid w:val="75A776A1"/>
    <w:rsid w:val="75AEEEED"/>
    <w:rsid w:val="75CD966C"/>
    <w:rsid w:val="75D0B77B"/>
    <w:rsid w:val="75E0391D"/>
    <w:rsid w:val="75F19B82"/>
    <w:rsid w:val="75F661C5"/>
    <w:rsid w:val="760BFAB9"/>
    <w:rsid w:val="763C3849"/>
    <w:rsid w:val="7685A1C2"/>
    <w:rsid w:val="768CDC30"/>
    <w:rsid w:val="7756A778"/>
    <w:rsid w:val="775ABF87"/>
    <w:rsid w:val="7763BAE4"/>
    <w:rsid w:val="778A398B"/>
    <w:rsid w:val="77A8FACD"/>
    <w:rsid w:val="77C276E9"/>
    <w:rsid w:val="77D46D1E"/>
    <w:rsid w:val="78096058"/>
    <w:rsid w:val="7818187E"/>
    <w:rsid w:val="7849FD54"/>
    <w:rsid w:val="787F45E5"/>
    <w:rsid w:val="787F9FD5"/>
    <w:rsid w:val="78E75D22"/>
    <w:rsid w:val="796300EC"/>
    <w:rsid w:val="797D7B71"/>
    <w:rsid w:val="79893978"/>
    <w:rsid w:val="79BF05D3"/>
    <w:rsid w:val="7A4819CD"/>
    <w:rsid w:val="7A660EE2"/>
    <w:rsid w:val="7A69F14E"/>
    <w:rsid w:val="7A8E6C39"/>
    <w:rsid w:val="7A9E2301"/>
    <w:rsid w:val="7AD671D9"/>
    <w:rsid w:val="7ADF2122"/>
    <w:rsid w:val="7B65D5AA"/>
    <w:rsid w:val="7BD17E5D"/>
    <w:rsid w:val="7BE320F4"/>
    <w:rsid w:val="7C06BDCA"/>
    <w:rsid w:val="7C352E72"/>
    <w:rsid w:val="7C37CA82"/>
    <w:rsid w:val="7C38FD39"/>
    <w:rsid w:val="7C5B4E62"/>
    <w:rsid w:val="7CA19438"/>
    <w:rsid w:val="7D0592F3"/>
    <w:rsid w:val="7D0B9B23"/>
    <w:rsid w:val="7D1C1E8B"/>
    <w:rsid w:val="7D50B04F"/>
    <w:rsid w:val="7E36720F"/>
    <w:rsid w:val="7E606687"/>
    <w:rsid w:val="7E7A8419"/>
    <w:rsid w:val="7EB5F314"/>
    <w:rsid w:val="7EC1AF22"/>
    <w:rsid w:val="7ED5B8FC"/>
    <w:rsid w:val="7EDB91F3"/>
    <w:rsid w:val="7EF06035"/>
    <w:rsid w:val="7F563C75"/>
    <w:rsid w:val="7F605B75"/>
    <w:rsid w:val="7F85090E"/>
    <w:rsid w:val="7FC4D93A"/>
    <w:rsid w:val="7FC4D93A"/>
    <w:rsid w:val="7FC76F35"/>
    <w:rsid w:val="7FC8A859"/>
    <w:rsid w:val="7FE6DB55"/>
    <w:rsid w:val="7FF62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68FF7"/>
  <w15:chartTrackingRefBased/>
  <w15:docId w15:val="{98B33D55-A25D-44AE-954B-CF38B691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7A59F0"/>
    <w:rPr>
      <w:color w:val="605E5C"/>
      <w:shd w:val="clear" w:color="auto" w:fill="E1DFDD"/>
    </w:rPr>
  </w:style>
  <w:style w:type="character" w:styleId="CommentReference">
    <w:name w:val="annotation reference"/>
    <w:basedOn w:val="DefaultParagraphFont"/>
    <w:uiPriority w:val="99"/>
    <w:semiHidden/>
    <w:unhideWhenUsed/>
    <w:rsid w:val="006A3303"/>
    <w:rPr>
      <w:sz w:val="16"/>
      <w:szCs w:val="16"/>
    </w:rPr>
  </w:style>
  <w:style w:type="paragraph" w:styleId="CommentText">
    <w:name w:val="annotation text"/>
    <w:basedOn w:val="Normal"/>
    <w:link w:val="CommentTextChar"/>
    <w:uiPriority w:val="99"/>
    <w:unhideWhenUsed/>
    <w:rsid w:val="006A3303"/>
    <w:pPr>
      <w:spacing w:line="240" w:lineRule="auto"/>
    </w:pPr>
    <w:rPr>
      <w:sz w:val="20"/>
      <w:szCs w:val="20"/>
    </w:rPr>
  </w:style>
  <w:style w:type="character" w:styleId="CommentTextChar" w:customStyle="1">
    <w:name w:val="Comment Text Char"/>
    <w:basedOn w:val="DefaultParagraphFont"/>
    <w:link w:val="CommentText"/>
    <w:uiPriority w:val="99"/>
    <w:rsid w:val="006A3303"/>
    <w:rPr>
      <w:sz w:val="20"/>
      <w:szCs w:val="20"/>
    </w:rPr>
  </w:style>
  <w:style w:type="paragraph" w:styleId="CommentSubject">
    <w:name w:val="annotation subject"/>
    <w:basedOn w:val="CommentText"/>
    <w:next w:val="CommentText"/>
    <w:link w:val="CommentSubjectChar"/>
    <w:uiPriority w:val="99"/>
    <w:semiHidden/>
    <w:unhideWhenUsed/>
    <w:rsid w:val="006A3303"/>
    <w:rPr>
      <w:b/>
      <w:bCs/>
    </w:rPr>
  </w:style>
  <w:style w:type="character" w:styleId="CommentSubjectChar" w:customStyle="1">
    <w:name w:val="Comment Subject Char"/>
    <w:basedOn w:val="CommentTextChar"/>
    <w:link w:val="CommentSubject"/>
    <w:uiPriority w:val="99"/>
    <w:semiHidden/>
    <w:rsid w:val="006A3303"/>
    <w:rPr>
      <w:b/>
      <w:bCs/>
      <w:sz w:val="20"/>
      <w:szCs w:val="20"/>
    </w:rPr>
  </w:style>
  <w:style w:type="paragraph" w:styleId="Revision">
    <w:name w:val="Revision"/>
    <w:hidden/>
    <w:uiPriority w:val="99"/>
    <w:semiHidden/>
    <w:rsid w:val="00947E59"/>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A264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F451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451B"/>
  </w:style>
  <w:style w:type="paragraph" w:styleId="Footer">
    <w:name w:val="footer"/>
    <w:basedOn w:val="Normal"/>
    <w:link w:val="FooterChar"/>
    <w:uiPriority w:val="99"/>
    <w:unhideWhenUsed/>
    <w:rsid w:val="00BF451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1024">
      <w:bodyDiv w:val="1"/>
      <w:marLeft w:val="0"/>
      <w:marRight w:val="0"/>
      <w:marTop w:val="0"/>
      <w:marBottom w:val="0"/>
      <w:divBdr>
        <w:top w:val="none" w:sz="0" w:space="0" w:color="auto"/>
        <w:left w:val="none" w:sz="0" w:space="0" w:color="auto"/>
        <w:bottom w:val="none" w:sz="0" w:space="0" w:color="auto"/>
        <w:right w:val="none" w:sz="0" w:space="0" w:color="auto"/>
      </w:divBdr>
    </w:div>
    <w:div w:id="9949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lcommission.org/General/glossary.html"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acoteonline.org/all-school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coteonline.org/download/3751/" TargetMode="External" Id="R0b8778cda0254a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6EEEC3797D04F9F39A44CB631AD32" ma:contentTypeVersion="18" ma:contentTypeDescription="Create a new document." ma:contentTypeScope="" ma:versionID="fb02a04a7a59da7e7499b9f8691e2a20">
  <xsd:schema xmlns:xsd="http://www.w3.org/2001/XMLSchema" xmlns:xs="http://www.w3.org/2001/XMLSchema" xmlns:p="http://schemas.microsoft.com/office/2006/metadata/properties" xmlns:ns2="672893ed-604c-4d59-9cdb-6e8f50d0bdd4" xmlns:ns3="b8ce3693-97e5-4739-a377-5ae72ccedd58" targetNamespace="http://schemas.microsoft.com/office/2006/metadata/properties" ma:root="true" ma:fieldsID="ba8fd94be4208a481fd875418bccfe10" ns2:_="" ns3:_="">
    <xsd:import namespace="672893ed-604c-4d59-9cdb-6e8f50d0bdd4"/>
    <xsd:import namespace="b8ce3693-97e5-4739-a377-5ae72cced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93ed-604c-4d59-9cdb-6e8f50d0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77823-1dbd-4b5b-87cb-41099253c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e3693-97e5-4739-a377-5ae72cced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db91d-e643-45fa-9810-6f5415b720d0}" ma:internalName="TaxCatchAll" ma:showField="CatchAllData" ma:web="b8ce3693-97e5-4739-a377-5ae72cced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ce3693-97e5-4739-a377-5ae72ccedd58" xsi:nil="true"/>
    <lcf76f155ced4ddcb4097134ff3c332f xmlns="672893ed-604c-4d59-9cdb-6e8f50d0bdd4">
      <Terms xmlns="http://schemas.microsoft.com/office/infopath/2007/PartnerControls"/>
    </lcf76f155ced4ddcb4097134ff3c332f>
    <SharedWithUsers xmlns="b8ce3693-97e5-4739-a377-5ae72ccedd58">
      <UserInfo>
        <DisplayName/>
        <AccountId xsi:nil="true"/>
        <AccountType/>
      </UserInfo>
    </SharedWithUsers>
  </documentManagement>
</p:properties>
</file>

<file path=customXml/itemProps1.xml><?xml version="1.0" encoding="utf-8"?>
<ds:datastoreItem xmlns:ds="http://schemas.openxmlformats.org/officeDocument/2006/customXml" ds:itemID="{7D68304D-FB00-42ED-B2A6-CE02A7771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893ed-604c-4d59-9cdb-6e8f50d0bdd4"/>
    <ds:schemaRef ds:uri="b8ce3693-97e5-4739-a377-5ae72cced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E2184-1F5D-4E88-BC7E-6C69E403486D}">
  <ds:schemaRefs>
    <ds:schemaRef ds:uri="http://schemas.microsoft.com/sharepoint/v3/contenttype/forms"/>
  </ds:schemaRefs>
</ds:datastoreItem>
</file>

<file path=customXml/itemProps3.xml><?xml version="1.0" encoding="utf-8"?>
<ds:datastoreItem xmlns:ds="http://schemas.openxmlformats.org/officeDocument/2006/customXml" ds:itemID="{382222DD-3AF4-4A62-B51D-0C1A106CC912}">
  <ds:schemaRefs>
    <ds:schemaRef ds:uri="http://purl.org/dc/terms/"/>
    <ds:schemaRef ds:uri="http://purl.org/dc/elements/1.1/"/>
    <ds:schemaRef ds:uri="672893ed-604c-4d59-9cdb-6e8f50d0bdd4"/>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b8ce3693-97e5-4739-a377-5ae72ccedd58"/>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Kristen Brown</dc:creator>
  <keywords/>
  <dc:description/>
  <lastModifiedBy>Kristen Brown</lastModifiedBy>
  <revision>394</revision>
  <dcterms:created xsi:type="dcterms:W3CDTF">2023-11-23T05:15:00.0000000Z</dcterms:created>
  <dcterms:modified xsi:type="dcterms:W3CDTF">2024-11-21T18:51:37.8077930Z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0x0101001696EEEC3797D04F9F39A44CB631AD32</vt:lpwstr>
  </property>
  <property fmtid="{D5CDD505-2E9C-101B-9397-08002B2CF9AE}" pid="3" name="MediaServiceImageTags">
    <vt:lpwstr/>
  </property>
  <property fmtid="{D5CDD505-2E9C-101B-9397-08002B2CF9AE}" pid="4" name="GrammarlyDocumentId">
    <vt:lpwstr>9bc91da059cea2d0d5b0e4ec39011ad38e2510af6bc1dd738d1c35362543e2c9</vt:lpwstr>
  </property>
  <property fmtid="{D5CDD505-2E9C-101B-9397-08002B2CF9AE}" pid="5" name="Order">
    <vt:r8>731000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